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F898C" w14:textId="77777777" w:rsidR="0080200B" w:rsidRDefault="004546CD">
      <w:pPr>
        <w:keepNext/>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ПРИЛОЖЕНИЕ 4</w:t>
      </w:r>
    </w:p>
    <w:p w14:paraId="4C5CCAA0" w14:textId="5624346B" w:rsidR="0080200B" w:rsidRPr="0025172A" w:rsidRDefault="004546CD">
      <w:pPr>
        <w:keepNext/>
        <w:pBdr>
          <w:top w:val="nil"/>
          <w:left w:val="nil"/>
          <w:bottom w:val="nil"/>
          <w:right w:val="nil"/>
          <w:between w:val="nil"/>
        </w:pBdr>
        <w:jc w:val="right"/>
        <w:rPr>
          <w:rFonts w:ascii="Times New Roman" w:eastAsia="Times New Roman" w:hAnsi="Times New Roman" w:cs="Times New Roman"/>
          <w:b/>
          <w:color w:val="4472C4" w:themeColor="accent1"/>
          <w:sz w:val="24"/>
          <w:szCs w:val="24"/>
        </w:rPr>
      </w:pPr>
      <w:bookmarkStart w:id="0" w:name="_heading=h.8t0e0evjz72w" w:colFirst="0" w:colLast="0"/>
      <w:bookmarkEnd w:id="0"/>
      <w:r w:rsidRPr="0025172A">
        <w:rPr>
          <w:rFonts w:ascii="Times New Roman" w:eastAsia="Times New Roman" w:hAnsi="Times New Roman" w:cs="Times New Roman"/>
          <w:b/>
          <w:color w:val="4472C4" w:themeColor="accent1"/>
          <w:sz w:val="24"/>
          <w:szCs w:val="24"/>
        </w:rPr>
        <w:t xml:space="preserve">к </w:t>
      </w:r>
      <w:r w:rsidR="00764EB4">
        <w:rPr>
          <w:rFonts w:ascii="Times New Roman" w:eastAsia="Times New Roman" w:hAnsi="Times New Roman" w:cs="Times New Roman"/>
          <w:b/>
          <w:color w:val="4472C4" w:themeColor="accent1"/>
          <w:sz w:val="24"/>
          <w:szCs w:val="24"/>
        </w:rPr>
        <w:t>О</w:t>
      </w:r>
      <w:r w:rsidRPr="0025172A">
        <w:rPr>
          <w:rFonts w:ascii="Times New Roman" w:eastAsia="Times New Roman" w:hAnsi="Times New Roman" w:cs="Times New Roman"/>
          <w:b/>
          <w:color w:val="4472C4" w:themeColor="accent1"/>
          <w:sz w:val="24"/>
          <w:szCs w:val="24"/>
        </w:rPr>
        <w:t xml:space="preserve">ПОП-П по профессии </w:t>
      </w:r>
      <w:r w:rsidRPr="0025172A">
        <w:rPr>
          <w:rFonts w:ascii="Times New Roman" w:eastAsia="Times New Roman" w:hAnsi="Times New Roman" w:cs="Times New Roman"/>
          <w:b/>
          <w:color w:val="4472C4" w:themeColor="accent1"/>
          <w:sz w:val="24"/>
          <w:szCs w:val="24"/>
        </w:rPr>
        <w:br/>
        <w:t>29.01.33 Мастер по изготовлению швейных изделий</w:t>
      </w:r>
    </w:p>
    <w:p w14:paraId="1ED64540" w14:textId="77777777" w:rsidR="0080200B" w:rsidRDefault="0080200B">
      <w:pPr>
        <w:keepNext/>
        <w:pBdr>
          <w:top w:val="nil"/>
          <w:left w:val="nil"/>
          <w:bottom w:val="nil"/>
          <w:right w:val="nil"/>
          <w:between w:val="nil"/>
        </w:pBdr>
        <w:jc w:val="right"/>
        <w:rPr>
          <w:rFonts w:ascii="Times New Roman" w:eastAsia="Times New Roman" w:hAnsi="Times New Roman" w:cs="Times New Roman"/>
          <w:b/>
          <w:sz w:val="24"/>
          <w:szCs w:val="24"/>
        </w:rPr>
      </w:pPr>
      <w:bookmarkStart w:id="1" w:name="_heading=h.cqld2glec165" w:colFirst="0" w:colLast="0"/>
      <w:bookmarkEnd w:id="1"/>
    </w:p>
    <w:p w14:paraId="1D2B7C06" w14:textId="77777777" w:rsidR="0080200B" w:rsidRDefault="0080200B">
      <w:pPr>
        <w:jc w:val="center"/>
        <w:rPr>
          <w:rFonts w:ascii="Times New Roman" w:eastAsia="Times New Roman" w:hAnsi="Times New Roman" w:cs="Times New Roman"/>
          <w:b/>
          <w:i/>
          <w:sz w:val="24"/>
          <w:szCs w:val="24"/>
        </w:rPr>
      </w:pPr>
    </w:p>
    <w:p w14:paraId="2841A881" w14:textId="77777777" w:rsidR="0080200B" w:rsidRDefault="0080200B">
      <w:pPr>
        <w:jc w:val="center"/>
        <w:rPr>
          <w:rFonts w:ascii="Times New Roman" w:eastAsia="Times New Roman" w:hAnsi="Times New Roman" w:cs="Times New Roman"/>
          <w:b/>
          <w:i/>
          <w:sz w:val="24"/>
          <w:szCs w:val="24"/>
        </w:rPr>
      </w:pPr>
    </w:p>
    <w:p w14:paraId="79EA2AC9" w14:textId="77777777" w:rsidR="0080200B" w:rsidRDefault="0080200B">
      <w:pPr>
        <w:jc w:val="center"/>
        <w:rPr>
          <w:rFonts w:ascii="Times New Roman" w:eastAsia="Times New Roman" w:hAnsi="Times New Roman" w:cs="Times New Roman"/>
          <w:b/>
          <w:i/>
          <w:sz w:val="24"/>
          <w:szCs w:val="24"/>
        </w:rPr>
      </w:pPr>
    </w:p>
    <w:p w14:paraId="27785DA1" w14:textId="77777777" w:rsidR="0080200B" w:rsidRDefault="0080200B">
      <w:pPr>
        <w:jc w:val="center"/>
        <w:rPr>
          <w:rFonts w:ascii="Times New Roman" w:eastAsia="Times New Roman" w:hAnsi="Times New Roman" w:cs="Times New Roman"/>
          <w:b/>
          <w:i/>
          <w:sz w:val="24"/>
          <w:szCs w:val="24"/>
        </w:rPr>
      </w:pPr>
    </w:p>
    <w:p w14:paraId="4FAC9FA9" w14:textId="77777777" w:rsidR="0080200B" w:rsidRDefault="0080200B">
      <w:pPr>
        <w:jc w:val="center"/>
        <w:rPr>
          <w:rFonts w:ascii="Times New Roman" w:eastAsia="Times New Roman" w:hAnsi="Times New Roman" w:cs="Times New Roman"/>
          <w:b/>
          <w:i/>
          <w:sz w:val="24"/>
          <w:szCs w:val="24"/>
        </w:rPr>
      </w:pPr>
    </w:p>
    <w:p w14:paraId="2C75FCC0" w14:textId="7A98879B" w:rsidR="0080200B" w:rsidRDefault="0080200B">
      <w:pPr>
        <w:jc w:val="center"/>
        <w:rPr>
          <w:rFonts w:ascii="Times New Roman" w:eastAsia="Times New Roman" w:hAnsi="Times New Roman" w:cs="Times New Roman"/>
          <w:b/>
          <w:i/>
          <w:sz w:val="24"/>
          <w:szCs w:val="24"/>
        </w:rPr>
      </w:pPr>
    </w:p>
    <w:p w14:paraId="48975120" w14:textId="77777777" w:rsidR="00764EB4" w:rsidRDefault="00764EB4">
      <w:pPr>
        <w:jc w:val="center"/>
        <w:rPr>
          <w:rFonts w:ascii="Times New Roman" w:eastAsia="Times New Roman" w:hAnsi="Times New Roman" w:cs="Times New Roman"/>
          <w:b/>
          <w:i/>
          <w:sz w:val="24"/>
          <w:szCs w:val="24"/>
        </w:rPr>
      </w:pPr>
    </w:p>
    <w:p w14:paraId="456E09DF" w14:textId="77777777" w:rsidR="0080200B" w:rsidRDefault="0080200B">
      <w:pPr>
        <w:jc w:val="center"/>
        <w:rPr>
          <w:rFonts w:ascii="Times New Roman" w:eastAsia="Times New Roman" w:hAnsi="Times New Roman" w:cs="Times New Roman"/>
          <w:b/>
          <w:i/>
          <w:sz w:val="24"/>
          <w:szCs w:val="24"/>
        </w:rPr>
      </w:pPr>
    </w:p>
    <w:p w14:paraId="297D8BBA" w14:textId="77777777" w:rsidR="0080200B" w:rsidRDefault="004546CD">
      <w:pPr>
        <w:pStyle w:val="af9"/>
        <w:jc w:val="center"/>
        <w:rPr>
          <w:rFonts w:ascii="Times New Roman" w:eastAsia="Times New Roman" w:hAnsi="Times New Roman" w:cs="Times New Roman"/>
          <w:b/>
          <w:color w:val="000000"/>
          <w:sz w:val="24"/>
          <w:szCs w:val="24"/>
        </w:rPr>
      </w:pPr>
      <w:bookmarkStart w:id="2" w:name="_heading=h.30j0zll" w:colFirst="0" w:colLast="0"/>
      <w:bookmarkEnd w:id="2"/>
      <w:r>
        <w:rPr>
          <w:rFonts w:ascii="Times New Roman" w:eastAsia="Times New Roman" w:hAnsi="Times New Roman" w:cs="Times New Roman"/>
          <w:b/>
          <w:color w:val="000000"/>
          <w:sz w:val="24"/>
          <w:szCs w:val="24"/>
        </w:rPr>
        <w:t xml:space="preserve">ПРИМЕРНАЯ ПРОГРАММА </w:t>
      </w:r>
      <w:r>
        <w:rPr>
          <w:rFonts w:ascii="Times New Roman" w:eastAsia="Times New Roman" w:hAnsi="Times New Roman" w:cs="Times New Roman"/>
          <w:b/>
          <w:color w:val="000000"/>
          <w:sz w:val="24"/>
          <w:szCs w:val="24"/>
        </w:rPr>
        <w:br/>
        <w:t>ГОСУДАРСТВЕННОЙ ИТОГОВОЙ АТТЕСТАЦИИ</w:t>
      </w:r>
    </w:p>
    <w:p w14:paraId="50661EA2" w14:textId="77777777" w:rsidR="0080200B" w:rsidRDefault="0080200B">
      <w:pPr>
        <w:jc w:val="center"/>
        <w:rPr>
          <w:rFonts w:ascii="Times New Roman" w:eastAsia="Times New Roman" w:hAnsi="Times New Roman" w:cs="Times New Roman"/>
          <w:b/>
          <w:i/>
          <w:sz w:val="24"/>
          <w:szCs w:val="24"/>
        </w:rPr>
      </w:pPr>
    </w:p>
    <w:p w14:paraId="78B2124D" w14:textId="77777777" w:rsidR="0080200B" w:rsidRDefault="0080200B">
      <w:pPr>
        <w:jc w:val="center"/>
        <w:rPr>
          <w:rFonts w:ascii="Times New Roman" w:eastAsia="Times New Roman" w:hAnsi="Times New Roman" w:cs="Times New Roman"/>
          <w:b/>
          <w:i/>
          <w:sz w:val="24"/>
          <w:szCs w:val="24"/>
        </w:rPr>
      </w:pPr>
    </w:p>
    <w:p w14:paraId="627511ED" w14:textId="77777777" w:rsidR="0080200B" w:rsidRDefault="0080200B">
      <w:pPr>
        <w:jc w:val="center"/>
        <w:rPr>
          <w:rFonts w:ascii="Times New Roman" w:eastAsia="Times New Roman" w:hAnsi="Times New Roman" w:cs="Times New Roman"/>
          <w:b/>
          <w:i/>
          <w:sz w:val="24"/>
          <w:szCs w:val="24"/>
        </w:rPr>
      </w:pPr>
    </w:p>
    <w:p w14:paraId="403D97F9" w14:textId="77777777" w:rsidR="0080200B" w:rsidRDefault="0080200B">
      <w:pPr>
        <w:jc w:val="center"/>
        <w:rPr>
          <w:rFonts w:ascii="Times New Roman" w:eastAsia="Times New Roman" w:hAnsi="Times New Roman" w:cs="Times New Roman"/>
          <w:b/>
          <w:i/>
          <w:sz w:val="24"/>
          <w:szCs w:val="24"/>
        </w:rPr>
      </w:pPr>
    </w:p>
    <w:p w14:paraId="15FC145C" w14:textId="77777777" w:rsidR="0080200B" w:rsidRDefault="0080200B">
      <w:pPr>
        <w:jc w:val="center"/>
        <w:rPr>
          <w:rFonts w:ascii="Times New Roman" w:eastAsia="Times New Roman" w:hAnsi="Times New Roman" w:cs="Times New Roman"/>
          <w:b/>
          <w:i/>
          <w:sz w:val="24"/>
          <w:szCs w:val="24"/>
        </w:rPr>
      </w:pPr>
    </w:p>
    <w:p w14:paraId="02A5CC4A" w14:textId="77777777" w:rsidR="0080200B" w:rsidRDefault="0080200B">
      <w:pPr>
        <w:jc w:val="center"/>
        <w:rPr>
          <w:rFonts w:ascii="Times New Roman" w:eastAsia="Times New Roman" w:hAnsi="Times New Roman" w:cs="Times New Roman"/>
          <w:b/>
          <w:i/>
          <w:sz w:val="24"/>
          <w:szCs w:val="24"/>
        </w:rPr>
      </w:pPr>
    </w:p>
    <w:p w14:paraId="2D9AF592" w14:textId="77777777" w:rsidR="0080200B" w:rsidRDefault="0080200B">
      <w:pPr>
        <w:jc w:val="center"/>
        <w:rPr>
          <w:rFonts w:ascii="Times New Roman" w:eastAsia="Times New Roman" w:hAnsi="Times New Roman" w:cs="Times New Roman"/>
          <w:b/>
          <w:i/>
          <w:sz w:val="24"/>
          <w:szCs w:val="24"/>
        </w:rPr>
      </w:pPr>
    </w:p>
    <w:p w14:paraId="2CCBAED8" w14:textId="77777777" w:rsidR="0080200B" w:rsidRDefault="0080200B">
      <w:pPr>
        <w:jc w:val="center"/>
        <w:rPr>
          <w:rFonts w:ascii="Times New Roman" w:eastAsia="Times New Roman" w:hAnsi="Times New Roman" w:cs="Times New Roman"/>
          <w:b/>
          <w:i/>
          <w:sz w:val="24"/>
          <w:szCs w:val="24"/>
        </w:rPr>
      </w:pPr>
    </w:p>
    <w:p w14:paraId="1CFF65EB" w14:textId="77777777" w:rsidR="0080200B" w:rsidRDefault="0080200B">
      <w:pPr>
        <w:jc w:val="center"/>
        <w:rPr>
          <w:rFonts w:ascii="Times New Roman" w:eastAsia="Times New Roman" w:hAnsi="Times New Roman" w:cs="Times New Roman"/>
          <w:b/>
          <w:i/>
          <w:sz w:val="24"/>
          <w:szCs w:val="24"/>
        </w:rPr>
      </w:pPr>
    </w:p>
    <w:p w14:paraId="0CF5ACDC" w14:textId="77777777" w:rsidR="0080200B" w:rsidRDefault="0080200B">
      <w:pPr>
        <w:jc w:val="center"/>
        <w:rPr>
          <w:rFonts w:ascii="Times New Roman" w:eastAsia="Times New Roman" w:hAnsi="Times New Roman" w:cs="Times New Roman"/>
          <w:b/>
          <w:i/>
          <w:sz w:val="24"/>
          <w:szCs w:val="24"/>
        </w:rPr>
      </w:pPr>
    </w:p>
    <w:p w14:paraId="47F52826" w14:textId="77777777" w:rsidR="0080200B" w:rsidRDefault="0080200B">
      <w:pPr>
        <w:jc w:val="center"/>
        <w:rPr>
          <w:rFonts w:ascii="Times New Roman" w:eastAsia="Times New Roman" w:hAnsi="Times New Roman" w:cs="Times New Roman"/>
          <w:b/>
          <w:i/>
          <w:sz w:val="24"/>
          <w:szCs w:val="24"/>
        </w:rPr>
      </w:pPr>
    </w:p>
    <w:p w14:paraId="2312046F" w14:textId="77777777" w:rsidR="0080200B" w:rsidRDefault="0080200B">
      <w:pPr>
        <w:jc w:val="center"/>
        <w:rPr>
          <w:rFonts w:ascii="Times New Roman" w:eastAsia="Times New Roman" w:hAnsi="Times New Roman" w:cs="Times New Roman"/>
          <w:b/>
          <w:i/>
          <w:sz w:val="24"/>
          <w:szCs w:val="24"/>
        </w:rPr>
      </w:pPr>
    </w:p>
    <w:p w14:paraId="0540ECDF" w14:textId="77777777" w:rsidR="0080200B" w:rsidRDefault="0080200B">
      <w:pPr>
        <w:jc w:val="center"/>
        <w:rPr>
          <w:rFonts w:ascii="Times New Roman" w:eastAsia="Times New Roman" w:hAnsi="Times New Roman" w:cs="Times New Roman"/>
          <w:b/>
          <w:i/>
          <w:sz w:val="24"/>
          <w:szCs w:val="24"/>
        </w:rPr>
      </w:pPr>
    </w:p>
    <w:p w14:paraId="26CBD29F" w14:textId="77777777" w:rsidR="0080200B" w:rsidRDefault="0080200B">
      <w:pPr>
        <w:jc w:val="center"/>
        <w:rPr>
          <w:rFonts w:ascii="Times New Roman" w:eastAsia="Times New Roman" w:hAnsi="Times New Roman" w:cs="Times New Roman"/>
          <w:b/>
          <w:i/>
          <w:sz w:val="24"/>
          <w:szCs w:val="24"/>
        </w:rPr>
      </w:pPr>
    </w:p>
    <w:p w14:paraId="745BECA9" w14:textId="77777777" w:rsidR="0080200B" w:rsidRDefault="0080200B">
      <w:pPr>
        <w:jc w:val="center"/>
        <w:rPr>
          <w:rFonts w:ascii="Times New Roman" w:eastAsia="Times New Roman" w:hAnsi="Times New Roman" w:cs="Times New Roman"/>
          <w:b/>
          <w:i/>
          <w:sz w:val="24"/>
          <w:szCs w:val="24"/>
        </w:rPr>
      </w:pPr>
    </w:p>
    <w:p w14:paraId="0592F381" w14:textId="77777777" w:rsidR="0080200B" w:rsidRDefault="0080200B">
      <w:pPr>
        <w:jc w:val="center"/>
        <w:rPr>
          <w:rFonts w:ascii="Times New Roman" w:eastAsia="Times New Roman" w:hAnsi="Times New Roman" w:cs="Times New Roman"/>
          <w:b/>
          <w:i/>
          <w:sz w:val="24"/>
          <w:szCs w:val="24"/>
        </w:rPr>
      </w:pPr>
    </w:p>
    <w:p w14:paraId="719442C0" w14:textId="77777777" w:rsidR="0080200B" w:rsidRDefault="0080200B">
      <w:pPr>
        <w:jc w:val="center"/>
        <w:rPr>
          <w:rFonts w:ascii="Times New Roman" w:eastAsia="Times New Roman" w:hAnsi="Times New Roman" w:cs="Times New Roman"/>
          <w:b/>
          <w:i/>
          <w:sz w:val="24"/>
          <w:szCs w:val="24"/>
        </w:rPr>
      </w:pPr>
    </w:p>
    <w:p w14:paraId="5FD1A401" w14:textId="77777777" w:rsidR="0080200B" w:rsidRDefault="0080200B">
      <w:pPr>
        <w:jc w:val="center"/>
        <w:rPr>
          <w:rFonts w:ascii="Times New Roman" w:eastAsia="Times New Roman" w:hAnsi="Times New Roman" w:cs="Times New Roman"/>
          <w:b/>
          <w:i/>
          <w:sz w:val="24"/>
          <w:szCs w:val="24"/>
        </w:rPr>
      </w:pPr>
    </w:p>
    <w:p w14:paraId="088D95B4" w14:textId="77777777" w:rsidR="0080200B" w:rsidRDefault="0080200B">
      <w:pPr>
        <w:jc w:val="center"/>
        <w:rPr>
          <w:rFonts w:ascii="Times New Roman" w:eastAsia="Times New Roman" w:hAnsi="Times New Roman" w:cs="Times New Roman"/>
          <w:b/>
          <w:i/>
          <w:sz w:val="24"/>
          <w:szCs w:val="24"/>
        </w:rPr>
      </w:pPr>
    </w:p>
    <w:p w14:paraId="3AB4DDFA" w14:textId="77777777" w:rsidR="0080200B" w:rsidRDefault="0080200B">
      <w:pPr>
        <w:jc w:val="center"/>
        <w:rPr>
          <w:rFonts w:ascii="Times New Roman" w:eastAsia="Times New Roman" w:hAnsi="Times New Roman" w:cs="Times New Roman"/>
          <w:b/>
          <w:i/>
          <w:sz w:val="24"/>
          <w:szCs w:val="24"/>
        </w:rPr>
      </w:pPr>
    </w:p>
    <w:p w14:paraId="47B49384" w14:textId="77777777" w:rsidR="0080200B" w:rsidRDefault="0080200B">
      <w:pPr>
        <w:jc w:val="center"/>
        <w:rPr>
          <w:rFonts w:ascii="Times New Roman" w:eastAsia="Times New Roman" w:hAnsi="Times New Roman" w:cs="Times New Roman"/>
          <w:b/>
          <w:i/>
          <w:sz w:val="24"/>
          <w:szCs w:val="24"/>
        </w:rPr>
      </w:pPr>
    </w:p>
    <w:p w14:paraId="758C04AB" w14:textId="77777777" w:rsidR="0080200B" w:rsidRDefault="0080200B">
      <w:pPr>
        <w:jc w:val="center"/>
        <w:rPr>
          <w:rFonts w:ascii="Times New Roman" w:eastAsia="Times New Roman" w:hAnsi="Times New Roman" w:cs="Times New Roman"/>
          <w:b/>
          <w:i/>
          <w:sz w:val="24"/>
          <w:szCs w:val="24"/>
        </w:rPr>
      </w:pPr>
    </w:p>
    <w:p w14:paraId="179C0C89" w14:textId="77777777" w:rsidR="0080200B" w:rsidRDefault="0080200B">
      <w:pPr>
        <w:jc w:val="center"/>
        <w:rPr>
          <w:rFonts w:ascii="Times New Roman" w:eastAsia="Times New Roman" w:hAnsi="Times New Roman" w:cs="Times New Roman"/>
          <w:b/>
          <w:i/>
          <w:sz w:val="24"/>
          <w:szCs w:val="24"/>
        </w:rPr>
      </w:pPr>
    </w:p>
    <w:p w14:paraId="58999359" w14:textId="77777777" w:rsidR="0080200B" w:rsidRDefault="0080200B">
      <w:pPr>
        <w:jc w:val="center"/>
        <w:rPr>
          <w:rFonts w:ascii="Times New Roman" w:eastAsia="Times New Roman" w:hAnsi="Times New Roman" w:cs="Times New Roman"/>
          <w:b/>
          <w:i/>
          <w:sz w:val="24"/>
          <w:szCs w:val="24"/>
        </w:rPr>
      </w:pPr>
    </w:p>
    <w:p w14:paraId="16B6A449" w14:textId="77777777" w:rsidR="0080200B" w:rsidRDefault="0080200B">
      <w:pPr>
        <w:jc w:val="center"/>
        <w:rPr>
          <w:rFonts w:ascii="Times New Roman" w:eastAsia="Times New Roman" w:hAnsi="Times New Roman" w:cs="Times New Roman"/>
          <w:b/>
          <w:i/>
          <w:sz w:val="24"/>
          <w:szCs w:val="24"/>
        </w:rPr>
      </w:pPr>
    </w:p>
    <w:p w14:paraId="77C94E05" w14:textId="77777777" w:rsidR="0080200B" w:rsidRDefault="0080200B">
      <w:pPr>
        <w:jc w:val="center"/>
        <w:rPr>
          <w:rFonts w:ascii="Times New Roman" w:eastAsia="Times New Roman" w:hAnsi="Times New Roman" w:cs="Times New Roman"/>
          <w:b/>
          <w:i/>
          <w:sz w:val="24"/>
          <w:szCs w:val="24"/>
        </w:rPr>
      </w:pPr>
    </w:p>
    <w:p w14:paraId="00C31D4A" w14:textId="77777777" w:rsidR="0080200B" w:rsidRDefault="0080200B">
      <w:pPr>
        <w:jc w:val="center"/>
        <w:rPr>
          <w:rFonts w:ascii="Times New Roman" w:eastAsia="Times New Roman" w:hAnsi="Times New Roman" w:cs="Times New Roman"/>
          <w:b/>
          <w:i/>
          <w:sz w:val="24"/>
          <w:szCs w:val="24"/>
        </w:rPr>
      </w:pPr>
    </w:p>
    <w:p w14:paraId="584762F1" w14:textId="77777777" w:rsidR="0080200B" w:rsidRDefault="0080200B">
      <w:pPr>
        <w:jc w:val="center"/>
        <w:rPr>
          <w:rFonts w:ascii="Times New Roman" w:eastAsia="Times New Roman" w:hAnsi="Times New Roman" w:cs="Times New Roman"/>
          <w:b/>
          <w:i/>
          <w:sz w:val="24"/>
          <w:szCs w:val="24"/>
        </w:rPr>
      </w:pPr>
    </w:p>
    <w:p w14:paraId="45ABA732" w14:textId="77777777" w:rsidR="0080200B" w:rsidRDefault="0080200B">
      <w:pPr>
        <w:jc w:val="center"/>
        <w:rPr>
          <w:rFonts w:ascii="Times New Roman" w:eastAsia="Times New Roman" w:hAnsi="Times New Roman" w:cs="Times New Roman"/>
          <w:b/>
          <w:i/>
          <w:sz w:val="24"/>
          <w:szCs w:val="24"/>
        </w:rPr>
      </w:pPr>
    </w:p>
    <w:p w14:paraId="653A00D4" w14:textId="77777777" w:rsidR="0080200B" w:rsidRDefault="0080200B">
      <w:pPr>
        <w:jc w:val="center"/>
        <w:rPr>
          <w:rFonts w:ascii="Times New Roman" w:eastAsia="Times New Roman" w:hAnsi="Times New Roman" w:cs="Times New Roman"/>
          <w:b/>
          <w:i/>
          <w:sz w:val="24"/>
          <w:szCs w:val="24"/>
        </w:rPr>
      </w:pPr>
    </w:p>
    <w:p w14:paraId="7D3EB2C8" w14:textId="77777777" w:rsidR="0080200B" w:rsidRDefault="0080200B">
      <w:pPr>
        <w:jc w:val="center"/>
        <w:rPr>
          <w:rFonts w:ascii="Times New Roman" w:eastAsia="Times New Roman" w:hAnsi="Times New Roman" w:cs="Times New Roman"/>
          <w:b/>
          <w:i/>
          <w:sz w:val="24"/>
          <w:szCs w:val="24"/>
        </w:rPr>
      </w:pPr>
    </w:p>
    <w:p w14:paraId="695DA6D4" w14:textId="77777777" w:rsidR="0080200B" w:rsidRDefault="0080200B">
      <w:pPr>
        <w:jc w:val="center"/>
        <w:rPr>
          <w:rFonts w:ascii="Times New Roman" w:eastAsia="Times New Roman" w:hAnsi="Times New Roman" w:cs="Times New Roman"/>
          <w:b/>
          <w:i/>
          <w:sz w:val="24"/>
          <w:szCs w:val="24"/>
        </w:rPr>
      </w:pPr>
    </w:p>
    <w:p w14:paraId="48D5FCBD" w14:textId="3C34867D" w:rsidR="0080200B" w:rsidRDefault="0080200B">
      <w:pPr>
        <w:jc w:val="center"/>
        <w:rPr>
          <w:rFonts w:ascii="Times New Roman" w:eastAsia="Times New Roman" w:hAnsi="Times New Roman" w:cs="Times New Roman"/>
          <w:b/>
          <w:i/>
          <w:sz w:val="24"/>
          <w:szCs w:val="24"/>
        </w:rPr>
      </w:pPr>
    </w:p>
    <w:p w14:paraId="46183CE1" w14:textId="6709BAEB" w:rsidR="0025172A" w:rsidRDefault="0025172A">
      <w:pPr>
        <w:jc w:val="center"/>
        <w:rPr>
          <w:rFonts w:ascii="Times New Roman" w:eastAsia="Times New Roman" w:hAnsi="Times New Roman" w:cs="Times New Roman"/>
          <w:b/>
          <w:i/>
          <w:sz w:val="24"/>
          <w:szCs w:val="24"/>
        </w:rPr>
      </w:pPr>
    </w:p>
    <w:p w14:paraId="7B54AD06" w14:textId="77777777" w:rsidR="0025172A" w:rsidRDefault="0025172A">
      <w:pPr>
        <w:jc w:val="center"/>
        <w:rPr>
          <w:rFonts w:ascii="Times New Roman" w:eastAsia="Times New Roman" w:hAnsi="Times New Roman" w:cs="Times New Roman"/>
          <w:b/>
          <w:i/>
          <w:sz w:val="24"/>
          <w:szCs w:val="24"/>
        </w:rPr>
      </w:pPr>
    </w:p>
    <w:p w14:paraId="544DC3D0" w14:textId="77777777" w:rsidR="0080200B" w:rsidRDefault="0080200B">
      <w:pPr>
        <w:jc w:val="center"/>
        <w:rPr>
          <w:rFonts w:ascii="Times New Roman" w:eastAsia="Times New Roman" w:hAnsi="Times New Roman" w:cs="Times New Roman"/>
          <w:b/>
          <w:i/>
          <w:sz w:val="24"/>
          <w:szCs w:val="24"/>
        </w:rPr>
      </w:pPr>
    </w:p>
    <w:p w14:paraId="465DE4A5" w14:textId="395ADAB9" w:rsidR="0080200B" w:rsidRDefault="004546C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w:t>
      </w:r>
      <w:r w:rsidR="0025172A">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xml:space="preserve"> г.</w:t>
      </w:r>
    </w:p>
    <w:p w14:paraId="1B195EDE" w14:textId="77777777" w:rsidR="0080200B" w:rsidRDefault="004546CD">
      <w:pPr>
        <w:rPr>
          <w:rFonts w:ascii="Times New Roman" w:eastAsia="Times New Roman" w:hAnsi="Times New Roman" w:cs="Times New Roman"/>
          <w:b/>
          <w:sz w:val="24"/>
          <w:szCs w:val="24"/>
          <w:vertAlign w:val="superscript"/>
        </w:rPr>
      </w:pPr>
      <w:r>
        <w:br w:type="page"/>
      </w:r>
    </w:p>
    <w:p w14:paraId="375924B8" w14:textId="77777777" w:rsidR="0080200B" w:rsidRDefault="004546C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СОДЕРЖАНИЕ</w:t>
      </w:r>
    </w:p>
    <w:p w14:paraId="71E277EA" w14:textId="77777777" w:rsidR="0080200B" w:rsidRDefault="0080200B">
      <w:pPr>
        <w:rPr>
          <w:rFonts w:ascii="Times New Roman" w:eastAsia="Times New Roman" w:hAnsi="Times New Roman" w:cs="Times New Roman"/>
          <w:b/>
          <w:sz w:val="24"/>
          <w:szCs w:val="24"/>
        </w:rPr>
      </w:pPr>
    </w:p>
    <w:sdt>
      <w:sdtPr>
        <w:id w:val="1714919891"/>
        <w:docPartObj>
          <w:docPartGallery w:val="Table of Contents"/>
          <w:docPartUnique/>
        </w:docPartObj>
      </w:sdtPr>
      <w:sdtEndPr/>
      <w:sdtContent>
        <w:p w14:paraId="181F3A61" w14:textId="00148DFD" w:rsidR="0080200B" w:rsidRPr="00E84C12" w:rsidRDefault="004546CD" w:rsidP="00E84C12">
          <w:pPr>
            <w:pStyle w:val="a5"/>
            <w:numPr>
              <w:ilvl w:val="0"/>
              <w:numId w:val="10"/>
            </w:numPr>
            <w:pBdr>
              <w:top w:val="nil"/>
              <w:left w:val="nil"/>
              <w:bottom w:val="nil"/>
              <w:right w:val="nil"/>
              <w:between w:val="nil"/>
            </w:pBdr>
            <w:tabs>
              <w:tab w:val="right" w:pos="9345"/>
            </w:tabs>
            <w:spacing w:after="100" w:line="276" w:lineRule="auto"/>
            <w:ind w:left="284" w:hanging="284"/>
            <w:rPr>
              <w:color w:val="000000"/>
            </w:rPr>
          </w:pPr>
          <w:r>
            <w:fldChar w:fldCharType="begin"/>
          </w:r>
          <w:r>
            <w:instrText xml:space="preserve"> TOC \h \u \z \t "Heading 1,1,Heading 2,2,Heading 3,3,"</w:instrText>
          </w:r>
          <w:r>
            <w:fldChar w:fldCharType="separate"/>
          </w:r>
          <w:r w:rsidRPr="00E84C12">
            <w:rPr>
              <w:rFonts w:ascii="Times New Roman" w:eastAsia="Times New Roman" w:hAnsi="Times New Roman" w:cs="Times New Roman"/>
              <w:b/>
              <w:color w:val="000000"/>
            </w:rPr>
            <w:t>Общие положения</w:t>
          </w:r>
          <w:r w:rsidRPr="00E84C12">
            <w:rPr>
              <w:rFonts w:ascii="Times New Roman" w:eastAsia="Times New Roman" w:hAnsi="Times New Roman" w:cs="Times New Roman"/>
              <w:b/>
              <w:color w:val="000000"/>
            </w:rPr>
            <w:tab/>
          </w:r>
          <w:r>
            <w:fldChar w:fldCharType="begin"/>
          </w:r>
          <w:r>
            <w:instrText xml:space="preserve"> HYPERLINK \l "_heading=h.2et92p0" </w:instrText>
          </w:r>
          <w:r>
            <w:fldChar w:fldCharType="separate"/>
          </w:r>
        </w:p>
        <w:p w14:paraId="010F6426" w14:textId="274C4F6A" w:rsidR="0080200B" w:rsidRPr="00E84C12" w:rsidRDefault="004546CD">
          <w:pPr>
            <w:pBdr>
              <w:top w:val="nil"/>
              <w:left w:val="nil"/>
              <w:bottom w:val="nil"/>
              <w:right w:val="nil"/>
              <w:between w:val="nil"/>
            </w:pBdr>
            <w:tabs>
              <w:tab w:val="right" w:pos="9345"/>
            </w:tabs>
            <w:spacing w:after="100" w:line="276" w:lineRule="auto"/>
            <w:rPr>
              <w:rFonts w:ascii="Times New Roman" w:hAnsi="Times New Roman" w:cs="Times New Roman"/>
              <w:b/>
              <w:color w:val="000000"/>
              <w:sz w:val="24"/>
              <w:szCs w:val="24"/>
            </w:rPr>
          </w:pPr>
          <w:r>
            <w:fldChar w:fldCharType="end"/>
          </w:r>
          <w:r w:rsidR="00E84C12" w:rsidRPr="00E84C12">
            <w:rPr>
              <w:rFonts w:ascii="Times New Roman" w:hAnsi="Times New Roman" w:cs="Times New Roman"/>
              <w:b/>
              <w:sz w:val="24"/>
              <w:szCs w:val="24"/>
            </w:rPr>
            <w:t>2. Форма государственной итоговой аттестации</w:t>
          </w:r>
          <w:r w:rsidR="00190C74" w:rsidRPr="00E84C12">
            <w:rPr>
              <w:rFonts w:ascii="Times New Roman" w:eastAsia="Times New Roman" w:hAnsi="Times New Roman" w:cs="Times New Roman"/>
              <w:b/>
              <w:color w:val="000000"/>
              <w:sz w:val="24"/>
              <w:szCs w:val="24"/>
            </w:rPr>
            <w:tab/>
          </w:r>
          <w:r>
            <w:rPr>
              <w:rFonts w:ascii="Times New Roman" w:hAnsi="Times New Roman" w:cs="Times New Roman"/>
              <w:b/>
              <w:sz w:val="24"/>
              <w:szCs w:val="24"/>
            </w:rPr>
            <w:fldChar w:fldCharType="begin"/>
          </w:r>
          <w:r w:rsidRPr="00E84C12">
            <w:rPr>
              <w:rFonts w:ascii="Times New Roman" w:hAnsi="Times New Roman" w:cs="Times New Roman"/>
              <w:b/>
              <w:sz w:val="24"/>
              <w:szCs w:val="24"/>
            </w:rPr>
            <w:instrText xml:space="preserve"> HYPERLINK \l "_heading=h.4d34og8" </w:instrText>
          </w:r>
          <w:r>
            <w:rPr>
              <w:rFonts w:ascii="Times New Roman" w:hAnsi="Times New Roman" w:cs="Times New Roman"/>
              <w:b/>
              <w:sz w:val="24"/>
              <w:szCs w:val="24"/>
            </w:rPr>
            <w:fldChar w:fldCharType="separate"/>
          </w:r>
        </w:p>
        <w:p w14:paraId="39A77EB9" w14:textId="77777777" w:rsidR="00E84C12" w:rsidRDefault="004546CD">
          <w:pPr>
            <w:pBdr>
              <w:top w:val="nil"/>
              <w:left w:val="nil"/>
              <w:bottom w:val="nil"/>
              <w:right w:val="nil"/>
              <w:between w:val="nil"/>
            </w:pBdr>
            <w:tabs>
              <w:tab w:val="right" w:pos="9345"/>
            </w:tabs>
            <w:spacing w:after="100" w:line="276" w:lineRule="auto"/>
            <w:rPr>
              <w:rFonts w:ascii="Times New Roman" w:hAnsi="Times New Roman" w:cs="Times New Roman"/>
              <w:b/>
              <w:sz w:val="24"/>
              <w:szCs w:val="24"/>
            </w:rPr>
          </w:pPr>
          <w:r>
            <w:fldChar w:fldCharType="end"/>
          </w:r>
          <w:r w:rsidR="00E84C12" w:rsidRPr="00E84C12">
            <w:rPr>
              <w:rFonts w:ascii="Times New Roman" w:hAnsi="Times New Roman" w:cs="Times New Roman"/>
              <w:b/>
              <w:sz w:val="24"/>
              <w:szCs w:val="24"/>
            </w:rPr>
            <w:t xml:space="preserve">3. </w:t>
          </w:r>
          <w:r w:rsidR="00E84C12">
            <w:rPr>
              <w:rFonts w:ascii="Times New Roman" w:hAnsi="Times New Roman" w:cs="Times New Roman"/>
              <w:b/>
              <w:sz w:val="24"/>
              <w:szCs w:val="24"/>
            </w:rPr>
            <w:t>Состав и функции государственной экзаменационной комиссии</w:t>
          </w:r>
        </w:p>
        <w:p w14:paraId="0E24B451" w14:textId="77777777" w:rsidR="00E84C12" w:rsidRDefault="00E84C12">
          <w:pPr>
            <w:pBdr>
              <w:top w:val="nil"/>
              <w:left w:val="nil"/>
              <w:bottom w:val="nil"/>
              <w:right w:val="nil"/>
              <w:between w:val="nil"/>
            </w:pBdr>
            <w:tabs>
              <w:tab w:val="right" w:pos="9345"/>
            </w:tabs>
            <w:spacing w:after="100" w:line="276" w:lineRule="auto"/>
            <w:rPr>
              <w:rFonts w:ascii="Times New Roman" w:hAnsi="Times New Roman" w:cs="Times New Roman"/>
              <w:b/>
              <w:sz w:val="24"/>
              <w:szCs w:val="24"/>
            </w:rPr>
          </w:pPr>
          <w:r>
            <w:rPr>
              <w:rFonts w:ascii="Times New Roman" w:hAnsi="Times New Roman" w:cs="Times New Roman"/>
              <w:b/>
              <w:sz w:val="24"/>
              <w:szCs w:val="24"/>
            </w:rPr>
            <w:t>4.  Организация и проведение демонстрационного экзамена</w:t>
          </w:r>
        </w:p>
        <w:p w14:paraId="553A0934" w14:textId="77777777" w:rsidR="00E84C12" w:rsidRDefault="00E84C12">
          <w:pPr>
            <w:pBdr>
              <w:top w:val="nil"/>
              <w:left w:val="nil"/>
              <w:bottom w:val="nil"/>
              <w:right w:val="nil"/>
              <w:between w:val="nil"/>
            </w:pBdr>
            <w:tabs>
              <w:tab w:val="right" w:pos="9345"/>
            </w:tabs>
            <w:spacing w:after="100" w:line="276" w:lineRule="auto"/>
            <w:rPr>
              <w:rFonts w:ascii="Times New Roman" w:hAnsi="Times New Roman" w:cs="Times New Roman"/>
              <w:b/>
              <w:sz w:val="24"/>
              <w:szCs w:val="24"/>
            </w:rPr>
          </w:pPr>
          <w:r>
            <w:rPr>
              <w:rFonts w:ascii="Times New Roman" w:hAnsi="Times New Roman" w:cs="Times New Roman"/>
              <w:b/>
              <w:sz w:val="24"/>
              <w:szCs w:val="24"/>
            </w:rPr>
            <w:t>5. Создание условий для обучающихся с инвалидностью и ограниченными возможностями здоровья при прохождении демонстрационного экзамена</w:t>
          </w:r>
        </w:p>
        <w:p w14:paraId="42698AC2" w14:textId="77777777" w:rsidR="00E84C12" w:rsidRDefault="00E84C12">
          <w:pPr>
            <w:pBdr>
              <w:top w:val="nil"/>
              <w:left w:val="nil"/>
              <w:bottom w:val="nil"/>
              <w:right w:val="nil"/>
              <w:between w:val="nil"/>
            </w:pBdr>
            <w:tabs>
              <w:tab w:val="right" w:pos="9345"/>
            </w:tabs>
            <w:spacing w:after="100" w:line="276" w:lineRule="auto"/>
            <w:rPr>
              <w:rFonts w:ascii="Times New Roman" w:hAnsi="Times New Roman" w:cs="Times New Roman"/>
              <w:b/>
              <w:sz w:val="24"/>
              <w:szCs w:val="24"/>
            </w:rPr>
          </w:pPr>
          <w:r>
            <w:rPr>
              <w:rFonts w:ascii="Times New Roman" w:hAnsi="Times New Roman" w:cs="Times New Roman"/>
              <w:b/>
              <w:sz w:val="24"/>
              <w:szCs w:val="24"/>
            </w:rPr>
            <w:t>6. Оценивание результатов ГИА</w:t>
          </w:r>
        </w:p>
        <w:p w14:paraId="4E0C8200" w14:textId="77777777" w:rsidR="00E84C12" w:rsidRDefault="00E84C12">
          <w:pPr>
            <w:pBdr>
              <w:top w:val="nil"/>
              <w:left w:val="nil"/>
              <w:bottom w:val="nil"/>
              <w:right w:val="nil"/>
              <w:between w:val="nil"/>
            </w:pBdr>
            <w:tabs>
              <w:tab w:val="right" w:pos="9345"/>
            </w:tabs>
            <w:spacing w:after="100" w:line="276" w:lineRule="auto"/>
            <w:rPr>
              <w:rFonts w:ascii="Times New Roman" w:hAnsi="Times New Roman" w:cs="Times New Roman"/>
              <w:b/>
              <w:sz w:val="24"/>
              <w:szCs w:val="24"/>
            </w:rPr>
          </w:pPr>
          <w:r>
            <w:rPr>
              <w:rFonts w:ascii="Times New Roman" w:hAnsi="Times New Roman" w:cs="Times New Roman"/>
              <w:b/>
              <w:sz w:val="24"/>
              <w:szCs w:val="24"/>
            </w:rPr>
            <w:t>7. Порядок подачи и рассмотрения апелляций</w:t>
          </w:r>
        </w:p>
        <w:p w14:paraId="4681AF2A" w14:textId="2B240957" w:rsidR="0080200B" w:rsidRPr="00E84C12" w:rsidRDefault="00E84C12">
          <w:pPr>
            <w:pBdr>
              <w:top w:val="nil"/>
              <w:left w:val="nil"/>
              <w:bottom w:val="nil"/>
              <w:right w:val="nil"/>
              <w:between w:val="nil"/>
            </w:pBdr>
            <w:tabs>
              <w:tab w:val="right" w:pos="9345"/>
            </w:tabs>
            <w:spacing w:after="100" w:line="276" w:lineRule="auto"/>
            <w:rPr>
              <w:rFonts w:ascii="Times New Roman" w:hAnsi="Times New Roman" w:cs="Times New Roman"/>
              <w:b/>
              <w:color w:val="000000"/>
              <w:sz w:val="24"/>
              <w:szCs w:val="24"/>
            </w:rPr>
          </w:pPr>
          <w:r>
            <w:rPr>
              <w:rFonts w:ascii="Times New Roman" w:hAnsi="Times New Roman" w:cs="Times New Roman"/>
              <w:b/>
              <w:sz w:val="24"/>
              <w:szCs w:val="24"/>
            </w:rPr>
            <w:t xml:space="preserve">8. </w:t>
          </w:r>
          <w:r w:rsidR="002E4030">
            <w:rPr>
              <w:rFonts w:ascii="Times New Roman" w:hAnsi="Times New Roman" w:cs="Times New Roman"/>
              <w:b/>
              <w:sz w:val="24"/>
              <w:szCs w:val="24"/>
            </w:rPr>
            <w:t>Порядок повторного прохождения ГИА</w:t>
          </w:r>
          <w:r w:rsidR="004546CD" w:rsidRPr="00E84C12">
            <w:rPr>
              <w:rFonts w:ascii="Times New Roman" w:eastAsia="Times New Roman" w:hAnsi="Times New Roman" w:cs="Times New Roman"/>
              <w:b/>
              <w:color w:val="000000"/>
              <w:sz w:val="24"/>
              <w:szCs w:val="24"/>
            </w:rPr>
            <w:tab/>
          </w:r>
          <w:r w:rsidR="004546CD">
            <w:rPr>
              <w:rFonts w:ascii="Times New Roman" w:hAnsi="Times New Roman" w:cs="Times New Roman"/>
              <w:b/>
              <w:sz w:val="24"/>
              <w:szCs w:val="24"/>
            </w:rPr>
            <w:fldChar w:fldCharType="begin"/>
          </w:r>
          <w:r w:rsidR="004546CD" w:rsidRPr="00E84C12">
            <w:rPr>
              <w:rFonts w:ascii="Times New Roman" w:hAnsi="Times New Roman" w:cs="Times New Roman"/>
              <w:b/>
              <w:sz w:val="24"/>
              <w:szCs w:val="24"/>
            </w:rPr>
            <w:instrText xml:space="preserve"> HYPERLINK \l "_heading=h.3rdcrjn" </w:instrText>
          </w:r>
          <w:r w:rsidR="004546CD">
            <w:rPr>
              <w:rFonts w:ascii="Times New Roman" w:hAnsi="Times New Roman" w:cs="Times New Roman"/>
              <w:b/>
              <w:sz w:val="24"/>
              <w:szCs w:val="24"/>
            </w:rPr>
            <w:fldChar w:fldCharType="separate"/>
          </w:r>
        </w:p>
        <w:p w14:paraId="7829C249" w14:textId="77777777" w:rsidR="0080200B" w:rsidRDefault="004546CD">
          <w:pPr>
            <w:rPr>
              <w:rFonts w:ascii="Times New Roman" w:eastAsia="Times New Roman" w:hAnsi="Times New Roman" w:cs="Times New Roman"/>
              <w:b/>
              <w:sz w:val="24"/>
              <w:szCs w:val="24"/>
            </w:rPr>
          </w:pPr>
          <w:r>
            <w:fldChar w:fldCharType="end"/>
          </w:r>
          <w:r>
            <w:fldChar w:fldCharType="end"/>
          </w:r>
        </w:p>
      </w:sdtContent>
    </w:sdt>
    <w:p w14:paraId="750F62A0" w14:textId="77777777" w:rsidR="0080200B" w:rsidRDefault="004546CD">
      <w:pPr>
        <w:rPr>
          <w:rFonts w:ascii="Times New Roman" w:eastAsia="Times New Roman" w:hAnsi="Times New Roman" w:cs="Times New Roman"/>
          <w:b/>
          <w:sz w:val="24"/>
          <w:szCs w:val="24"/>
        </w:rPr>
      </w:pPr>
      <w:r>
        <w:br w:type="page"/>
      </w:r>
    </w:p>
    <w:p w14:paraId="6A479AEB" w14:textId="3FD2D6BB" w:rsidR="0080200B" w:rsidRDefault="003D3E17">
      <w:pPr>
        <w:pBdr>
          <w:top w:val="nil"/>
          <w:left w:val="nil"/>
          <w:bottom w:val="nil"/>
          <w:right w:val="nil"/>
          <w:between w:val="nil"/>
        </w:pBdr>
        <w:spacing w:line="276" w:lineRule="auto"/>
        <w:ind w:firstLine="709"/>
        <w:jc w:val="both"/>
        <w:rPr>
          <w:rFonts w:ascii="Times New Roman" w:eastAsia="Times New Roman" w:hAnsi="Times New Roman" w:cs="Times New Roman"/>
          <w:b/>
          <w:color w:val="000000"/>
          <w:sz w:val="24"/>
          <w:szCs w:val="24"/>
        </w:rPr>
      </w:pPr>
      <w:bookmarkStart w:id="3" w:name="_heading=h.1fob9te" w:colFirst="0" w:colLast="0"/>
      <w:bookmarkEnd w:id="3"/>
      <w:r>
        <w:rPr>
          <w:rFonts w:ascii="Times New Roman" w:eastAsia="Times New Roman" w:hAnsi="Times New Roman" w:cs="Times New Roman"/>
          <w:b/>
          <w:color w:val="000000"/>
          <w:sz w:val="24"/>
          <w:szCs w:val="24"/>
        </w:rPr>
        <w:lastRenderedPageBreak/>
        <w:t xml:space="preserve">1. </w:t>
      </w:r>
      <w:r w:rsidR="0025172A">
        <w:rPr>
          <w:rFonts w:ascii="Times New Roman" w:eastAsia="Times New Roman" w:hAnsi="Times New Roman" w:cs="Times New Roman"/>
          <w:b/>
          <w:color w:val="000000"/>
          <w:sz w:val="24"/>
          <w:szCs w:val="24"/>
        </w:rPr>
        <w:t>ОБЩИЕ ПОЛОЖЕНИЯ</w:t>
      </w:r>
    </w:p>
    <w:p w14:paraId="1684A532" w14:textId="77777777" w:rsidR="003D3E17" w:rsidRPr="00B42024" w:rsidRDefault="003D3E17">
      <w:pPr>
        <w:pBdr>
          <w:top w:val="nil"/>
          <w:left w:val="nil"/>
          <w:bottom w:val="nil"/>
          <w:right w:val="nil"/>
          <w:between w:val="nil"/>
        </w:pBdr>
        <w:spacing w:line="276" w:lineRule="auto"/>
        <w:ind w:firstLine="709"/>
        <w:jc w:val="both"/>
        <w:rPr>
          <w:rFonts w:ascii="Times New Roman" w:eastAsia="Times New Roman" w:hAnsi="Times New Roman" w:cs="Times New Roman"/>
          <w:b/>
          <w:color w:val="000000"/>
          <w:sz w:val="20"/>
          <w:szCs w:val="20"/>
        </w:rPr>
      </w:pPr>
    </w:p>
    <w:p w14:paraId="469DD5E5" w14:textId="77777777" w:rsidR="00B17960" w:rsidRDefault="00764EB4" w:rsidP="003D3E17">
      <w:pPr>
        <w:numPr>
          <w:ilvl w:val="1"/>
          <w:numId w:val="2"/>
        </w:numPr>
        <w:tabs>
          <w:tab w:val="left" w:pos="709"/>
          <w:tab w:val="left" w:pos="1134"/>
        </w:tabs>
        <w:ind w:left="0" w:firstLine="709"/>
        <w:jc w:val="both"/>
        <w:rPr>
          <w:rFonts w:ascii="Times New Roman" w:hAnsi="Times New Roman" w:cs="Times New Roman"/>
          <w:sz w:val="24"/>
          <w:szCs w:val="24"/>
          <w:lang w:eastAsia="en-US"/>
        </w:rPr>
      </w:pPr>
      <w:bookmarkStart w:id="4" w:name="_heading=h.3znysh7" w:colFirst="0" w:colLast="0"/>
      <w:bookmarkEnd w:id="4"/>
      <w:r w:rsidRPr="00764EB4">
        <w:rPr>
          <w:rFonts w:ascii="Times New Roman" w:hAnsi="Times New Roman" w:cs="Times New Roman"/>
          <w:sz w:val="24"/>
          <w:szCs w:val="24"/>
          <w:lang w:eastAsia="en-US"/>
        </w:rPr>
        <w:t xml:space="preserve">Программа государственной итоговой аттестации (далее – ГИА) </w:t>
      </w:r>
      <w:r w:rsidR="00B17960" w:rsidRPr="00B17960">
        <w:rPr>
          <w:rFonts w:ascii="Times New Roman" w:hAnsi="Times New Roman" w:cs="Times New Roman"/>
          <w:sz w:val="24"/>
          <w:szCs w:val="24"/>
          <w:lang w:eastAsia="en-US"/>
        </w:rPr>
        <w:t xml:space="preserve">является частью </w:t>
      </w:r>
      <w:r w:rsidR="00B17960">
        <w:rPr>
          <w:rFonts w:ascii="Times New Roman" w:hAnsi="Times New Roman" w:cs="Times New Roman"/>
          <w:sz w:val="24"/>
          <w:szCs w:val="24"/>
          <w:lang w:eastAsia="en-US"/>
        </w:rPr>
        <w:t>О</w:t>
      </w:r>
      <w:r w:rsidR="00B17960" w:rsidRPr="00B17960">
        <w:rPr>
          <w:rFonts w:ascii="Times New Roman" w:hAnsi="Times New Roman" w:cs="Times New Roman"/>
          <w:sz w:val="24"/>
          <w:szCs w:val="24"/>
          <w:lang w:eastAsia="en-US"/>
        </w:rPr>
        <w:t xml:space="preserve">ПОП-П по </w:t>
      </w:r>
      <w:r w:rsidR="00B17960">
        <w:rPr>
          <w:rFonts w:ascii="Times New Roman" w:hAnsi="Times New Roman" w:cs="Times New Roman"/>
          <w:sz w:val="24"/>
          <w:szCs w:val="24"/>
          <w:lang w:eastAsia="en-US"/>
        </w:rPr>
        <w:t xml:space="preserve">профессии </w:t>
      </w:r>
      <w:r w:rsidR="00B17960" w:rsidRPr="00B17960">
        <w:rPr>
          <w:rFonts w:ascii="Times New Roman" w:hAnsi="Times New Roman" w:cs="Times New Roman"/>
          <w:b/>
          <w:sz w:val="24"/>
          <w:szCs w:val="24"/>
          <w:lang w:eastAsia="en-US"/>
        </w:rPr>
        <w:t>29.01.33 Мастер по изготовлению швейных изделий</w:t>
      </w:r>
      <w:r w:rsidR="00B17960" w:rsidRPr="00B17960">
        <w:rPr>
          <w:rFonts w:ascii="Times New Roman" w:hAnsi="Times New Roman" w:cs="Times New Roman"/>
          <w:sz w:val="24"/>
          <w:szCs w:val="24"/>
          <w:lang w:eastAsia="en-US"/>
        </w:rPr>
        <w:t xml:space="preserve"> и определяет совокупность требований к </w:t>
      </w:r>
      <w:r w:rsidR="00B17960">
        <w:rPr>
          <w:rFonts w:ascii="Times New Roman" w:hAnsi="Times New Roman" w:cs="Times New Roman"/>
          <w:sz w:val="24"/>
          <w:szCs w:val="24"/>
          <w:lang w:eastAsia="en-US"/>
        </w:rPr>
        <w:t xml:space="preserve">организации и проведению </w:t>
      </w:r>
      <w:r w:rsidR="00B17960" w:rsidRPr="00B17960">
        <w:rPr>
          <w:rFonts w:ascii="Times New Roman" w:hAnsi="Times New Roman" w:cs="Times New Roman"/>
          <w:sz w:val="24"/>
          <w:szCs w:val="24"/>
          <w:lang w:eastAsia="en-US"/>
        </w:rPr>
        <w:t>ГИА, в том числе к содержанию, организации работы, оценочным материалам ГИА выпускников по данной профессии</w:t>
      </w:r>
      <w:r w:rsidR="00B17960">
        <w:rPr>
          <w:rFonts w:ascii="Times New Roman" w:hAnsi="Times New Roman" w:cs="Times New Roman"/>
          <w:sz w:val="24"/>
          <w:szCs w:val="24"/>
          <w:lang w:eastAsia="en-US"/>
        </w:rPr>
        <w:t xml:space="preserve">.  </w:t>
      </w:r>
    </w:p>
    <w:p w14:paraId="55EA5F48" w14:textId="07DAC6E7" w:rsidR="00764EB4" w:rsidRPr="00764EB4" w:rsidRDefault="00B17960" w:rsidP="003D3E17">
      <w:pPr>
        <w:numPr>
          <w:ilvl w:val="1"/>
          <w:numId w:val="2"/>
        </w:numPr>
        <w:tabs>
          <w:tab w:val="left" w:pos="1134"/>
        </w:tabs>
        <w:ind w:left="0"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Программа ГИА </w:t>
      </w:r>
      <w:r w:rsidR="00764EB4" w:rsidRPr="00764EB4">
        <w:rPr>
          <w:rFonts w:ascii="Times New Roman" w:hAnsi="Times New Roman" w:cs="Times New Roman"/>
          <w:sz w:val="24"/>
          <w:szCs w:val="24"/>
          <w:lang w:eastAsia="en-US"/>
        </w:rPr>
        <w:t xml:space="preserve">по </w:t>
      </w:r>
      <w:r>
        <w:rPr>
          <w:rFonts w:ascii="Times New Roman" w:hAnsi="Times New Roman" w:cs="Times New Roman"/>
          <w:sz w:val="24"/>
          <w:szCs w:val="24"/>
          <w:lang w:eastAsia="en-US"/>
        </w:rPr>
        <w:t>профессии</w:t>
      </w:r>
      <w:r w:rsidR="00764EB4" w:rsidRPr="00764EB4">
        <w:rPr>
          <w:rFonts w:ascii="Times New Roman" w:hAnsi="Times New Roman" w:cs="Times New Roman"/>
          <w:sz w:val="24"/>
          <w:szCs w:val="24"/>
          <w:lang w:eastAsia="en-US"/>
        </w:rPr>
        <w:t xml:space="preserve"> 29.01.33 Мастер по изготовлению швейных изделий</w:t>
      </w:r>
      <w:r w:rsidR="00764EB4" w:rsidRPr="00764EB4">
        <w:rPr>
          <w:rFonts w:cs="Times New Roman"/>
          <w:sz w:val="24"/>
          <w:szCs w:val="24"/>
          <w:lang w:eastAsia="en-US"/>
        </w:rPr>
        <w:t xml:space="preserve"> </w:t>
      </w:r>
      <w:r w:rsidR="00764EB4" w:rsidRPr="00764EB4">
        <w:rPr>
          <w:rFonts w:ascii="Times New Roman" w:hAnsi="Times New Roman" w:cs="Times New Roman"/>
          <w:sz w:val="24"/>
          <w:szCs w:val="24"/>
          <w:lang w:eastAsia="en-US"/>
        </w:rPr>
        <w:t xml:space="preserve">разработана в соответствии </w:t>
      </w:r>
      <w:r>
        <w:rPr>
          <w:rFonts w:ascii="Times New Roman" w:hAnsi="Times New Roman" w:cs="Times New Roman"/>
          <w:sz w:val="24"/>
          <w:szCs w:val="24"/>
          <w:lang w:eastAsia="en-US"/>
        </w:rPr>
        <w:t>нормативными документами</w:t>
      </w:r>
      <w:r w:rsidR="00764EB4" w:rsidRPr="00764EB4">
        <w:rPr>
          <w:rFonts w:ascii="Times New Roman" w:hAnsi="Times New Roman" w:cs="Times New Roman"/>
          <w:sz w:val="24"/>
          <w:szCs w:val="24"/>
          <w:lang w:eastAsia="en-US"/>
        </w:rPr>
        <w:t>:</w:t>
      </w:r>
    </w:p>
    <w:p w14:paraId="1B5621E7" w14:textId="309B8E77" w:rsidR="00764EB4" w:rsidRPr="00764EB4" w:rsidRDefault="00764EB4" w:rsidP="002F3EF9">
      <w:pPr>
        <w:numPr>
          <w:ilvl w:val="0"/>
          <w:numId w:val="1"/>
        </w:numPr>
        <w:ind w:left="0" w:firstLine="360"/>
        <w:jc w:val="both"/>
        <w:rPr>
          <w:rFonts w:ascii="Times New Roman" w:hAnsi="Times New Roman" w:cs="Times New Roman"/>
          <w:sz w:val="24"/>
          <w:szCs w:val="24"/>
          <w:lang w:eastAsia="en-US"/>
        </w:rPr>
      </w:pPr>
      <w:r w:rsidRPr="00764EB4">
        <w:rPr>
          <w:rFonts w:ascii="Times New Roman" w:hAnsi="Times New Roman" w:cs="Times New Roman"/>
          <w:sz w:val="24"/>
          <w:szCs w:val="24"/>
          <w:lang w:eastAsia="en-US"/>
        </w:rPr>
        <w:t xml:space="preserve">Федеральным законом от 29.12.2012 № 273-ФЗ (ред. от </w:t>
      </w:r>
      <w:r>
        <w:rPr>
          <w:rFonts w:ascii="Times New Roman" w:hAnsi="Times New Roman" w:cs="Times New Roman"/>
          <w:sz w:val="24"/>
          <w:szCs w:val="24"/>
          <w:lang w:eastAsia="en-US"/>
        </w:rPr>
        <w:t>25</w:t>
      </w:r>
      <w:r w:rsidRPr="00764EB4">
        <w:rPr>
          <w:rFonts w:ascii="Times New Roman" w:hAnsi="Times New Roman" w:cs="Times New Roman"/>
          <w:sz w:val="24"/>
          <w:szCs w:val="24"/>
          <w:lang w:eastAsia="en-US"/>
        </w:rPr>
        <w:t>.</w:t>
      </w:r>
      <w:r>
        <w:rPr>
          <w:rFonts w:ascii="Times New Roman" w:hAnsi="Times New Roman" w:cs="Times New Roman"/>
          <w:sz w:val="24"/>
          <w:szCs w:val="24"/>
          <w:lang w:eastAsia="en-US"/>
        </w:rPr>
        <w:t>04</w:t>
      </w:r>
      <w:r w:rsidRPr="00764EB4">
        <w:rPr>
          <w:rFonts w:ascii="Times New Roman" w:hAnsi="Times New Roman" w:cs="Times New Roman"/>
          <w:sz w:val="24"/>
          <w:szCs w:val="24"/>
          <w:lang w:eastAsia="en-US"/>
        </w:rPr>
        <w:t>.202</w:t>
      </w:r>
      <w:r>
        <w:rPr>
          <w:rFonts w:ascii="Times New Roman" w:hAnsi="Times New Roman" w:cs="Times New Roman"/>
          <w:sz w:val="24"/>
          <w:szCs w:val="24"/>
          <w:lang w:eastAsia="en-US"/>
        </w:rPr>
        <w:t>6</w:t>
      </w:r>
      <w:r w:rsidRPr="00764EB4">
        <w:rPr>
          <w:rFonts w:ascii="Times New Roman" w:hAnsi="Times New Roman" w:cs="Times New Roman"/>
          <w:sz w:val="24"/>
          <w:szCs w:val="24"/>
          <w:lang w:eastAsia="en-US"/>
        </w:rPr>
        <w:t xml:space="preserve">) «Об образовании в Российской Федерации»; </w:t>
      </w:r>
    </w:p>
    <w:p w14:paraId="525F5F1A" w14:textId="77777777" w:rsidR="00764EB4" w:rsidRPr="00764EB4" w:rsidRDefault="00764EB4" w:rsidP="002F3EF9">
      <w:pPr>
        <w:numPr>
          <w:ilvl w:val="0"/>
          <w:numId w:val="1"/>
        </w:numPr>
        <w:ind w:left="0" w:firstLine="360"/>
        <w:jc w:val="both"/>
        <w:rPr>
          <w:rFonts w:ascii="Times New Roman" w:hAnsi="Times New Roman" w:cs="Times New Roman"/>
          <w:sz w:val="24"/>
          <w:szCs w:val="24"/>
          <w:lang w:eastAsia="en-US"/>
        </w:rPr>
      </w:pPr>
      <w:r w:rsidRPr="00764EB4">
        <w:rPr>
          <w:rFonts w:ascii="Times New Roman" w:hAnsi="Times New Roman" w:cs="Times New Roman"/>
          <w:sz w:val="24"/>
          <w:szCs w:val="24"/>
          <w:lang w:eastAsia="en-US"/>
        </w:rPr>
        <w:t>Порядком проведения Государственной итоговой аттестации по образовательным программам среднего профессионального образования, утв. приказом Минпросвещения России от 08.11.2021 № 800 (ред. от 22.11.2024)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2FD04D86" w14:textId="6C008372" w:rsidR="00764EB4" w:rsidRPr="002F3EF9" w:rsidRDefault="00764EB4" w:rsidP="002F3EF9">
      <w:pPr>
        <w:numPr>
          <w:ilvl w:val="0"/>
          <w:numId w:val="1"/>
        </w:numPr>
        <w:ind w:left="0" w:firstLine="360"/>
        <w:jc w:val="both"/>
        <w:rPr>
          <w:rFonts w:ascii="Times New Roman" w:hAnsi="Times New Roman" w:cs="Times New Roman"/>
          <w:sz w:val="24"/>
          <w:szCs w:val="24"/>
          <w:lang w:eastAsia="en-US"/>
        </w:rPr>
      </w:pPr>
      <w:r w:rsidRPr="00764EB4">
        <w:rPr>
          <w:rFonts w:ascii="Times New Roman" w:hAnsi="Times New Roman" w:cs="Times New Roman"/>
          <w:sz w:val="24"/>
          <w:szCs w:val="24"/>
          <w:lang w:eastAsia="en-US"/>
        </w:rPr>
        <w:t xml:space="preserve">Федеральным государственным образовательным стандартом среднего профессионального образования по профессии </w:t>
      </w:r>
      <w:r w:rsidRPr="00764EB4">
        <w:rPr>
          <w:rFonts w:ascii="Times New Roman" w:eastAsia="Times New Roman" w:hAnsi="Times New Roman" w:cs="Times New Roman"/>
          <w:sz w:val="24"/>
          <w:szCs w:val="24"/>
        </w:rPr>
        <w:t>29.01.33 Мастер по изготовлению швейных изделий</w:t>
      </w:r>
      <w:r w:rsidRPr="00764EB4">
        <w:rPr>
          <w:rFonts w:ascii="Times New Roman" w:hAnsi="Times New Roman" w:cs="Times New Roman"/>
          <w:sz w:val="24"/>
          <w:szCs w:val="24"/>
          <w:lang w:eastAsia="en-US"/>
        </w:rPr>
        <w:t xml:space="preserve">, утвержденным приказом Министерства просвещения Российской Федерации </w:t>
      </w:r>
      <w:r w:rsidRPr="00764EB4">
        <w:rPr>
          <w:rFonts w:ascii="Times New Roman" w:hAnsi="Times New Roman" w:cs="Times New Roman"/>
          <w:color w:val="000000"/>
          <w:sz w:val="24"/>
          <w:szCs w:val="24"/>
          <w:lang w:eastAsia="en-US"/>
        </w:rPr>
        <w:t>от 26.09.2023 № 720</w:t>
      </w:r>
      <w:r w:rsidR="00CE5618">
        <w:rPr>
          <w:rFonts w:ascii="Times New Roman" w:hAnsi="Times New Roman" w:cs="Times New Roman"/>
          <w:color w:val="000000"/>
          <w:sz w:val="24"/>
          <w:szCs w:val="24"/>
          <w:lang w:eastAsia="en-US"/>
        </w:rPr>
        <w:t xml:space="preserve"> (далее – ФГОС СПО)</w:t>
      </w:r>
      <w:r>
        <w:rPr>
          <w:rFonts w:ascii="Times New Roman" w:hAnsi="Times New Roman" w:cs="Times New Roman"/>
          <w:color w:val="000000"/>
          <w:sz w:val="24"/>
          <w:szCs w:val="24"/>
          <w:lang w:eastAsia="en-US"/>
        </w:rPr>
        <w:t>.</w:t>
      </w:r>
    </w:p>
    <w:p w14:paraId="576D4D13" w14:textId="268551DD" w:rsidR="0080200B" w:rsidRPr="002F3EF9" w:rsidRDefault="004546CD" w:rsidP="003D3E17">
      <w:pPr>
        <w:pStyle w:val="a5"/>
        <w:numPr>
          <w:ilvl w:val="1"/>
          <w:numId w:val="2"/>
        </w:numPr>
        <w:tabs>
          <w:tab w:val="left" w:pos="426"/>
          <w:tab w:val="left" w:pos="851"/>
          <w:tab w:val="left" w:pos="1134"/>
        </w:tabs>
        <w:ind w:left="0" w:firstLine="709"/>
        <w:jc w:val="both"/>
        <w:rPr>
          <w:rFonts w:ascii="Times New Roman" w:hAnsi="Times New Roman" w:cs="Times New Roman"/>
          <w:sz w:val="24"/>
          <w:szCs w:val="24"/>
          <w:lang w:eastAsia="en-US"/>
        </w:rPr>
      </w:pPr>
      <w:r w:rsidRPr="002F3EF9">
        <w:rPr>
          <w:rFonts w:ascii="Times New Roman" w:eastAsia="Times New Roman" w:hAnsi="Times New Roman" w:cs="Times New Roman"/>
          <w:color w:val="000000"/>
          <w:sz w:val="24"/>
          <w:szCs w:val="24"/>
        </w:rPr>
        <w:t>Цель государственной итоговой аттестации – установление соответствия результатов освоения обучающимися образовательной программы по</w:t>
      </w:r>
      <w:r w:rsidRPr="002F3EF9">
        <w:rPr>
          <w:rFonts w:ascii="Times New Roman" w:eastAsia="Times New Roman" w:hAnsi="Times New Roman" w:cs="Times New Roman"/>
          <w:sz w:val="24"/>
          <w:szCs w:val="24"/>
        </w:rPr>
        <w:t xml:space="preserve"> профессии 29.01.33 Мастер по изготовлению швейных изделий соответствующим требованиям</w:t>
      </w:r>
      <w:r w:rsidRPr="002F3EF9">
        <w:rPr>
          <w:rFonts w:ascii="Times New Roman" w:eastAsia="Times New Roman" w:hAnsi="Times New Roman" w:cs="Times New Roman"/>
          <w:color w:val="0070C0"/>
          <w:sz w:val="24"/>
          <w:szCs w:val="24"/>
        </w:rPr>
        <w:t xml:space="preserve"> </w:t>
      </w:r>
      <w:r w:rsidRPr="002F3EF9">
        <w:rPr>
          <w:rFonts w:ascii="Times New Roman" w:eastAsia="Times New Roman" w:hAnsi="Times New Roman" w:cs="Times New Roman"/>
          <w:color w:val="000000"/>
          <w:sz w:val="24"/>
          <w:szCs w:val="24"/>
        </w:rPr>
        <w:t xml:space="preserve">ФГОС СПО с учетом требований регионального рынка труда, их готовность и способность решать профессиональные задачи. </w:t>
      </w:r>
    </w:p>
    <w:p w14:paraId="1732BCFA" w14:textId="77777777" w:rsidR="0080200B" w:rsidRDefault="004546CD" w:rsidP="00764EB4">
      <w:pPr>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Задачи государственной итоговой аттестации:</w:t>
      </w:r>
    </w:p>
    <w:p w14:paraId="10888BF4" w14:textId="77777777" w:rsidR="0080200B" w:rsidRDefault="004546CD" w:rsidP="002F3EF9">
      <w:pPr>
        <w:widowControl w:val="0"/>
        <w:pBdr>
          <w:top w:val="nil"/>
          <w:left w:val="nil"/>
          <w:bottom w:val="nil"/>
          <w:right w:val="nil"/>
          <w:between w:val="nil"/>
        </w:pBdr>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определение соответствия навыков, умений и знаний выпускников современным требованиям рынка труда, квалификационным требованиям ФГОС СПО и регионального рынка труда;</w:t>
      </w:r>
    </w:p>
    <w:p w14:paraId="616DCDE8" w14:textId="36F09A53" w:rsidR="0080200B" w:rsidRDefault="004546CD" w:rsidP="002F3EF9">
      <w:pPr>
        <w:widowControl w:val="0"/>
        <w:pBdr>
          <w:top w:val="nil"/>
          <w:left w:val="nil"/>
          <w:bottom w:val="nil"/>
          <w:right w:val="nil"/>
          <w:between w:val="nil"/>
        </w:pBdr>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определение степени сформированности профессиональных </w:t>
      </w:r>
      <w:r w:rsidR="005263B4">
        <w:rPr>
          <w:rFonts w:ascii="Times New Roman" w:eastAsia="Times New Roman" w:hAnsi="Times New Roman" w:cs="Times New Roman"/>
          <w:color w:val="000000"/>
          <w:sz w:val="24"/>
          <w:szCs w:val="24"/>
        </w:rPr>
        <w:t xml:space="preserve">и общих </w:t>
      </w:r>
      <w:r>
        <w:rPr>
          <w:rFonts w:ascii="Times New Roman" w:eastAsia="Times New Roman" w:hAnsi="Times New Roman" w:cs="Times New Roman"/>
          <w:color w:val="000000"/>
          <w:sz w:val="24"/>
          <w:szCs w:val="24"/>
        </w:rPr>
        <w:t>компетенций, личностных качеств, соответствующих ФГОС СПО и наиболее востребованных на рынке труда.</w:t>
      </w:r>
    </w:p>
    <w:p w14:paraId="4C8114F2" w14:textId="531D9FDF" w:rsidR="0080200B" w:rsidRPr="005263B4" w:rsidRDefault="004546CD" w:rsidP="003D3E17">
      <w:pPr>
        <w:pStyle w:val="a5"/>
        <w:widowControl w:val="0"/>
        <w:numPr>
          <w:ilvl w:val="1"/>
          <w:numId w:val="2"/>
        </w:numPr>
        <w:pBdr>
          <w:top w:val="nil"/>
          <w:left w:val="nil"/>
          <w:bottom w:val="nil"/>
          <w:right w:val="nil"/>
          <w:between w:val="nil"/>
        </w:pBdr>
        <w:tabs>
          <w:tab w:val="left" w:pos="851"/>
          <w:tab w:val="left" w:pos="1134"/>
        </w:tabs>
        <w:ind w:left="0" w:firstLine="709"/>
        <w:jc w:val="both"/>
        <w:rPr>
          <w:rFonts w:ascii="Times New Roman" w:eastAsia="Times New Roman" w:hAnsi="Times New Roman" w:cs="Times New Roman"/>
          <w:color w:val="000000"/>
          <w:sz w:val="24"/>
          <w:szCs w:val="24"/>
        </w:rPr>
      </w:pPr>
      <w:r w:rsidRPr="005263B4">
        <w:rPr>
          <w:rFonts w:ascii="Times New Roman" w:eastAsia="Times New Roman" w:hAnsi="Times New Roman" w:cs="Times New Roman"/>
          <w:color w:val="000000"/>
          <w:sz w:val="24"/>
          <w:szCs w:val="24"/>
        </w:rPr>
        <w:t xml:space="preserve">По результатам ГИА выпускнику по </w:t>
      </w:r>
      <w:r w:rsidRPr="005263B4">
        <w:rPr>
          <w:rFonts w:ascii="Times New Roman" w:eastAsia="Times New Roman" w:hAnsi="Times New Roman" w:cs="Times New Roman"/>
          <w:sz w:val="24"/>
          <w:szCs w:val="24"/>
        </w:rPr>
        <w:t xml:space="preserve">профессии 29.01.33 Мастер по изготовлению швейных изделий </w:t>
      </w:r>
      <w:r w:rsidRPr="005263B4">
        <w:rPr>
          <w:rFonts w:ascii="Times New Roman" w:eastAsia="Times New Roman" w:hAnsi="Times New Roman" w:cs="Times New Roman"/>
          <w:color w:val="000000"/>
          <w:sz w:val="24"/>
          <w:szCs w:val="24"/>
        </w:rPr>
        <w:t>присваивается квалификация:</w:t>
      </w:r>
      <w:r w:rsidRPr="005263B4">
        <w:rPr>
          <w:rFonts w:ascii="Times New Roman" w:eastAsia="Times New Roman" w:hAnsi="Times New Roman" w:cs="Times New Roman"/>
          <w:sz w:val="24"/>
          <w:szCs w:val="24"/>
        </w:rPr>
        <w:t xml:space="preserve"> </w:t>
      </w:r>
      <w:r w:rsidR="009C7796">
        <w:rPr>
          <w:rFonts w:ascii="Times New Roman" w:eastAsia="Times New Roman" w:hAnsi="Times New Roman" w:cs="Times New Roman"/>
          <w:sz w:val="24"/>
          <w:szCs w:val="24"/>
        </w:rPr>
        <w:t>м</w:t>
      </w:r>
      <w:r w:rsidRPr="005263B4">
        <w:rPr>
          <w:rFonts w:ascii="Times New Roman" w:eastAsia="Times New Roman" w:hAnsi="Times New Roman" w:cs="Times New Roman"/>
          <w:sz w:val="24"/>
          <w:szCs w:val="24"/>
        </w:rPr>
        <w:t>астер по изготовлению швейных изделий.</w:t>
      </w:r>
    </w:p>
    <w:p w14:paraId="12689863" w14:textId="40E13119" w:rsidR="0080200B" w:rsidRPr="005263B4" w:rsidRDefault="004546CD" w:rsidP="003D3E17">
      <w:pPr>
        <w:pStyle w:val="a5"/>
        <w:widowControl w:val="0"/>
        <w:numPr>
          <w:ilvl w:val="1"/>
          <w:numId w:val="2"/>
        </w:numPr>
        <w:pBdr>
          <w:top w:val="nil"/>
          <w:left w:val="nil"/>
          <w:bottom w:val="nil"/>
          <w:right w:val="nil"/>
          <w:between w:val="nil"/>
        </w:pBdr>
        <w:tabs>
          <w:tab w:val="left" w:pos="851"/>
          <w:tab w:val="left" w:pos="1134"/>
        </w:tabs>
        <w:ind w:left="0" w:firstLine="709"/>
        <w:jc w:val="both"/>
        <w:rPr>
          <w:rFonts w:ascii="Times New Roman" w:eastAsia="Times New Roman" w:hAnsi="Times New Roman" w:cs="Times New Roman"/>
          <w:color w:val="000000"/>
          <w:sz w:val="24"/>
          <w:szCs w:val="24"/>
        </w:rPr>
      </w:pPr>
      <w:r w:rsidRPr="005263B4">
        <w:rPr>
          <w:rFonts w:ascii="Times New Roman" w:eastAsia="Times New Roman" w:hAnsi="Times New Roman" w:cs="Times New Roman"/>
          <w:color w:val="000000"/>
          <w:sz w:val="24"/>
          <w:szCs w:val="24"/>
        </w:rPr>
        <w:t xml:space="preserve">Выпускник, освоивший </w:t>
      </w:r>
      <w:r w:rsidR="003D3E17" w:rsidRPr="003D3E17">
        <w:rPr>
          <w:rFonts w:ascii="Times New Roman" w:eastAsia="Times New Roman" w:hAnsi="Times New Roman" w:cs="Times New Roman"/>
          <w:color w:val="000000"/>
          <w:sz w:val="24"/>
          <w:szCs w:val="24"/>
        </w:rPr>
        <w:t>программу подготовки квалифицированных рабочих, слу</w:t>
      </w:r>
      <w:r w:rsidR="009C7796">
        <w:rPr>
          <w:rFonts w:ascii="Times New Roman" w:eastAsia="Times New Roman" w:hAnsi="Times New Roman" w:cs="Times New Roman"/>
          <w:color w:val="000000"/>
          <w:sz w:val="24"/>
          <w:szCs w:val="24"/>
        </w:rPr>
        <w:t xml:space="preserve">жащих (далее – ППКРС) 29.01.33 </w:t>
      </w:r>
      <w:r w:rsidR="003D3E17" w:rsidRPr="003D3E17">
        <w:rPr>
          <w:rFonts w:ascii="Times New Roman" w:eastAsia="Times New Roman" w:hAnsi="Times New Roman" w:cs="Times New Roman"/>
          <w:color w:val="000000"/>
          <w:sz w:val="24"/>
          <w:szCs w:val="24"/>
        </w:rPr>
        <w:t>Мастер по изготовлению швейных изделий</w:t>
      </w:r>
      <w:r w:rsidRPr="003D3E17">
        <w:rPr>
          <w:rFonts w:ascii="Times New Roman" w:eastAsia="Times New Roman" w:hAnsi="Times New Roman" w:cs="Times New Roman"/>
          <w:color w:val="000000"/>
          <w:sz w:val="24"/>
          <w:szCs w:val="24"/>
        </w:rPr>
        <w:t>,</w:t>
      </w:r>
      <w:r w:rsidRPr="005263B4">
        <w:rPr>
          <w:rFonts w:ascii="Times New Roman" w:eastAsia="Times New Roman" w:hAnsi="Times New Roman" w:cs="Times New Roman"/>
          <w:color w:val="000000"/>
          <w:sz w:val="24"/>
          <w:szCs w:val="24"/>
        </w:rPr>
        <w:t xml:space="preserve"> должен быть готов к выполнению видов деятельности, предусмотренных образовательной программой (таблица 1), и демонстрировать результаты освоения образовательной программы (таблица 2).</w:t>
      </w:r>
    </w:p>
    <w:p w14:paraId="23E78BCF" w14:textId="77777777" w:rsidR="00F25B3E" w:rsidRPr="003D3E17" w:rsidRDefault="00F25B3E">
      <w:pPr>
        <w:widowControl w:val="0"/>
        <w:pBdr>
          <w:top w:val="nil"/>
          <w:left w:val="nil"/>
          <w:bottom w:val="nil"/>
          <w:right w:val="nil"/>
          <w:between w:val="nil"/>
        </w:pBdr>
        <w:spacing w:line="276" w:lineRule="auto"/>
        <w:ind w:firstLine="709"/>
        <w:jc w:val="both"/>
        <w:rPr>
          <w:rFonts w:ascii="Times New Roman" w:eastAsia="Times New Roman" w:hAnsi="Times New Roman" w:cs="Times New Roman"/>
          <w:i/>
          <w:color w:val="000000"/>
          <w:sz w:val="16"/>
          <w:szCs w:val="16"/>
          <w:highlight w:val="white"/>
        </w:rPr>
      </w:pPr>
    </w:p>
    <w:p w14:paraId="51AAD153" w14:textId="77777777" w:rsidR="0080200B" w:rsidRDefault="004546CD">
      <w:pPr>
        <w:jc w:val="right"/>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Таблица 1 </w:t>
      </w:r>
    </w:p>
    <w:p w14:paraId="212D424F" w14:textId="77777777" w:rsidR="0080200B" w:rsidRDefault="004546CD">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Виды деятельности</w:t>
      </w:r>
    </w:p>
    <w:tbl>
      <w:tblPr>
        <w:tblStyle w:val="affffff9"/>
        <w:tblW w:w="9465" w:type="dxa"/>
        <w:tblInd w:w="28" w:type="dxa"/>
        <w:tblLayout w:type="fixed"/>
        <w:tblLook w:val="0000" w:firstRow="0" w:lastRow="0" w:firstColumn="0" w:lastColumn="0" w:noHBand="0" w:noVBand="0"/>
      </w:tblPr>
      <w:tblGrid>
        <w:gridCol w:w="4980"/>
        <w:gridCol w:w="4485"/>
      </w:tblGrid>
      <w:tr w:rsidR="0080200B" w14:paraId="3924DE31" w14:textId="77777777">
        <w:trPr>
          <w:trHeight w:val="441"/>
        </w:trPr>
        <w:tc>
          <w:tcPr>
            <w:tcW w:w="4980" w:type="dxa"/>
            <w:tcBorders>
              <w:top w:val="single" w:sz="4" w:space="0" w:color="000000"/>
              <w:left w:val="single" w:sz="4" w:space="0" w:color="000000"/>
              <w:bottom w:val="single" w:sz="4" w:space="0" w:color="000000"/>
              <w:right w:val="single" w:sz="4" w:space="0" w:color="000000"/>
            </w:tcBorders>
          </w:tcPr>
          <w:p w14:paraId="60558C6A" w14:textId="77777777" w:rsidR="0080200B" w:rsidRPr="00F25B3E" w:rsidRDefault="004546CD">
            <w:pPr>
              <w:jc w:val="center"/>
              <w:rPr>
                <w:rFonts w:ascii="Times New Roman" w:eastAsia="Times New Roman" w:hAnsi="Times New Roman" w:cs="Times New Roman"/>
                <w:b/>
                <w:color w:val="000000"/>
                <w:sz w:val="24"/>
                <w:szCs w:val="24"/>
              </w:rPr>
            </w:pPr>
            <w:r w:rsidRPr="00F25B3E">
              <w:rPr>
                <w:rFonts w:ascii="Times New Roman" w:eastAsia="Times New Roman" w:hAnsi="Times New Roman" w:cs="Times New Roman"/>
                <w:b/>
                <w:color w:val="000000"/>
                <w:sz w:val="24"/>
                <w:szCs w:val="24"/>
              </w:rPr>
              <w:t xml:space="preserve">Код и наименование </w:t>
            </w:r>
          </w:p>
          <w:p w14:paraId="4CF8B5CB" w14:textId="77777777" w:rsidR="0080200B" w:rsidRPr="00F25B3E" w:rsidRDefault="004546CD">
            <w:pPr>
              <w:jc w:val="center"/>
              <w:rPr>
                <w:rFonts w:ascii="Times New Roman" w:eastAsia="Times New Roman" w:hAnsi="Times New Roman" w:cs="Times New Roman"/>
                <w:color w:val="000000"/>
                <w:sz w:val="24"/>
                <w:szCs w:val="24"/>
              </w:rPr>
            </w:pPr>
            <w:r w:rsidRPr="00F25B3E">
              <w:rPr>
                <w:rFonts w:ascii="Times New Roman" w:eastAsia="Times New Roman" w:hAnsi="Times New Roman" w:cs="Times New Roman"/>
                <w:b/>
                <w:color w:val="000000"/>
                <w:sz w:val="24"/>
                <w:szCs w:val="24"/>
              </w:rPr>
              <w:t>вида деятельности (ВД)</w:t>
            </w:r>
          </w:p>
        </w:tc>
        <w:tc>
          <w:tcPr>
            <w:tcW w:w="4485" w:type="dxa"/>
            <w:tcBorders>
              <w:top w:val="single" w:sz="4" w:space="0" w:color="000000"/>
              <w:left w:val="single" w:sz="4" w:space="0" w:color="000000"/>
              <w:bottom w:val="single" w:sz="4" w:space="0" w:color="000000"/>
              <w:right w:val="single" w:sz="4" w:space="0" w:color="000000"/>
            </w:tcBorders>
          </w:tcPr>
          <w:p w14:paraId="7C630D2D" w14:textId="77777777" w:rsidR="0080200B" w:rsidRPr="00F25B3E" w:rsidRDefault="004546CD">
            <w:pPr>
              <w:jc w:val="center"/>
              <w:rPr>
                <w:rFonts w:ascii="Times New Roman" w:eastAsia="Times New Roman" w:hAnsi="Times New Roman" w:cs="Times New Roman"/>
                <w:b/>
                <w:color w:val="000000"/>
                <w:sz w:val="24"/>
                <w:szCs w:val="24"/>
              </w:rPr>
            </w:pPr>
            <w:r w:rsidRPr="00F25B3E">
              <w:rPr>
                <w:rFonts w:ascii="Times New Roman" w:eastAsia="Times New Roman" w:hAnsi="Times New Roman" w:cs="Times New Roman"/>
                <w:b/>
                <w:color w:val="000000"/>
                <w:sz w:val="24"/>
                <w:szCs w:val="24"/>
              </w:rPr>
              <w:t xml:space="preserve">Код и наименование </w:t>
            </w:r>
          </w:p>
          <w:p w14:paraId="7EFD6EC8" w14:textId="77777777" w:rsidR="0080200B" w:rsidRPr="00F25B3E" w:rsidRDefault="004546CD">
            <w:pPr>
              <w:jc w:val="center"/>
              <w:rPr>
                <w:rFonts w:ascii="Times New Roman" w:eastAsia="Times New Roman" w:hAnsi="Times New Roman" w:cs="Times New Roman"/>
                <w:b/>
                <w:color w:val="000000"/>
                <w:sz w:val="24"/>
                <w:szCs w:val="24"/>
              </w:rPr>
            </w:pPr>
            <w:r w:rsidRPr="00F25B3E">
              <w:rPr>
                <w:rFonts w:ascii="Times New Roman" w:eastAsia="Times New Roman" w:hAnsi="Times New Roman" w:cs="Times New Roman"/>
                <w:b/>
                <w:color w:val="000000"/>
                <w:sz w:val="24"/>
                <w:szCs w:val="24"/>
              </w:rPr>
              <w:t xml:space="preserve">профессионального модуля (ПМ), </w:t>
            </w:r>
          </w:p>
          <w:p w14:paraId="5B8FDD2D" w14:textId="77777777" w:rsidR="0080200B" w:rsidRPr="00F25B3E" w:rsidRDefault="004546CD">
            <w:pPr>
              <w:jc w:val="center"/>
              <w:rPr>
                <w:rFonts w:ascii="Times New Roman" w:eastAsia="Times New Roman" w:hAnsi="Times New Roman" w:cs="Times New Roman"/>
                <w:b/>
                <w:color w:val="000000"/>
                <w:sz w:val="24"/>
                <w:szCs w:val="24"/>
              </w:rPr>
            </w:pPr>
            <w:r w:rsidRPr="00F25B3E">
              <w:rPr>
                <w:rFonts w:ascii="Times New Roman" w:eastAsia="Times New Roman" w:hAnsi="Times New Roman" w:cs="Times New Roman"/>
                <w:b/>
                <w:color w:val="000000"/>
                <w:sz w:val="24"/>
                <w:szCs w:val="24"/>
              </w:rPr>
              <w:t>в рамках которого осваивается ВД</w:t>
            </w:r>
          </w:p>
        </w:tc>
      </w:tr>
      <w:tr w:rsidR="0080200B" w14:paraId="1A76996E" w14:textId="77777777">
        <w:trPr>
          <w:trHeight w:val="221"/>
        </w:trPr>
        <w:tc>
          <w:tcPr>
            <w:tcW w:w="4980" w:type="dxa"/>
            <w:tcBorders>
              <w:top w:val="single" w:sz="4" w:space="0" w:color="000000"/>
              <w:left w:val="single" w:sz="4" w:space="0" w:color="000000"/>
              <w:bottom w:val="single" w:sz="4" w:space="0" w:color="000000"/>
              <w:right w:val="single" w:sz="4" w:space="0" w:color="000000"/>
            </w:tcBorders>
          </w:tcPr>
          <w:p w14:paraId="566CC548" w14:textId="77777777" w:rsidR="0080200B" w:rsidRDefault="004546C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4485" w:type="dxa"/>
            <w:tcBorders>
              <w:top w:val="single" w:sz="4" w:space="0" w:color="000000"/>
              <w:left w:val="single" w:sz="4" w:space="0" w:color="000000"/>
              <w:bottom w:val="single" w:sz="4" w:space="0" w:color="000000"/>
              <w:right w:val="single" w:sz="4" w:space="0" w:color="000000"/>
            </w:tcBorders>
          </w:tcPr>
          <w:p w14:paraId="25D93FF0" w14:textId="77777777" w:rsidR="0080200B" w:rsidRDefault="004546C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80200B" w14:paraId="48853A2F" w14:textId="77777777">
        <w:trPr>
          <w:trHeight w:val="363"/>
        </w:trPr>
        <w:tc>
          <w:tcPr>
            <w:tcW w:w="9465" w:type="dxa"/>
            <w:gridSpan w:val="2"/>
            <w:tcBorders>
              <w:top w:val="single" w:sz="4" w:space="0" w:color="000000"/>
              <w:left w:val="single" w:sz="4" w:space="0" w:color="000000"/>
              <w:bottom w:val="single" w:sz="4" w:space="0" w:color="000000"/>
              <w:right w:val="single" w:sz="4" w:space="0" w:color="000000"/>
            </w:tcBorders>
            <w:vAlign w:val="center"/>
          </w:tcPr>
          <w:p w14:paraId="52E8D020" w14:textId="11846D21" w:rsidR="0080200B" w:rsidRDefault="004546CD">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 соответствии с ФГОС</w:t>
            </w:r>
            <w:r w:rsidR="005263B4">
              <w:rPr>
                <w:rFonts w:ascii="Times New Roman" w:eastAsia="Times New Roman" w:hAnsi="Times New Roman" w:cs="Times New Roman"/>
                <w:b/>
                <w:color w:val="000000"/>
                <w:sz w:val="24"/>
                <w:szCs w:val="24"/>
              </w:rPr>
              <w:t xml:space="preserve"> </w:t>
            </w:r>
            <w:r w:rsidR="00CB066B">
              <w:rPr>
                <w:rFonts w:ascii="Times New Roman" w:eastAsia="Times New Roman" w:hAnsi="Times New Roman" w:cs="Times New Roman"/>
                <w:b/>
                <w:color w:val="000000"/>
                <w:sz w:val="24"/>
                <w:szCs w:val="24"/>
              </w:rPr>
              <w:t>и ОПОП-П</w:t>
            </w:r>
          </w:p>
        </w:tc>
      </w:tr>
      <w:tr w:rsidR="0080200B" w14:paraId="4768FBB3" w14:textId="77777777">
        <w:trPr>
          <w:trHeight w:val="587"/>
        </w:trPr>
        <w:tc>
          <w:tcPr>
            <w:tcW w:w="4980" w:type="dxa"/>
            <w:tcBorders>
              <w:top w:val="single" w:sz="4" w:space="0" w:color="000000"/>
              <w:left w:val="single" w:sz="4" w:space="0" w:color="000000"/>
              <w:bottom w:val="single" w:sz="4" w:space="0" w:color="000000"/>
              <w:right w:val="single" w:sz="4" w:space="0" w:color="000000"/>
            </w:tcBorders>
          </w:tcPr>
          <w:p w14:paraId="3A15FFC1" w14:textId="77777777" w:rsidR="0080200B" w:rsidRPr="00F25B3E" w:rsidRDefault="004546CD">
            <w:pPr>
              <w:rPr>
                <w:rFonts w:ascii="Times New Roman" w:eastAsia="Times New Roman" w:hAnsi="Times New Roman" w:cs="Times New Roman"/>
                <w:sz w:val="24"/>
                <w:szCs w:val="24"/>
              </w:rPr>
            </w:pPr>
            <w:r w:rsidRPr="00F25B3E">
              <w:rPr>
                <w:rFonts w:ascii="Times New Roman" w:eastAsia="Times New Roman" w:hAnsi="Times New Roman" w:cs="Times New Roman"/>
                <w:sz w:val="24"/>
                <w:szCs w:val="24"/>
              </w:rPr>
              <w:t>ВД.01 Изготовление швейных изделий по индивидуальным заказам</w:t>
            </w:r>
          </w:p>
        </w:tc>
        <w:tc>
          <w:tcPr>
            <w:tcW w:w="4485" w:type="dxa"/>
            <w:tcBorders>
              <w:top w:val="single" w:sz="4" w:space="0" w:color="000000"/>
              <w:left w:val="single" w:sz="4" w:space="0" w:color="000000"/>
              <w:bottom w:val="single" w:sz="4" w:space="0" w:color="000000"/>
              <w:right w:val="single" w:sz="4" w:space="0" w:color="000000"/>
            </w:tcBorders>
          </w:tcPr>
          <w:p w14:paraId="7901716B" w14:textId="77777777" w:rsidR="0080200B" w:rsidRPr="00F25B3E" w:rsidRDefault="004546CD">
            <w:pPr>
              <w:pBdr>
                <w:top w:val="nil"/>
                <w:left w:val="nil"/>
                <w:bottom w:val="nil"/>
                <w:right w:val="nil"/>
                <w:between w:val="nil"/>
              </w:pBdr>
              <w:rPr>
                <w:rFonts w:ascii="Times New Roman" w:eastAsia="Times New Roman" w:hAnsi="Times New Roman" w:cs="Times New Roman"/>
                <w:sz w:val="24"/>
                <w:szCs w:val="24"/>
              </w:rPr>
            </w:pPr>
            <w:r w:rsidRPr="00F25B3E">
              <w:rPr>
                <w:rFonts w:ascii="Times New Roman" w:eastAsia="Times New Roman" w:hAnsi="Times New Roman" w:cs="Times New Roman"/>
                <w:sz w:val="24"/>
                <w:szCs w:val="24"/>
              </w:rPr>
              <w:t>ПМ.01</w:t>
            </w:r>
            <w:r w:rsidRPr="00F25B3E">
              <w:rPr>
                <w:rFonts w:ascii="Times New Roman" w:eastAsia="Times New Roman" w:hAnsi="Times New Roman" w:cs="Times New Roman"/>
                <w:sz w:val="24"/>
                <w:szCs w:val="24"/>
              </w:rPr>
              <w:tab/>
              <w:t>Изготовление швейных изделий по индивидуальным заказам</w:t>
            </w:r>
          </w:p>
        </w:tc>
      </w:tr>
      <w:tr w:rsidR="0080200B" w14:paraId="4F7AA47D" w14:textId="77777777">
        <w:trPr>
          <w:trHeight w:val="221"/>
        </w:trPr>
        <w:tc>
          <w:tcPr>
            <w:tcW w:w="4980" w:type="dxa"/>
            <w:tcBorders>
              <w:top w:val="single" w:sz="4" w:space="0" w:color="000000"/>
              <w:left w:val="single" w:sz="4" w:space="0" w:color="000000"/>
              <w:bottom w:val="single" w:sz="4" w:space="0" w:color="000000"/>
              <w:right w:val="single" w:sz="4" w:space="0" w:color="000000"/>
            </w:tcBorders>
          </w:tcPr>
          <w:p w14:paraId="218CD62D" w14:textId="77777777" w:rsidR="0080200B" w:rsidRPr="00F25B3E" w:rsidRDefault="004546CD">
            <w:pPr>
              <w:pBdr>
                <w:top w:val="nil"/>
                <w:left w:val="nil"/>
                <w:bottom w:val="nil"/>
                <w:right w:val="nil"/>
                <w:between w:val="nil"/>
              </w:pBdr>
              <w:rPr>
                <w:rFonts w:ascii="Times New Roman" w:eastAsia="Times New Roman" w:hAnsi="Times New Roman" w:cs="Times New Roman"/>
                <w:i/>
                <w:sz w:val="24"/>
                <w:szCs w:val="24"/>
              </w:rPr>
            </w:pPr>
            <w:r w:rsidRPr="00F25B3E">
              <w:rPr>
                <w:rFonts w:ascii="Times New Roman" w:eastAsia="Times New Roman" w:hAnsi="Times New Roman" w:cs="Times New Roman"/>
                <w:sz w:val="24"/>
                <w:szCs w:val="24"/>
              </w:rPr>
              <w:t>ВД.02 Дефектация швейных изделий(лекал)</w:t>
            </w:r>
          </w:p>
        </w:tc>
        <w:tc>
          <w:tcPr>
            <w:tcW w:w="4485" w:type="dxa"/>
            <w:tcBorders>
              <w:top w:val="single" w:sz="4" w:space="0" w:color="000000"/>
              <w:left w:val="single" w:sz="4" w:space="0" w:color="000000"/>
              <w:bottom w:val="single" w:sz="4" w:space="0" w:color="000000"/>
              <w:right w:val="single" w:sz="4" w:space="0" w:color="000000"/>
            </w:tcBorders>
          </w:tcPr>
          <w:p w14:paraId="33012F26" w14:textId="77777777" w:rsidR="0080200B" w:rsidRDefault="004546CD">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ПМ.02</w:t>
            </w:r>
            <w:r>
              <w:rPr>
                <w:rFonts w:ascii="Times New Roman" w:eastAsia="Times New Roman" w:hAnsi="Times New Roman" w:cs="Times New Roman"/>
                <w:sz w:val="24"/>
                <w:szCs w:val="24"/>
              </w:rPr>
              <w:tab/>
              <w:t>Дефектация швейных изделий</w:t>
            </w:r>
          </w:p>
        </w:tc>
      </w:tr>
      <w:tr w:rsidR="0080200B" w14:paraId="2EC2ACA4" w14:textId="77777777">
        <w:trPr>
          <w:trHeight w:val="221"/>
        </w:trPr>
        <w:tc>
          <w:tcPr>
            <w:tcW w:w="4980" w:type="dxa"/>
            <w:tcBorders>
              <w:top w:val="single" w:sz="4" w:space="0" w:color="000000"/>
              <w:left w:val="single" w:sz="4" w:space="0" w:color="000000"/>
              <w:bottom w:val="single" w:sz="4" w:space="0" w:color="000000"/>
              <w:right w:val="single" w:sz="4" w:space="0" w:color="000000"/>
            </w:tcBorders>
          </w:tcPr>
          <w:p w14:paraId="2F052787" w14:textId="77777777" w:rsidR="0080200B" w:rsidRPr="00F25B3E" w:rsidRDefault="004546CD">
            <w:pPr>
              <w:rPr>
                <w:rFonts w:ascii="Times New Roman" w:eastAsia="Times New Roman" w:hAnsi="Times New Roman" w:cs="Times New Roman"/>
                <w:i/>
                <w:sz w:val="24"/>
                <w:szCs w:val="24"/>
              </w:rPr>
            </w:pPr>
            <w:r w:rsidRPr="00F25B3E">
              <w:rPr>
                <w:rFonts w:ascii="Times New Roman" w:eastAsia="Times New Roman" w:hAnsi="Times New Roman" w:cs="Times New Roman"/>
                <w:sz w:val="24"/>
                <w:szCs w:val="24"/>
              </w:rPr>
              <w:t>ВД.03 Выполнение ремонта и обновления швейных изделий по индивидуальным заказам</w:t>
            </w:r>
          </w:p>
        </w:tc>
        <w:tc>
          <w:tcPr>
            <w:tcW w:w="4485" w:type="dxa"/>
            <w:tcBorders>
              <w:top w:val="single" w:sz="4" w:space="0" w:color="000000"/>
              <w:left w:val="single" w:sz="4" w:space="0" w:color="000000"/>
              <w:bottom w:val="single" w:sz="4" w:space="0" w:color="000000"/>
              <w:right w:val="single" w:sz="4" w:space="0" w:color="000000"/>
            </w:tcBorders>
          </w:tcPr>
          <w:p w14:paraId="73CA30E5" w14:textId="77777777" w:rsidR="0080200B" w:rsidRPr="00F25B3E" w:rsidRDefault="004546CD">
            <w:pPr>
              <w:pBdr>
                <w:top w:val="nil"/>
                <w:left w:val="nil"/>
                <w:bottom w:val="nil"/>
                <w:right w:val="nil"/>
                <w:between w:val="nil"/>
              </w:pBdr>
              <w:rPr>
                <w:rFonts w:ascii="Times New Roman" w:eastAsia="Times New Roman" w:hAnsi="Times New Roman" w:cs="Times New Roman"/>
                <w:sz w:val="24"/>
                <w:szCs w:val="24"/>
              </w:rPr>
            </w:pPr>
            <w:r w:rsidRPr="00F25B3E">
              <w:rPr>
                <w:rFonts w:ascii="Times New Roman" w:eastAsia="Times New Roman" w:hAnsi="Times New Roman" w:cs="Times New Roman"/>
                <w:sz w:val="24"/>
                <w:szCs w:val="24"/>
              </w:rPr>
              <w:t>ПМ.03</w:t>
            </w:r>
            <w:r w:rsidRPr="00F25B3E">
              <w:rPr>
                <w:rFonts w:ascii="Times New Roman" w:eastAsia="Times New Roman" w:hAnsi="Times New Roman" w:cs="Times New Roman"/>
                <w:sz w:val="24"/>
                <w:szCs w:val="24"/>
              </w:rPr>
              <w:tab/>
              <w:t>Выполнение ремонта и обновления швейных изделий по индивидуальным заказам</w:t>
            </w:r>
          </w:p>
        </w:tc>
      </w:tr>
      <w:tr w:rsidR="0080200B" w14:paraId="5964368B" w14:textId="77777777">
        <w:trPr>
          <w:trHeight w:val="221"/>
        </w:trPr>
        <w:tc>
          <w:tcPr>
            <w:tcW w:w="4980" w:type="dxa"/>
            <w:tcBorders>
              <w:top w:val="single" w:sz="4" w:space="0" w:color="000000"/>
              <w:left w:val="single" w:sz="4" w:space="0" w:color="000000"/>
              <w:bottom w:val="single" w:sz="4" w:space="0" w:color="000000"/>
              <w:right w:val="single" w:sz="4" w:space="0" w:color="000000"/>
            </w:tcBorders>
          </w:tcPr>
          <w:p w14:paraId="5AD92C17" w14:textId="77777777" w:rsidR="0080200B" w:rsidRPr="00F25B3E" w:rsidRDefault="004546CD">
            <w:pPr>
              <w:rPr>
                <w:rFonts w:ascii="Times New Roman" w:eastAsia="Times New Roman" w:hAnsi="Times New Roman" w:cs="Times New Roman"/>
                <w:sz w:val="24"/>
                <w:szCs w:val="24"/>
              </w:rPr>
            </w:pPr>
            <w:r w:rsidRPr="00F25B3E">
              <w:rPr>
                <w:rFonts w:ascii="Times New Roman" w:eastAsia="Times New Roman" w:hAnsi="Times New Roman" w:cs="Times New Roman"/>
                <w:sz w:val="24"/>
                <w:szCs w:val="24"/>
              </w:rPr>
              <w:lastRenderedPageBreak/>
              <w:t>ВД.04 Разработка лекал и раскрой швейных изделий по индивидуальным заказам (по выбору)</w:t>
            </w:r>
          </w:p>
        </w:tc>
        <w:tc>
          <w:tcPr>
            <w:tcW w:w="4485" w:type="dxa"/>
            <w:tcBorders>
              <w:top w:val="single" w:sz="4" w:space="0" w:color="000000"/>
              <w:left w:val="single" w:sz="4" w:space="0" w:color="000000"/>
              <w:bottom w:val="single" w:sz="4" w:space="0" w:color="000000"/>
              <w:right w:val="single" w:sz="4" w:space="0" w:color="000000"/>
            </w:tcBorders>
          </w:tcPr>
          <w:p w14:paraId="587D48F1" w14:textId="77777777" w:rsidR="0080200B" w:rsidRPr="00F25B3E" w:rsidRDefault="004546CD">
            <w:pPr>
              <w:pBdr>
                <w:top w:val="nil"/>
                <w:left w:val="nil"/>
                <w:bottom w:val="nil"/>
                <w:right w:val="nil"/>
                <w:between w:val="nil"/>
              </w:pBdr>
              <w:rPr>
                <w:rFonts w:ascii="Times New Roman" w:eastAsia="Times New Roman" w:hAnsi="Times New Roman" w:cs="Times New Roman"/>
                <w:sz w:val="24"/>
                <w:szCs w:val="24"/>
              </w:rPr>
            </w:pPr>
            <w:r w:rsidRPr="00F25B3E">
              <w:rPr>
                <w:rFonts w:ascii="Times New Roman" w:eastAsia="Times New Roman" w:hAnsi="Times New Roman" w:cs="Times New Roman"/>
                <w:sz w:val="24"/>
                <w:szCs w:val="24"/>
              </w:rPr>
              <w:t>ПМ.04 Разработка лекал и раскрой швейных изделий по индивидуальным заказам (по выбору)</w:t>
            </w:r>
          </w:p>
        </w:tc>
      </w:tr>
      <w:tr w:rsidR="005263B4" w14:paraId="4BB900B5" w14:textId="77777777" w:rsidTr="005B28C8">
        <w:trPr>
          <w:trHeight w:val="221"/>
        </w:trPr>
        <w:tc>
          <w:tcPr>
            <w:tcW w:w="9465" w:type="dxa"/>
            <w:gridSpan w:val="2"/>
            <w:tcBorders>
              <w:top w:val="single" w:sz="4" w:space="0" w:color="000000"/>
              <w:left w:val="single" w:sz="4" w:space="0" w:color="000000"/>
              <w:bottom w:val="single" w:sz="4" w:space="0" w:color="000000"/>
              <w:right w:val="single" w:sz="4" w:space="0" w:color="000000"/>
            </w:tcBorders>
          </w:tcPr>
          <w:p w14:paraId="0213C6A9" w14:textId="464D7480" w:rsidR="005263B4" w:rsidRPr="00F25B3E" w:rsidRDefault="001B6A00" w:rsidP="001B6A00">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В соответствии с ОПОП-П п</w:t>
            </w:r>
            <w:r w:rsidR="00CB066B">
              <w:rPr>
                <w:rFonts w:ascii="Times New Roman" w:eastAsia="Times New Roman" w:hAnsi="Times New Roman" w:cs="Times New Roman"/>
                <w:b/>
                <w:color w:val="000000"/>
                <w:sz w:val="24"/>
                <w:szCs w:val="24"/>
              </w:rPr>
              <w:t>о запросу работодателя</w:t>
            </w:r>
          </w:p>
        </w:tc>
      </w:tr>
      <w:tr w:rsidR="005263B4" w14:paraId="7DA0C4CA" w14:textId="77777777">
        <w:trPr>
          <w:trHeight w:val="221"/>
        </w:trPr>
        <w:tc>
          <w:tcPr>
            <w:tcW w:w="4980" w:type="dxa"/>
            <w:tcBorders>
              <w:top w:val="single" w:sz="4" w:space="0" w:color="000000"/>
              <w:left w:val="single" w:sz="4" w:space="0" w:color="000000"/>
              <w:bottom w:val="single" w:sz="4" w:space="0" w:color="000000"/>
              <w:right w:val="single" w:sz="4" w:space="0" w:color="000000"/>
            </w:tcBorders>
          </w:tcPr>
          <w:p w14:paraId="2471344B" w14:textId="0477F4FF" w:rsidR="005263B4" w:rsidRPr="00F25B3E" w:rsidRDefault="005263B4">
            <w:pPr>
              <w:rPr>
                <w:rFonts w:ascii="Times New Roman" w:eastAsia="Times New Roman" w:hAnsi="Times New Roman" w:cs="Times New Roman"/>
                <w:sz w:val="24"/>
                <w:szCs w:val="24"/>
              </w:rPr>
            </w:pPr>
            <w:r>
              <w:rPr>
                <w:rFonts w:ascii="Times New Roman" w:eastAsia="Times New Roman" w:hAnsi="Times New Roman" w:cs="Times New Roman"/>
                <w:sz w:val="24"/>
                <w:szCs w:val="24"/>
              </w:rPr>
              <w:t>ВД.05</w:t>
            </w:r>
            <w:r w:rsidR="008864B0">
              <w:rPr>
                <w:rFonts w:ascii="Times New Roman" w:eastAsia="Times New Roman" w:hAnsi="Times New Roman" w:cs="Times New Roman"/>
                <w:sz w:val="24"/>
                <w:szCs w:val="24"/>
              </w:rPr>
              <w:t xml:space="preserve"> </w:t>
            </w:r>
            <w:r w:rsidR="00F1066A" w:rsidRPr="00F1066A">
              <w:rPr>
                <w:rFonts w:ascii="Times New Roman" w:eastAsia="Times New Roman" w:hAnsi="Times New Roman" w:cs="Times New Roman"/>
                <w:sz w:val="24"/>
                <w:szCs w:val="24"/>
              </w:rPr>
              <w:t xml:space="preserve">Выполнение работ по профессии рабочего </w:t>
            </w:r>
            <w:r w:rsidR="00F1066A" w:rsidRPr="00A136C3">
              <w:rPr>
                <w:rFonts w:ascii="Times New Roman" w:eastAsia="Times New Roman" w:hAnsi="Times New Roman" w:cs="Times New Roman"/>
                <w:color w:val="FF0000"/>
                <w:sz w:val="24"/>
                <w:szCs w:val="24"/>
              </w:rPr>
              <w:t xml:space="preserve">17738 </w:t>
            </w:r>
            <w:r w:rsidR="00F1066A" w:rsidRPr="00F1066A">
              <w:rPr>
                <w:rFonts w:ascii="Times New Roman" w:eastAsia="Times New Roman" w:hAnsi="Times New Roman" w:cs="Times New Roman"/>
                <w:sz w:val="24"/>
                <w:szCs w:val="24"/>
              </w:rPr>
              <w:t xml:space="preserve"> Раскройщик</w:t>
            </w:r>
          </w:p>
        </w:tc>
        <w:tc>
          <w:tcPr>
            <w:tcW w:w="4485" w:type="dxa"/>
            <w:tcBorders>
              <w:top w:val="single" w:sz="4" w:space="0" w:color="000000"/>
              <w:left w:val="single" w:sz="4" w:space="0" w:color="000000"/>
              <w:bottom w:val="single" w:sz="4" w:space="0" w:color="000000"/>
              <w:right w:val="single" w:sz="4" w:space="0" w:color="000000"/>
            </w:tcBorders>
          </w:tcPr>
          <w:p w14:paraId="25EFDA91" w14:textId="4AA70493" w:rsidR="005263B4" w:rsidRPr="00F25B3E" w:rsidRDefault="00F17B2C">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ПМ.05 </w:t>
            </w:r>
            <w:r w:rsidRPr="00F1066A">
              <w:rPr>
                <w:rFonts w:ascii="Times New Roman" w:eastAsia="Times New Roman" w:hAnsi="Times New Roman" w:cs="Times New Roman"/>
                <w:sz w:val="24"/>
                <w:szCs w:val="24"/>
              </w:rPr>
              <w:t xml:space="preserve">Выполнение работ по профессии рабочего </w:t>
            </w:r>
            <w:r w:rsidRPr="00A136C3">
              <w:rPr>
                <w:rFonts w:ascii="Times New Roman" w:eastAsia="Times New Roman" w:hAnsi="Times New Roman" w:cs="Times New Roman"/>
                <w:color w:val="FF0000"/>
                <w:sz w:val="24"/>
                <w:szCs w:val="24"/>
              </w:rPr>
              <w:t xml:space="preserve">17738 </w:t>
            </w:r>
            <w:r w:rsidRPr="00F1066A">
              <w:rPr>
                <w:rFonts w:ascii="Times New Roman" w:eastAsia="Times New Roman" w:hAnsi="Times New Roman" w:cs="Times New Roman"/>
                <w:sz w:val="24"/>
                <w:szCs w:val="24"/>
              </w:rPr>
              <w:t xml:space="preserve"> Раскройщик</w:t>
            </w:r>
          </w:p>
        </w:tc>
      </w:tr>
    </w:tbl>
    <w:p w14:paraId="748D4909" w14:textId="77777777" w:rsidR="0080200B" w:rsidRDefault="0080200B">
      <w:pPr>
        <w:pBdr>
          <w:top w:val="nil"/>
          <w:left w:val="nil"/>
          <w:bottom w:val="nil"/>
          <w:right w:val="nil"/>
          <w:between w:val="nil"/>
        </w:pBdr>
        <w:spacing w:line="276" w:lineRule="auto"/>
        <w:ind w:firstLine="709"/>
        <w:jc w:val="both"/>
        <w:rPr>
          <w:rFonts w:ascii="Times New Roman" w:eastAsia="Times New Roman" w:hAnsi="Times New Roman" w:cs="Times New Roman"/>
          <w:i/>
          <w:color w:val="000000"/>
          <w:highlight w:val="white"/>
        </w:rPr>
      </w:pPr>
    </w:p>
    <w:p w14:paraId="5830C75B" w14:textId="77777777" w:rsidR="0080200B" w:rsidRDefault="004546CD">
      <w:pPr>
        <w:jc w:val="right"/>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Таблица 2 </w:t>
      </w:r>
    </w:p>
    <w:p w14:paraId="625CE02C" w14:textId="77777777" w:rsidR="0080200B" w:rsidRDefault="004546CD">
      <w:pPr>
        <w:spacing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Перечень результатов, демонстрируемых выпускником</w:t>
      </w:r>
    </w:p>
    <w:tbl>
      <w:tblPr>
        <w:tblStyle w:val="affffffa"/>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5"/>
        <w:gridCol w:w="6240"/>
      </w:tblGrid>
      <w:tr w:rsidR="0080200B" w14:paraId="25D19F07" w14:textId="77777777">
        <w:trPr>
          <w:trHeight w:val="472"/>
        </w:trPr>
        <w:tc>
          <w:tcPr>
            <w:tcW w:w="3405" w:type="dxa"/>
            <w:tcBorders>
              <w:top w:val="single" w:sz="4" w:space="0" w:color="000000"/>
              <w:left w:val="single" w:sz="4" w:space="0" w:color="000000"/>
              <w:bottom w:val="single" w:sz="4" w:space="0" w:color="000000"/>
              <w:right w:val="single" w:sz="4" w:space="0" w:color="000000"/>
            </w:tcBorders>
          </w:tcPr>
          <w:p w14:paraId="43FA5309" w14:textId="77777777" w:rsidR="0080200B" w:rsidRDefault="004546CD">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highlight w:val="white"/>
              </w:rPr>
              <w:t xml:space="preserve">Оцениваемые виды деятельности </w:t>
            </w:r>
          </w:p>
        </w:tc>
        <w:tc>
          <w:tcPr>
            <w:tcW w:w="6240" w:type="dxa"/>
            <w:tcBorders>
              <w:top w:val="single" w:sz="4" w:space="0" w:color="000000"/>
              <w:left w:val="single" w:sz="4" w:space="0" w:color="000000"/>
              <w:bottom w:val="single" w:sz="4" w:space="0" w:color="000000"/>
              <w:right w:val="single" w:sz="4" w:space="0" w:color="000000"/>
            </w:tcBorders>
          </w:tcPr>
          <w:p w14:paraId="755054C9" w14:textId="77777777" w:rsidR="0080200B" w:rsidRDefault="004546CD">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highlight w:val="white"/>
              </w:rPr>
              <w:t>Профессиональные компетенции</w:t>
            </w:r>
          </w:p>
        </w:tc>
      </w:tr>
      <w:tr w:rsidR="0080200B" w14:paraId="44E97283" w14:textId="77777777">
        <w:trPr>
          <w:trHeight w:val="259"/>
        </w:trPr>
        <w:tc>
          <w:tcPr>
            <w:tcW w:w="3405" w:type="dxa"/>
            <w:vMerge w:val="restart"/>
            <w:tcBorders>
              <w:top w:val="single" w:sz="4" w:space="0" w:color="000000"/>
              <w:left w:val="single" w:sz="4" w:space="0" w:color="000000"/>
              <w:right w:val="single" w:sz="4" w:space="0" w:color="000000"/>
            </w:tcBorders>
          </w:tcPr>
          <w:p w14:paraId="75CE9AB1" w14:textId="77777777" w:rsidR="0080200B" w:rsidRPr="00F25B3E" w:rsidRDefault="004546CD">
            <w:pPr>
              <w:pBdr>
                <w:top w:val="nil"/>
                <w:left w:val="nil"/>
                <w:bottom w:val="nil"/>
                <w:right w:val="nil"/>
                <w:between w:val="nil"/>
              </w:pBdr>
              <w:rPr>
                <w:rFonts w:ascii="Times New Roman" w:eastAsia="Times New Roman" w:hAnsi="Times New Roman" w:cs="Times New Roman"/>
                <w:sz w:val="24"/>
                <w:szCs w:val="24"/>
              </w:rPr>
            </w:pPr>
            <w:r w:rsidRPr="00F25B3E">
              <w:rPr>
                <w:rFonts w:ascii="Times New Roman" w:eastAsia="Times New Roman" w:hAnsi="Times New Roman" w:cs="Times New Roman"/>
                <w:sz w:val="24"/>
                <w:szCs w:val="24"/>
              </w:rPr>
              <w:t>ВД.01 Изготовление швейных изделий по индивидуальным заказам</w:t>
            </w:r>
          </w:p>
          <w:p w14:paraId="12117FA0" w14:textId="77777777" w:rsidR="0080200B" w:rsidRPr="00F25B3E" w:rsidRDefault="0080200B">
            <w:pPr>
              <w:pBdr>
                <w:top w:val="nil"/>
                <w:left w:val="nil"/>
                <w:bottom w:val="nil"/>
                <w:right w:val="nil"/>
                <w:between w:val="nil"/>
              </w:pBdr>
              <w:rPr>
                <w:rFonts w:ascii="Times New Roman" w:eastAsia="Times New Roman" w:hAnsi="Times New Roman" w:cs="Times New Roman"/>
                <w:sz w:val="24"/>
                <w:szCs w:val="24"/>
              </w:rPr>
            </w:pPr>
          </w:p>
        </w:tc>
        <w:tc>
          <w:tcPr>
            <w:tcW w:w="6240" w:type="dxa"/>
            <w:tcBorders>
              <w:top w:val="single" w:sz="4" w:space="0" w:color="000000"/>
              <w:left w:val="single" w:sz="4" w:space="0" w:color="000000"/>
              <w:bottom w:val="single" w:sz="4" w:space="0" w:color="000000"/>
              <w:right w:val="single" w:sz="4" w:space="0" w:color="000000"/>
            </w:tcBorders>
          </w:tcPr>
          <w:p w14:paraId="4459D266" w14:textId="77777777" w:rsidR="0080200B" w:rsidRPr="00F25B3E" w:rsidRDefault="004546CD">
            <w:pPr>
              <w:rPr>
                <w:rFonts w:ascii="Times New Roman" w:eastAsia="Times New Roman" w:hAnsi="Times New Roman" w:cs="Times New Roman"/>
                <w:sz w:val="24"/>
                <w:szCs w:val="24"/>
              </w:rPr>
            </w:pPr>
            <w:r w:rsidRPr="00F25B3E">
              <w:rPr>
                <w:rFonts w:ascii="Times New Roman" w:eastAsia="Times New Roman" w:hAnsi="Times New Roman" w:cs="Times New Roman"/>
                <w:sz w:val="24"/>
                <w:szCs w:val="24"/>
              </w:rPr>
              <w:t>ПК.1.1 Определять виды и детали швейных изделий в эскизах и лекалах; свойства и качество материалов для изделий различных ассортиментных групп</w:t>
            </w:r>
          </w:p>
        </w:tc>
      </w:tr>
      <w:tr w:rsidR="0080200B" w14:paraId="7FE9C347" w14:textId="77777777">
        <w:trPr>
          <w:trHeight w:val="250"/>
        </w:trPr>
        <w:tc>
          <w:tcPr>
            <w:tcW w:w="3405" w:type="dxa"/>
            <w:vMerge/>
            <w:tcBorders>
              <w:top w:val="single" w:sz="4" w:space="0" w:color="000000"/>
              <w:left w:val="single" w:sz="4" w:space="0" w:color="000000"/>
              <w:right w:val="single" w:sz="4" w:space="0" w:color="000000"/>
            </w:tcBorders>
          </w:tcPr>
          <w:p w14:paraId="4ADAF52A" w14:textId="77777777" w:rsidR="0080200B" w:rsidRPr="00F25B3E" w:rsidRDefault="0080200B">
            <w:pPr>
              <w:pBdr>
                <w:top w:val="nil"/>
                <w:left w:val="nil"/>
                <w:bottom w:val="nil"/>
                <w:right w:val="nil"/>
                <w:between w:val="nil"/>
              </w:pBdr>
              <w:rPr>
                <w:rFonts w:ascii="Times New Roman" w:eastAsia="Times New Roman" w:hAnsi="Times New Roman" w:cs="Times New Roman"/>
              </w:rPr>
            </w:pPr>
          </w:p>
        </w:tc>
        <w:tc>
          <w:tcPr>
            <w:tcW w:w="6240" w:type="dxa"/>
            <w:tcBorders>
              <w:top w:val="single" w:sz="4" w:space="0" w:color="000000"/>
              <w:left w:val="single" w:sz="4" w:space="0" w:color="000000"/>
              <w:bottom w:val="single" w:sz="4" w:space="0" w:color="000000"/>
              <w:right w:val="single" w:sz="4" w:space="0" w:color="000000"/>
            </w:tcBorders>
          </w:tcPr>
          <w:p w14:paraId="4CFC2379" w14:textId="77777777" w:rsidR="0080200B" w:rsidRPr="00F25B3E" w:rsidRDefault="004546CD">
            <w:pPr>
              <w:rPr>
                <w:rFonts w:ascii="Times New Roman" w:eastAsia="Times New Roman" w:hAnsi="Times New Roman" w:cs="Times New Roman"/>
                <w:sz w:val="24"/>
                <w:szCs w:val="24"/>
              </w:rPr>
            </w:pPr>
            <w:r w:rsidRPr="00F25B3E">
              <w:rPr>
                <w:rFonts w:ascii="Times New Roman" w:eastAsia="Times New Roman" w:hAnsi="Times New Roman" w:cs="Times New Roman"/>
                <w:sz w:val="24"/>
                <w:szCs w:val="24"/>
              </w:rPr>
              <w:t>ПК.1.2 Раскраивать швейные изделия, подкраивать отделочные детали и детали подкладки</w:t>
            </w:r>
          </w:p>
        </w:tc>
      </w:tr>
      <w:tr w:rsidR="0080200B" w14:paraId="2D2BC5F0" w14:textId="77777777">
        <w:trPr>
          <w:trHeight w:val="240"/>
        </w:trPr>
        <w:tc>
          <w:tcPr>
            <w:tcW w:w="3405" w:type="dxa"/>
            <w:vMerge/>
            <w:tcBorders>
              <w:top w:val="single" w:sz="4" w:space="0" w:color="000000"/>
              <w:left w:val="single" w:sz="4" w:space="0" w:color="000000"/>
              <w:right w:val="single" w:sz="4" w:space="0" w:color="000000"/>
            </w:tcBorders>
          </w:tcPr>
          <w:p w14:paraId="45F57154" w14:textId="77777777" w:rsidR="0080200B" w:rsidRPr="00F25B3E" w:rsidRDefault="0080200B">
            <w:pPr>
              <w:pBdr>
                <w:top w:val="nil"/>
                <w:left w:val="nil"/>
                <w:bottom w:val="nil"/>
                <w:right w:val="nil"/>
                <w:between w:val="nil"/>
              </w:pBdr>
              <w:rPr>
                <w:rFonts w:ascii="Times New Roman" w:eastAsia="Times New Roman" w:hAnsi="Times New Roman" w:cs="Times New Roman"/>
              </w:rPr>
            </w:pPr>
          </w:p>
        </w:tc>
        <w:tc>
          <w:tcPr>
            <w:tcW w:w="6240" w:type="dxa"/>
            <w:tcBorders>
              <w:top w:val="single" w:sz="4" w:space="0" w:color="000000"/>
              <w:left w:val="single" w:sz="4" w:space="0" w:color="000000"/>
              <w:bottom w:val="single" w:sz="4" w:space="0" w:color="000000"/>
              <w:right w:val="single" w:sz="4" w:space="0" w:color="000000"/>
            </w:tcBorders>
          </w:tcPr>
          <w:p w14:paraId="74098B23" w14:textId="77777777" w:rsidR="0080200B" w:rsidRPr="00F25B3E" w:rsidRDefault="004546CD">
            <w:pPr>
              <w:rPr>
                <w:rFonts w:ascii="Times New Roman" w:eastAsia="Times New Roman" w:hAnsi="Times New Roman" w:cs="Times New Roman"/>
                <w:sz w:val="24"/>
                <w:szCs w:val="24"/>
              </w:rPr>
            </w:pPr>
            <w:r w:rsidRPr="00F25B3E">
              <w:rPr>
                <w:rFonts w:ascii="Times New Roman" w:eastAsia="Times New Roman" w:hAnsi="Times New Roman" w:cs="Times New Roman"/>
                <w:sz w:val="24"/>
                <w:szCs w:val="24"/>
              </w:rPr>
              <w:t>ПК.1.3 Выполнять поэтапную обработку и изготовление швейных изделий по индивидуальным заказам</w:t>
            </w:r>
          </w:p>
        </w:tc>
      </w:tr>
      <w:tr w:rsidR="0080200B" w14:paraId="2E8AE2AC" w14:textId="77777777">
        <w:trPr>
          <w:trHeight w:val="240"/>
        </w:trPr>
        <w:tc>
          <w:tcPr>
            <w:tcW w:w="3405" w:type="dxa"/>
            <w:vMerge/>
            <w:tcBorders>
              <w:top w:val="single" w:sz="4" w:space="0" w:color="000000"/>
              <w:left w:val="single" w:sz="4" w:space="0" w:color="000000"/>
              <w:right w:val="single" w:sz="4" w:space="0" w:color="000000"/>
            </w:tcBorders>
          </w:tcPr>
          <w:p w14:paraId="0355445C" w14:textId="77777777" w:rsidR="0080200B" w:rsidRPr="00F25B3E" w:rsidRDefault="0080200B">
            <w:pPr>
              <w:pBdr>
                <w:top w:val="nil"/>
                <w:left w:val="nil"/>
                <w:bottom w:val="nil"/>
                <w:right w:val="nil"/>
                <w:between w:val="nil"/>
              </w:pBdr>
              <w:rPr>
                <w:rFonts w:ascii="Times New Roman" w:eastAsia="Times New Roman" w:hAnsi="Times New Roman" w:cs="Times New Roman"/>
              </w:rPr>
            </w:pPr>
          </w:p>
        </w:tc>
        <w:tc>
          <w:tcPr>
            <w:tcW w:w="6240" w:type="dxa"/>
            <w:tcBorders>
              <w:top w:val="single" w:sz="4" w:space="0" w:color="000000"/>
              <w:left w:val="single" w:sz="4" w:space="0" w:color="000000"/>
              <w:bottom w:val="single" w:sz="4" w:space="0" w:color="000000"/>
              <w:right w:val="single" w:sz="4" w:space="0" w:color="000000"/>
            </w:tcBorders>
          </w:tcPr>
          <w:p w14:paraId="792C2B6D" w14:textId="77777777" w:rsidR="0080200B" w:rsidRPr="00F25B3E" w:rsidRDefault="004546CD">
            <w:pPr>
              <w:rPr>
                <w:rFonts w:ascii="Times New Roman" w:eastAsia="Times New Roman" w:hAnsi="Times New Roman" w:cs="Times New Roman"/>
                <w:sz w:val="24"/>
                <w:szCs w:val="24"/>
              </w:rPr>
            </w:pPr>
            <w:r w:rsidRPr="00F25B3E">
              <w:rPr>
                <w:rFonts w:ascii="Times New Roman" w:eastAsia="Times New Roman" w:hAnsi="Times New Roman" w:cs="Times New Roman"/>
                <w:sz w:val="24"/>
                <w:szCs w:val="24"/>
              </w:rPr>
              <w:t>ПК.1.4 Обслуживать швейное оборудование и оборудование для влажно-тепловой обработки</w:t>
            </w:r>
          </w:p>
        </w:tc>
      </w:tr>
      <w:tr w:rsidR="0080200B" w14:paraId="4F6856F8" w14:textId="77777777">
        <w:trPr>
          <w:trHeight w:val="240"/>
        </w:trPr>
        <w:tc>
          <w:tcPr>
            <w:tcW w:w="3405" w:type="dxa"/>
            <w:vMerge/>
            <w:tcBorders>
              <w:top w:val="single" w:sz="4" w:space="0" w:color="000000"/>
              <w:left w:val="single" w:sz="4" w:space="0" w:color="000000"/>
              <w:right w:val="single" w:sz="4" w:space="0" w:color="000000"/>
            </w:tcBorders>
          </w:tcPr>
          <w:p w14:paraId="2126A472" w14:textId="77777777" w:rsidR="0080200B" w:rsidRPr="00F25B3E" w:rsidRDefault="0080200B">
            <w:pPr>
              <w:pBdr>
                <w:top w:val="nil"/>
                <w:left w:val="nil"/>
                <w:bottom w:val="nil"/>
                <w:right w:val="nil"/>
                <w:between w:val="nil"/>
              </w:pBdr>
              <w:rPr>
                <w:rFonts w:ascii="Times New Roman" w:eastAsia="Times New Roman" w:hAnsi="Times New Roman" w:cs="Times New Roman"/>
              </w:rPr>
            </w:pPr>
          </w:p>
        </w:tc>
        <w:tc>
          <w:tcPr>
            <w:tcW w:w="6240" w:type="dxa"/>
            <w:tcBorders>
              <w:top w:val="single" w:sz="4" w:space="0" w:color="000000"/>
              <w:left w:val="single" w:sz="4" w:space="0" w:color="000000"/>
              <w:bottom w:val="single" w:sz="4" w:space="0" w:color="000000"/>
              <w:right w:val="single" w:sz="4" w:space="0" w:color="000000"/>
            </w:tcBorders>
          </w:tcPr>
          <w:p w14:paraId="627F7996" w14:textId="77777777" w:rsidR="0080200B" w:rsidRPr="00F25B3E" w:rsidRDefault="004546CD">
            <w:pPr>
              <w:rPr>
                <w:rFonts w:ascii="Times New Roman" w:eastAsia="Times New Roman" w:hAnsi="Times New Roman" w:cs="Times New Roman"/>
                <w:sz w:val="24"/>
                <w:szCs w:val="24"/>
              </w:rPr>
            </w:pPr>
            <w:r w:rsidRPr="00F25B3E">
              <w:rPr>
                <w:rFonts w:ascii="Times New Roman" w:eastAsia="Times New Roman" w:hAnsi="Times New Roman" w:cs="Times New Roman"/>
                <w:sz w:val="24"/>
                <w:szCs w:val="24"/>
              </w:rPr>
              <w:t>ПК.1.5 Использовать техническую, технологическую и нормативную документацию</w:t>
            </w:r>
          </w:p>
        </w:tc>
      </w:tr>
      <w:tr w:rsidR="0080200B" w14:paraId="6D755D31" w14:textId="77777777">
        <w:trPr>
          <w:trHeight w:val="240"/>
        </w:trPr>
        <w:tc>
          <w:tcPr>
            <w:tcW w:w="3405" w:type="dxa"/>
            <w:vMerge w:val="restart"/>
            <w:tcBorders>
              <w:top w:val="single" w:sz="4" w:space="0" w:color="000000"/>
              <w:left w:val="single" w:sz="4" w:space="0" w:color="000000"/>
              <w:right w:val="single" w:sz="4" w:space="0" w:color="000000"/>
            </w:tcBorders>
          </w:tcPr>
          <w:p w14:paraId="70DD3C03" w14:textId="77777777" w:rsidR="0080200B" w:rsidRDefault="004546CD">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ВД.02 Дефектация швейных изделий</w:t>
            </w:r>
          </w:p>
          <w:p w14:paraId="725429B6" w14:textId="77777777" w:rsidR="0080200B" w:rsidRDefault="0080200B">
            <w:pPr>
              <w:pBdr>
                <w:top w:val="nil"/>
                <w:left w:val="nil"/>
                <w:bottom w:val="nil"/>
                <w:right w:val="nil"/>
                <w:between w:val="nil"/>
              </w:pBdr>
              <w:rPr>
                <w:rFonts w:ascii="Times New Roman" w:eastAsia="Times New Roman" w:hAnsi="Times New Roman" w:cs="Times New Roman"/>
                <w:sz w:val="24"/>
                <w:szCs w:val="24"/>
              </w:rPr>
            </w:pPr>
          </w:p>
        </w:tc>
        <w:tc>
          <w:tcPr>
            <w:tcW w:w="6240" w:type="dxa"/>
            <w:tcBorders>
              <w:top w:val="single" w:sz="4" w:space="0" w:color="000000"/>
              <w:left w:val="single" w:sz="4" w:space="0" w:color="000000"/>
              <w:bottom w:val="single" w:sz="4" w:space="0" w:color="000000"/>
              <w:right w:val="single" w:sz="4" w:space="0" w:color="000000"/>
            </w:tcBorders>
          </w:tcPr>
          <w:p w14:paraId="21D1173E" w14:textId="77777777" w:rsidR="0080200B" w:rsidRPr="00F25B3E" w:rsidRDefault="004546CD">
            <w:pPr>
              <w:rPr>
                <w:rFonts w:ascii="Times New Roman" w:eastAsia="Times New Roman" w:hAnsi="Times New Roman" w:cs="Times New Roman"/>
                <w:sz w:val="24"/>
                <w:szCs w:val="24"/>
              </w:rPr>
            </w:pPr>
            <w:r w:rsidRPr="00F25B3E">
              <w:rPr>
                <w:rFonts w:ascii="Times New Roman" w:eastAsia="Times New Roman" w:hAnsi="Times New Roman" w:cs="Times New Roman"/>
                <w:sz w:val="24"/>
                <w:szCs w:val="24"/>
              </w:rPr>
              <w:t>ПК 2.1. Выполнять поузловой контроль качества швейного изделия</w:t>
            </w:r>
          </w:p>
        </w:tc>
      </w:tr>
      <w:tr w:rsidR="0080200B" w14:paraId="3AB743B2" w14:textId="77777777">
        <w:trPr>
          <w:trHeight w:val="240"/>
        </w:trPr>
        <w:tc>
          <w:tcPr>
            <w:tcW w:w="3405" w:type="dxa"/>
            <w:vMerge/>
            <w:tcBorders>
              <w:top w:val="single" w:sz="4" w:space="0" w:color="000000"/>
              <w:left w:val="single" w:sz="4" w:space="0" w:color="000000"/>
              <w:right w:val="single" w:sz="4" w:space="0" w:color="000000"/>
            </w:tcBorders>
          </w:tcPr>
          <w:p w14:paraId="4A851F6E" w14:textId="77777777" w:rsidR="0080200B" w:rsidRPr="00F25B3E" w:rsidRDefault="0080200B">
            <w:pPr>
              <w:pBdr>
                <w:top w:val="nil"/>
                <w:left w:val="nil"/>
                <w:bottom w:val="nil"/>
                <w:right w:val="nil"/>
                <w:between w:val="nil"/>
              </w:pBdr>
              <w:spacing w:line="276" w:lineRule="auto"/>
              <w:rPr>
                <w:rFonts w:ascii="Times New Roman" w:eastAsia="Times New Roman" w:hAnsi="Times New Roman" w:cs="Times New Roman"/>
              </w:rPr>
            </w:pPr>
          </w:p>
        </w:tc>
        <w:tc>
          <w:tcPr>
            <w:tcW w:w="6240" w:type="dxa"/>
            <w:tcBorders>
              <w:top w:val="single" w:sz="4" w:space="0" w:color="000000"/>
              <w:left w:val="single" w:sz="4" w:space="0" w:color="000000"/>
              <w:bottom w:val="single" w:sz="4" w:space="0" w:color="000000"/>
              <w:right w:val="single" w:sz="4" w:space="0" w:color="000000"/>
            </w:tcBorders>
          </w:tcPr>
          <w:p w14:paraId="701397E6" w14:textId="77777777" w:rsidR="0080200B" w:rsidRPr="00F25B3E" w:rsidRDefault="004546CD">
            <w:pPr>
              <w:rPr>
                <w:rFonts w:ascii="Times New Roman" w:eastAsia="Times New Roman" w:hAnsi="Times New Roman" w:cs="Times New Roman"/>
                <w:sz w:val="24"/>
                <w:szCs w:val="24"/>
              </w:rPr>
            </w:pPr>
            <w:r w:rsidRPr="00F25B3E">
              <w:rPr>
                <w:rFonts w:ascii="Times New Roman" w:eastAsia="Times New Roman" w:hAnsi="Times New Roman" w:cs="Times New Roman"/>
                <w:sz w:val="24"/>
                <w:szCs w:val="24"/>
              </w:rPr>
              <w:t>ПК 2.2. Определять причины возникновения дефектов при изготовлении изделий</w:t>
            </w:r>
          </w:p>
        </w:tc>
      </w:tr>
      <w:tr w:rsidR="0080200B" w14:paraId="47F1446A" w14:textId="77777777">
        <w:trPr>
          <w:trHeight w:val="240"/>
        </w:trPr>
        <w:tc>
          <w:tcPr>
            <w:tcW w:w="3405" w:type="dxa"/>
            <w:vMerge/>
            <w:tcBorders>
              <w:top w:val="single" w:sz="4" w:space="0" w:color="000000"/>
              <w:left w:val="single" w:sz="4" w:space="0" w:color="000000"/>
              <w:right w:val="single" w:sz="4" w:space="0" w:color="000000"/>
            </w:tcBorders>
          </w:tcPr>
          <w:p w14:paraId="23ACE84B" w14:textId="77777777" w:rsidR="0080200B" w:rsidRPr="00F25B3E" w:rsidRDefault="0080200B">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6240" w:type="dxa"/>
            <w:tcBorders>
              <w:top w:val="single" w:sz="4" w:space="0" w:color="000000"/>
              <w:left w:val="single" w:sz="4" w:space="0" w:color="000000"/>
              <w:bottom w:val="single" w:sz="4" w:space="0" w:color="000000"/>
              <w:right w:val="single" w:sz="4" w:space="0" w:color="000000"/>
            </w:tcBorders>
          </w:tcPr>
          <w:p w14:paraId="3B585CEA" w14:textId="77777777" w:rsidR="0080200B" w:rsidRPr="00F25B3E" w:rsidRDefault="004546CD">
            <w:pPr>
              <w:rPr>
                <w:rFonts w:ascii="Times New Roman" w:eastAsia="Times New Roman" w:hAnsi="Times New Roman" w:cs="Times New Roman"/>
                <w:sz w:val="24"/>
                <w:szCs w:val="24"/>
              </w:rPr>
            </w:pPr>
            <w:r w:rsidRPr="00F25B3E">
              <w:rPr>
                <w:rFonts w:ascii="Times New Roman" w:eastAsia="Times New Roman" w:hAnsi="Times New Roman" w:cs="Times New Roman"/>
                <w:sz w:val="24"/>
                <w:szCs w:val="24"/>
              </w:rPr>
              <w:t>ПК 2.3. Предупреждать и устранять дефекты швейной обработки</w:t>
            </w:r>
          </w:p>
        </w:tc>
      </w:tr>
      <w:tr w:rsidR="0080200B" w14:paraId="5F4363F5" w14:textId="77777777">
        <w:trPr>
          <w:trHeight w:val="240"/>
        </w:trPr>
        <w:tc>
          <w:tcPr>
            <w:tcW w:w="3405" w:type="dxa"/>
            <w:vMerge w:val="restart"/>
            <w:tcBorders>
              <w:top w:val="single" w:sz="4" w:space="0" w:color="000000"/>
              <w:left w:val="single" w:sz="4" w:space="0" w:color="000000"/>
              <w:right w:val="single" w:sz="4" w:space="0" w:color="000000"/>
            </w:tcBorders>
          </w:tcPr>
          <w:p w14:paraId="0DDA7452" w14:textId="77777777" w:rsidR="0080200B" w:rsidRPr="00F25B3E" w:rsidRDefault="004546CD">
            <w:pPr>
              <w:pBdr>
                <w:top w:val="nil"/>
                <w:left w:val="nil"/>
                <w:bottom w:val="nil"/>
                <w:right w:val="nil"/>
                <w:between w:val="nil"/>
              </w:pBdr>
              <w:rPr>
                <w:rFonts w:ascii="Times New Roman" w:eastAsia="Times New Roman" w:hAnsi="Times New Roman" w:cs="Times New Roman"/>
                <w:sz w:val="24"/>
                <w:szCs w:val="24"/>
              </w:rPr>
            </w:pPr>
            <w:r w:rsidRPr="00F25B3E">
              <w:rPr>
                <w:rFonts w:ascii="Times New Roman" w:eastAsia="Times New Roman" w:hAnsi="Times New Roman" w:cs="Times New Roman"/>
                <w:sz w:val="24"/>
                <w:szCs w:val="24"/>
              </w:rPr>
              <w:t>ВД.03 Выполнение ремонта и обновления швейных изделий по индивидуальным заказам</w:t>
            </w:r>
          </w:p>
        </w:tc>
        <w:tc>
          <w:tcPr>
            <w:tcW w:w="6240" w:type="dxa"/>
            <w:tcBorders>
              <w:top w:val="single" w:sz="4" w:space="0" w:color="000000"/>
              <w:left w:val="single" w:sz="4" w:space="0" w:color="000000"/>
              <w:bottom w:val="single" w:sz="4" w:space="0" w:color="000000"/>
              <w:right w:val="single" w:sz="4" w:space="0" w:color="000000"/>
            </w:tcBorders>
          </w:tcPr>
          <w:p w14:paraId="10AD3127" w14:textId="77777777" w:rsidR="0080200B" w:rsidRPr="00F25B3E" w:rsidRDefault="004546CD">
            <w:pPr>
              <w:rPr>
                <w:rFonts w:ascii="Times New Roman" w:eastAsia="Times New Roman" w:hAnsi="Times New Roman" w:cs="Times New Roman"/>
                <w:sz w:val="24"/>
                <w:szCs w:val="24"/>
              </w:rPr>
            </w:pPr>
            <w:r w:rsidRPr="00F25B3E">
              <w:rPr>
                <w:rFonts w:ascii="Times New Roman" w:eastAsia="Times New Roman" w:hAnsi="Times New Roman" w:cs="Times New Roman"/>
                <w:sz w:val="24"/>
                <w:szCs w:val="24"/>
              </w:rPr>
              <w:t>ПК 3.1. Выявлять область и вид ремонта</w:t>
            </w:r>
          </w:p>
        </w:tc>
      </w:tr>
      <w:tr w:rsidR="0080200B" w14:paraId="0DC12D72" w14:textId="77777777">
        <w:trPr>
          <w:trHeight w:val="240"/>
        </w:trPr>
        <w:tc>
          <w:tcPr>
            <w:tcW w:w="3405" w:type="dxa"/>
            <w:vMerge/>
            <w:tcBorders>
              <w:top w:val="single" w:sz="4" w:space="0" w:color="000000"/>
              <w:left w:val="single" w:sz="4" w:space="0" w:color="000000"/>
              <w:right w:val="single" w:sz="4" w:space="0" w:color="000000"/>
            </w:tcBorders>
          </w:tcPr>
          <w:p w14:paraId="375E9016" w14:textId="77777777" w:rsidR="0080200B" w:rsidRPr="00F25B3E" w:rsidRDefault="0080200B">
            <w:pPr>
              <w:pBdr>
                <w:top w:val="nil"/>
                <w:left w:val="nil"/>
                <w:bottom w:val="nil"/>
                <w:right w:val="nil"/>
                <w:between w:val="nil"/>
              </w:pBdr>
              <w:rPr>
                <w:rFonts w:ascii="Times New Roman" w:eastAsia="Times New Roman" w:hAnsi="Times New Roman" w:cs="Times New Roman"/>
              </w:rPr>
            </w:pPr>
          </w:p>
        </w:tc>
        <w:tc>
          <w:tcPr>
            <w:tcW w:w="6240" w:type="dxa"/>
            <w:tcBorders>
              <w:top w:val="single" w:sz="4" w:space="0" w:color="000000"/>
              <w:left w:val="single" w:sz="4" w:space="0" w:color="000000"/>
              <w:bottom w:val="single" w:sz="4" w:space="0" w:color="000000"/>
              <w:right w:val="single" w:sz="4" w:space="0" w:color="000000"/>
            </w:tcBorders>
          </w:tcPr>
          <w:p w14:paraId="41CA6CEA" w14:textId="77777777" w:rsidR="0080200B" w:rsidRPr="00F25B3E" w:rsidRDefault="004546CD">
            <w:pPr>
              <w:rPr>
                <w:rFonts w:ascii="Times New Roman" w:eastAsia="Times New Roman" w:hAnsi="Times New Roman" w:cs="Times New Roman"/>
                <w:sz w:val="24"/>
                <w:szCs w:val="24"/>
              </w:rPr>
            </w:pPr>
            <w:r w:rsidRPr="00F25B3E">
              <w:rPr>
                <w:rFonts w:ascii="Times New Roman" w:eastAsia="Times New Roman" w:hAnsi="Times New Roman" w:cs="Times New Roman"/>
                <w:sz w:val="24"/>
                <w:szCs w:val="24"/>
              </w:rPr>
              <w:t>ПК 3.2. Подбирать материалы для ремонта</w:t>
            </w:r>
          </w:p>
        </w:tc>
      </w:tr>
      <w:tr w:rsidR="0080200B" w14:paraId="546317AE" w14:textId="77777777">
        <w:trPr>
          <w:trHeight w:val="240"/>
        </w:trPr>
        <w:tc>
          <w:tcPr>
            <w:tcW w:w="3405" w:type="dxa"/>
            <w:vMerge/>
            <w:tcBorders>
              <w:top w:val="single" w:sz="4" w:space="0" w:color="000000"/>
              <w:left w:val="single" w:sz="4" w:space="0" w:color="000000"/>
              <w:right w:val="single" w:sz="4" w:space="0" w:color="000000"/>
            </w:tcBorders>
          </w:tcPr>
          <w:p w14:paraId="46F91920" w14:textId="77777777" w:rsidR="0080200B" w:rsidRPr="00F25B3E" w:rsidRDefault="0080200B">
            <w:pPr>
              <w:pBdr>
                <w:top w:val="nil"/>
                <w:left w:val="nil"/>
                <w:bottom w:val="nil"/>
                <w:right w:val="nil"/>
                <w:between w:val="nil"/>
              </w:pBdr>
              <w:rPr>
                <w:rFonts w:ascii="Times New Roman" w:eastAsia="Times New Roman" w:hAnsi="Times New Roman" w:cs="Times New Roman"/>
              </w:rPr>
            </w:pPr>
          </w:p>
        </w:tc>
        <w:tc>
          <w:tcPr>
            <w:tcW w:w="6240" w:type="dxa"/>
            <w:tcBorders>
              <w:top w:val="single" w:sz="4" w:space="0" w:color="000000"/>
              <w:left w:val="single" w:sz="4" w:space="0" w:color="000000"/>
              <w:bottom w:val="single" w:sz="4" w:space="0" w:color="000000"/>
              <w:right w:val="single" w:sz="4" w:space="0" w:color="000000"/>
            </w:tcBorders>
          </w:tcPr>
          <w:p w14:paraId="5D45A8A1" w14:textId="77777777" w:rsidR="0080200B" w:rsidRPr="00F25B3E" w:rsidRDefault="004546CD">
            <w:pPr>
              <w:rPr>
                <w:rFonts w:ascii="Times New Roman" w:eastAsia="Times New Roman" w:hAnsi="Times New Roman" w:cs="Times New Roman"/>
                <w:sz w:val="24"/>
                <w:szCs w:val="24"/>
              </w:rPr>
            </w:pPr>
            <w:r w:rsidRPr="00F25B3E">
              <w:rPr>
                <w:rFonts w:ascii="Times New Roman" w:eastAsia="Times New Roman" w:hAnsi="Times New Roman" w:cs="Times New Roman"/>
                <w:sz w:val="24"/>
                <w:szCs w:val="24"/>
              </w:rPr>
              <w:t>ПК 3.3. Выполнять технологические операции по ремонту и обновлению швейных изделий</w:t>
            </w:r>
          </w:p>
        </w:tc>
      </w:tr>
      <w:tr w:rsidR="00A136C3" w14:paraId="54D065C3" w14:textId="77777777">
        <w:trPr>
          <w:trHeight w:val="240"/>
        </w:trPr>
        <w:tc>
          <w:tcPr>
            <w:tcW w:w="3405" w:type="dxa"/>
            <w:vMerge w:val="restart"/>
            <w:tcBorders>
              <w:top w:val="single" w:sz="4" w:space="0" w:color="000000"/>
              <w:left w:val="single" w:sz="4" w:space="0" w:color="000000"/>
              <w:right w:val="single" w:sz="4" w:space="0" w:color="000000"/>
            </w:tcBorders>
          </w:tcPr>
          <w:p w14:paraId="1C084C1E" w14:textId="77777777" w:rsidR="00A136C3" w:rsidRPr="00F25B3E" w:rsidRDefault="00A136C3">
            <w:pPr>
              <w:rPr>
                <w:rFonts w:ascii="Times New Roman" w:eastAsia="Times New Roman" w:hAnsi="Times New Roman" w:cs="Times New Roman"/>
                <w:sz w:val="24"/>
                <w:szCs w:val="24"/>
              </w:rPr>
            </w:pPr>
            <w:r w:rsidRPr="00F25B3E">
              <w:rPr>
                <w:rFonts w:ascii="Times New Roman" w:eastAsia="Times New Roman" w:hAnsi="Times New Roman" w:cs="Times New Roman"/>
                <w:sz w:val="24"/>
                <w:szCs w:val="24"/>
              </w:rPr>
              <w:t>ВД.04 Разработка лекал и раскрой швейных изделий по индивидуальным заказам (по выбору)</w:t>
            </w:r>
          </w:p>
        </w:tc>
        <w:tc>
          <w:tcPr>
            <w:tcW w:w="6240" w:type="dxa"/>
            <w:tcBorders>
              <w:top w:val="single" w:sz="4" w:space="0" w:color="000000"/>
              <w:left w:val="single" w:sz="4" w:space="0" w:color="000000"/>
              <w:bottom w:val="single" w:sz="4" w:space="0" w:color="000000"/>
              <w:right w:val="single" w:sz="4" w:space="0" w:color="000000"/>
            </w:tcBorders>
          </w:tcPr>
          <w:p w14:paraId="055CD127" w14:textId="77777777" w:rsidR="00A136C3" w:rsidRPr="00F25B3E" w:rsidRDefault="00A136C3">
            <w:pPr>
              <w:rPr>
                <w:rFonts w:ascii="Times New Roman" w:eastAsia="Times New Roman" w:hAnsi="Times New Roman" w:cs="Times New Roman"/>
                <w:sz w:val="24"/>
                <w:szCs w:val="24"/>
              </w:rPr>
            </w:pPr>
            <w:r w:rsidRPr="00F25B3E">
              <w:rPr>
                <w:rFonts w:ascii="Times New Roman" w:eastAsia="Times New Roman" w:hAnsi="Times New Roman" w:cs="Times New Roman"/>
                <w:sz w:val="24"/>
                <w:szCs w:val="24"/>
              </w:rPr>
              <w:t>ПК 4.1 Выполнять зарисовку (технический рисунок) модели</w:t>
            </w:r>
          </w:p>
        </w:tc>
      </w:tr>
      <w:tr w:rsidR="00A136C3" w14:paraId="49608BBA" w14:textId="77777777" w:rsidTr="003051FD">
        <w:trPr>
          <w:trHeight w:val="240"/>
        </w:trPr>
        <w:tc>
          <w:tcPr>
            <w:tcW w:w="3405" w:type="dxa"/>
            <w:vMerge/>
            <w:tcBorders>
              <w:left w:val="single" w:sz="4" w:space="0" w:color="000000"/>
              <w:right w:val="single" w:sz="4" w:space="0" w:color="000000"/>
            </w:tcBorders>
          </w:tcPr>
          <w:p w14:paraId="59DCC434" w14:textId="77777777" w:rsidR="00A136C3" w:rsidRPr="00F25B3E" w:rsidRDefault="00A136C3">
            <w:pPr>
              <w:pBdr>
                <w:top w:val="nil"/>
                <w:left w:val="nil"/>
                <w:bottom w:val="nil"/>
                <w:right w:val="nil"/>
                <w:between w:val="nil"/>
              </w:pBdr>
              <w:rPr>
                <w:rFonts w:ascii="Times New Roman" w:eastAsia="Times New Roman" w:hAnsi="Times New Roman" w:cs="Times New Roman"/>
                <w:sz w:val="24"/>
                <w:szCs w:val="24"/>
              </w:rPr>
            </w:pPr>
          </w:p>
        </w:tc>
        <w:tc>
          <w:tcPr>
            <w:tcW w:w="6240" w:type="dxa"/>
            <w:tcBorders>
              <w:top w:val="single" w:sz="4" w:space="0" w:color="000000"/>
              <w:left w:val="single" w:sz="4" w:space="0" w:color="000000"/>
              <w:bottom w:val="single" w:sz="4" w:space="0" w:color="000000"/>
              <w:right w:val="single" w:sz="4" w:space="0" w:color="000000"/>
            </w:tcBorders>
          </w:tcPr>
          <w:p w14:paraId="055FDAFB" w14:textId="77777777" w:rsidR="00A136C3" w:rsidRPr="00F25B3E" w:rsidRDefault="00A136C3">
            <w:pPr>
              <w:rPr>
                <w:rFonts w:ascii="Times New Roman" w:eastAsia="Times New Roman" w:hAnsi="Times New Roman" w:cs="Times New Roman"/>
                <w:sz w:val="24"/>
                <w:szCs w:val="24"/>
              </w:rPr>
            </w:pPr>
            <w:r w:rsidRPr="00F25B3E">
              <w:rPr>
                <w:rFonts w:ascii="Times New Roman" w:eastAsia="Times New Roman" w:hAnsi="Times New Roman" w:cs="Times New Roman"/>
                <w:sz w:val="24"/>
                <w:szCs w:val="24"/>
              </w:rPr>
              <w:t>ПК 4.2. Определять размерные признаки фигуры человек</w:t>
            </w:r>
          </w:p>
        </w:tc>
      </w:tr>
      <w:tr w:rsidR="00A136C3" w14:paraId="5780B96F" w14:textId="77777777" w:rsidTr="003051FD">
        <w:trPr>
          <w:trHeight w:val="240"/>
        </w:trPr>
        <w:tc>
          <w:tcPr>
            <w:tcW w:w="3405" w:type="dxa"/>
            <w:vMerge/>
            <w:tcBorders>
              <w:left w:val="single" w:sz="4" w:space="0" w:color="000000"/>
              <w:right w:val="single" w:sz="4" w:space="0" w:color="000000"/>
            </w:tcBorders>
          </w:tcPr>
          <w:p w14:paraId="17DD2F6C" w14:textId="77777777" w:rsidR="00A136C3" w:rsidRPr="00F25B3E" w:rsidRDefault="00A136C3">
            <w:pPr>
              <w:pBdr>
                <w:top w:val="nil"/>
                <w:left w:val="nil"/>
                <w:bottom w:val="nil"/>
                <w:right w:val="nil"/>
                <w:between w:val="nil"/>
              </w:pBdr>
              <w:rPr>
                <w:rFonts w:ascii="Times New Roman" w:eastAsia="Times New Roman" w:hAnsi="Times New Roman" w:cs="Times New Roman"/>
                <w:sz w:val="24"/>
                <w:szCs w:val="24"/>
              </w:rPr>
            </w:pPr>
          </w:p>
        </w:tc>
        <w:tc>
          <w:tcPr>
            <w:tcW w:w="6240" w:type="dxa"/>
            <w:tcBorders>
              <w:top w:val="single" w:sz="4" w:space="0" w:color="000000"/>
              <w:left w:val="single" w:sz="4" w:space="0" w:color="000000"/>
              <w:bottom w:val="single" w:sz="4" w:space="0" w:color="000000"/>
              <w:right w:val="single" w:sz="4" w:space="0" w:color="000000"/>
            </w:tcBorders>
          </w:tcPr>
          <w:p w14:paraId="1B70F557" w14:textId="77777777" w:rsidR="00A136C3" w:rsidRPr="00F25B3E" w:rsidRDefault="00A136C3">
            <w:pPr>
              <w:rPr>
                <w:rFonts w:ascii="Times New Roman" w:eastAsia="Times New Roman" w:hAnsi="Times New Roman" w:cs="Times New Roman"/>
                <w:sz w:val="24"/>
                <w:szCs w:val="24"/>
              </w:rPr>
            </w:pPr>
            <w:r w:rsidRPr="00F25B3E">
              <w:rPr>
                <w:rFonts w:ascii="Times New Roman" w:eastAsia="Times New Roman" w:hAnsi="Times New Roman" w:cs="Times New Roman"/>
                <w:sz w:val="24"/>
                <w:szCs w:val="24"/>
              </w:rPr>
              <w:t>ПК 4.3. Рассчитывать и изготавливать лекала базовых конструкций одежды</w:t>
            </w:r>
          </w:p>
        </w:tc>
      </w:tr>
      <w:tr w:rsidR="00A136C3" w14:paraId="7B04ED70" w14:textId="77777777" w:rsidTr="003051FD">
        <w:trPr>
          <w:trHeight w:val="240"/>
        </w:trPr>
        <w:tc>
          <w:tcPr>
            <w:tcW w:w="3405" w:type="dxa"/>
            <w:vMerge/>
            <w:tcBorders>
              <w:left w:val="single" w:sz="4" w:space="0" w:color="000000"/>
              <w:right w:val="single" w:sz="4" w:space="0" w:color="000000"/>
            </w:tcBorders>
          </w:tcPr>
          <w:p w14:paraId="0056C553" w14:textId="77777777" w:rsidR="00A136C3" w:rsidRPr="00F25B3E" w:rsidRDefault="00A136C3">
            <w:pPr>
              <w:pBdr>
                <w:top w:val="nil"/>
                <w:left w:val="nil"/>
                <w:bottom w:val="nil"/>
                <w:right w:val="nil"/>
                <w:between w:val="nil"/>
              </w:pBdr>
              <w:rPr>
                <w:rFonts w:ascii="Times New Roman" w:eastAsia="Times New Roman" w:hAnsi="Times New Roman" w:cs="Times New Roman"/>
                <w:sz w:val="24"/>
                <w:szCs w:val="24"/>
              </w:rPr>
            </w:pPr>
          </w:p>
        </w:tc>
        <w:tc>
          <w:tcPr>
            <w:tcW w:w="6240" w:type="dxa"/>
            <w:tcBorders>
              <w:top w:val="single" w:sz="4" w:space="0" w:color="000000"/>
              <w:left w:val="single" w:sz="4" w:space="0" w:color="000000"/>
              <w:bottom w:val="single" w:sz="4" w:space="0" w:color="000000"/>
              <w:right w:val="single" w:sz="4" w:space="0" w:color="000000"/>
            </w:tcBorders>
          </w:tcPr>
          <w:p w14:paraId="1BDCA725" w14:textId="77777777" w:rsidR="00A136C3" w:rsidRPr="00F25B3E" w:rsidRDefault="00A136C3">
            <w:pPr>
              <w:rPr>
                <w:rFonts w:ascii="Times New Roman" w:eastAsia="Times New Roman" w:hAnsi="Times New Roman" w:cs="Times New Roman"/>
                <w:sz w:val="24"/>
                <w:szCs w:val="24"/>
              </w:rPr>
            </w:pPr>
            <w:r w:rsidRPr="00F25B3E">
              <w:rPr>
                <w:rFonts w:ascii="Times New Roman" w:eastAsia="Times New Roman" w:hAnsi="Times New Roman" w:cs="Times New Roman"/>
                <w:sz w:val="24"/>
                <w:szCs w:val="24"/>
              </w:rPr>
              <w:t>ПК 4.4. Проводить примерки на фигуре заказчика, исправлять дефекты посадки</w:t>
            </w:r>
          </w:p>
        </w:tc>
      </w:tr>
      <w:tr w:rsidR="00A136C3" w14:paraId="348B6999" w14:textId="77777777" w:rsidTr="003051FD">
        <w:trPr>
          <w:trHeight w:val="240"/>
        </w:trPr>
        <w:tc>
          <w:tcPr>
            <w:tcW w:w="3405" w:type="dxa"/>
            <w:vMerge/>
            <w:tcBorders>
              <w:left w:val="single" w:sz="4" w:space="0" w:color="000000"/>
              <w:right w:val="single" w:sz="4" w:space="0" w:color="000000"/>
            </w:tcBorders>
          </w:tcPr>
          <w:p w14:paraId="0715D65B" w14:textId="77777777" w:rsidR="00A136C3" w:rsidRPr="00F25B3E" w:rsidRDefault="00A136C3">
            <w:pPr>
              <w:pBdr>
                <w:top w:val="nil"/>
                <w:left w:val="nil"/>
                <w:bottom w:val="nil"/>
                <w:right w:val="nil"/>
                <w:between w:val="nil"/>
              </w:pBdr>
              <w:rPr>
                <w:rFonts w:ascii="Times New Roman" w:eastAsia="Times New Roman" w:hAnsi="Times New Roman" w:cs="Times New Roman"/>
                <w:sz w:val="24"/>
                <w:szCs w:val="24"/>
              </w:rPr>
            </w:pPr>
          </w:p>
        </w:tc>
        <w:tc>
          <w:tcPr>
            <w:tcW w:w="6240" w:type="dxa"/>
            <w:tcBorders>
              <w:top w:val="single" w:sz="4" w:space="0" w:color="000000"/>
              <w:left w:val="single" w:sz="4" w:space="0" w:color="000000"/>
              <w:bottom w:val="single" w:sz="4" w:space="0" w:color="000000"/>
              <w:right w:val="single" w:sz="4" w:space="0" w:color="000000"/>
            </w:tcBorders>
          </w:tcPr>
          <w:p w14:paraId="6BCD0D7D" w14:textId="77777777" w:rsidR="00A136C3" w:rsidRPr="00F25B3E" w:rsidRDefault="00A136C3">
            <w:pPr>
              <w:rPr>
                <w:rFonts w:ascii="Times New Roman" w:eastAsia="Times New Roman" w:hAnsi="Times New Roman" w:cs="Times New Roman"/>
                <w:sz w:val="24"/>
                <w:szCs w:val="24"/>
              </w:rPr>
            </w:pPr>
            <w:r w:rsidRPr="00F25B3E">
              <w:rPr>
                <w:rFonts w:ascii="Times New Roman" w:eastAsia="Times New Roman" w:hAnsi="Times New Roman" w:cs="Times New Roman"/>
                <w:sz w:val="24"/>
                <w:szCs w:val="24"/>
              </w:rPr>
              <w:t>ПК 4.5. Осуществлять авторский надзор за реализацией изготовления изделия</w:t>
            </w:r>
          </w:p>
        </w:tc>
      </w:tr>
      <w:tr w:rsidR="00A136C3" w14:paraId="63755F6E" w14:textId="77777777" w:rsidTr="003051FD">
        <w:trPr>
          <w:trHeight w:val="240"/>
        </w:trPr>
        <w:tc>
          <w:tcPr>
            <w:tcW w:w="3405" w:type="dxa"/>
            <w:vMerge/>
            <w:tcBorders>
              <w:left w:val="single" w:sz="4" w:space="0" w:color="000000"/>
              <w:bottom w:val="single" w:sz="4" w:space="0" w:color="000000"/>
              <w:right w:val="single" w:sz="4" w:space="0" w:color="000000"/>
            </w:tcBorders>
          </w:tcPr>
          <w:p w14:paraId="3F2529B0" w14:textId="77777777" w:rsidR="00A136C3" w:rsidRPr="00F25B3E" w:rsidRDefault="00A136C3">
            <w:pPr>
              <w:pBdr>
                <w:top w:val="nil"/>
                <w:left w:val="nil"/>
                <w:bottom w:val="nil"/>
                <w:right w:val="nil"/>
                <w:between w:val="nil"/>
              </w:pBdr>
              <w:rPr>
                <w:rFonts w:ascii="Times New Roman" w:eastAsia="Times New Roman" w:hAnsi="Times New Roman" w:cs="Times New Roman"/>
                <w:sz w:val="24"/>
                <w:szCs w:val="24"/>
              </w:rPr>
            </w:pPr>
          </w:p>
        </w:tc>
        <w:tc>
          <w:tcPr>
            <w:tcW w:w="6240" w:type="dxa"/>
            <w:tcBorders>
              <w:top w:val="single" w:sz="4" w:space="0" w:color="000000"/>
              <w:left w:val="single" w:sz="4" w:space="0" w:color="000000"/>
              <w:bottom w:val="single" w:sz="4" w:space="0" w:color="000000"/>
              <w:right w:val="single" w:sz="4" w:space="0" w:color="000000"/>
            </w:tcBorders>
          </w:tcPr>
          <w:p w14:paraId="0FBD1257" w14:textId="77777777" w:rsidR="00A136C3" w:rsidRPr="00F25B3E" w:rsidRDefault="00A136C3">
            <w:pPr>
              <w:rPr>
                <w:rFonts w:ascii="Times New Roman" w:eastAsia="Times New Roman" w:hAnsi="Times New Roman" w:cs="Times New Roman"/>
                <w:sz w:val="24"/>
                <w:szCs w:val="24"/>
              </w:rPr>
            </w:pPr>
          </w:p>
        </w:tc>
      </w:tr>
      <w:tr w:rsidR="00E45E40" w14:paraId="728F22D4" w14:textId="77777777">
        <w:trPr>
          <w:trHeight w:val="240"/>
        </w:trPr>
        <w:tc>
          <w:tcPr>
            <w:tcW w:w="3405" w:type="dxa"/>
            <w:tcBorders>
              <w:top w:val="single" w:sz="4" w:space="0" w:color="000000"/>
              <w:left w:val="single" w:sz="4" w:space="0" w:color="000000"/>
              <w:right w:val="single" w:sz="4" w:space="0" w:color="000000"/>
            </w:tcBorders>
          </w:tcPr>
          <w:p w14:paraId="4D53473F" w14:textId="77777777" w:rsidR="00D73BDA" w:rsidRDefault="00E45E40">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ВД.05 </w:t>
            </w:r>
            <w:r w:rsidRPr="00F1066A">
              <w:rPr>
                <w:rFonts w:ascii="Times New Roman" w:eastAsia="Times New Roman" w:hAnsi="Times New Roman" w:cs="Times New Roman"/>
                <w:sz w:val="24"/>
                <w:szCs w:val="24"/>
              </w:rPr>
              <w:t xml:space="preserve">Выполнение работ по профессии рабочего </w:t>
            </w:r>
          </w:p>
          <w:p w14:paraId="66FC1DF4" w14:textId="5987E46E" w:rsidR="00E45E40" w:rsidRPr="00F25B3E" w:rsidRDefault="00E45E40">
            <w:pPr>
              <w:pBdr>
                <w:top w:val="nil"/>
                <w:left w:val="nil"/>
                <w:bottom w:val="nil"/>
                <w:right w:val="nil"/>
                <w:between w:val="nil"/>
              </w:pBdr>
              <w:rPr>
                <w:rFonts w:ascii="Times New Roman" w:eastAsia="Times New Roman" w:hAnsi="Times New Roman" w:cs="Times New Roman"/>
                <w:sz w:val="24"/>
                <w:szCs w:val="24"/>
              </w:rPr>
            </w:pPr>
            <w:r w:rsidRPr="00F1066A">
              <w:rPr>
                <w:rFonts w:ascii="Times New Roman" w:eastAsia="Times New Roman" w:hAnsi="Times New Roman" w:cs="Times New Roman"/>
                <w:sz w:val="24"/>
                <w:szCs w:val="24"/>
              </w:rPr>
              <w:t>17738  Раскройщик</w:t>
            </w:r>
          </w:p>
        </w:tc>
        <w:tc>
          <w:tcPr>
            <w:tcW w:w="6240" w:type="dxa"/>
            <w:tcBorders>
              <w:top w:val="single" w:sz="4" w:space="0" w:color="000000"/>
              <w:left w:val="single" w:sz="4" w:space="0" w:color="000000"/>
              <w:bottom w:val="single" w:sz="4" w:space="0" w:color="000000"/>
              <w:right w:val="single" w:sz="4" w:space="0" w:color="000000"/>
            </w:tcBorders>
          </w:tcPr>
          <w:p w14:paraId="173A8B9B" w14:textId="291449B9" w:rsidR="00EA1E35" w:rsidRPr="00EA1E35" w:rsidRDefault="00EA1E35" w:rsidP="00EA1E35">
            <w:pPr>
              <w:rPr>
                <w:rFonts w:ascii="Times New Roman" w:eastAsia="Times New Roman" w:hAnsi="Times New Roman" w:cs="Times New Roman"/>
                <w:sz w:val="24"/>
                <w:szCs w:val="24"/>
              </w:rPr>
            </w:pPr>
            <w:r w:rsidRPr="00EA1E35">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5</w:t>
            </w:r>
            <w:r w:rsidRPr="00EA1E35">
              <w:rPr>
                <w:rFonts w:ascii="Times New Roman" w:eastAsia="Times New Roman" w:hAnsi="Times New Roman" w:cs="Times New Roman"/>
                <w:sz w:val="24"/>
                <w:szCs w:val="24"/>
              </w:rPr>
              <w:t>.1.  Выполнять процесс настилания различных материалов с соблюдением расчетов их рационального использования на автоматизированном настилочном комплексе</w:t>
            </w:r>
          </w:p>
          <w:p w14:paraId="3C0A7ADF" w14:textId="2DE3D364" w:rsidR="00EA1E35" w:rsidRPr="00EA1E35" w:rsidRDefault="00EA1E35" w:rsidP="00EA1E35">
            <w:pPr>
              <w:rPr>
                <w:rFonts w:ascii="Times New Roman" w:eastAsia="Times New Roman" w:hAnsi="Times New Roman" w:cs="Times New Roman"/>
                <w:sz w:val="24"/>
                <w:szCs w:val="24"/>
              </w:rPr>
            </w:pPr>
            <w:r w:rsidRPr="00EA1E35">
              <w:rPr>
                <w:rFonts w:ascii="Times New Roman" w:eastAsia="Times New Roman" w:hAnsi="Times New Roman" w:cs="Times New Roman"/>
                <w:sz w:val="24"/>
                <w:szCs w:val="24"/>
              </w:rPr>
              <w:t>ПК.</w:t>
            </w:r>
            <w:r>
              <w:rPr>
                <w:rFonts w:ascii="Times New Roman" w:eastAsia="Times New Roman" w:hAnsi="Times New Roman" w:cs="Times New Roman"/>
                <w:sz w:val="24"/>
                <w:szCs w:val="24"/>
              </w:rPr>
              <w:t>5</w:t>
            </w:r>
            <w:r w:rsidRPr="00EA1E35">
              <w:rPr>
                <w:rFonts w:ascii="Times New Roman" w:eastAsia="Times New Roman" w:hAnsi="Times New Roman" w:cs="Times New Roman"/>
                <w:sz w:val="24"/>
                <w:szCs w:val="24"/>
              </w:rPr>
              <w:t xml:space="preserve">.2. Выполнять операции по раскрою деталей изделий одежды на полуавтоматическом оборудовании </w:t>
            </w:r>
          </w:p>
          <w:p w14:paraId="7115F619" w14:textId="3A00F5CF" w:rsidR="00E45E40" w:rsidRPr="00F25B3E" w:rsidRDefault="00EA1E35" w:rsidP="00EA1E35">
            <w:pPr>
              <w:rPr>
                <w:rFonts w:ascii="Times New Roman" w:eastAsia="Times New Roman" w:hAnsi="Times New Roman" w:cs="Times New Roman"/>
                <w:sz w:val="24"/>
                <w:szCs w:val="24"/>
              </w:rPr>
            </w:pPr>
            <w:r w:rsidRPr="00EA1E35">
              <w:rPr>
                <w:rFonts w:ascii="Times New Roman" w:eastAsia="Times New Roman" w:hAnsi="Times New Roman" w:cs="Times New Roman"/>
                <w:sz w:val="24"/>
                <w:szCs w:val="24"/>
              </w:rPr>
              <w:t>ПК.</w:t>
            </w:r>
            <w:r>
              <w:rPr>
                <w:rFonts w:ascii="Times New Roman" w:eastAsia="Times New Roman" w:hAnsi="Times New Roman" w:cs="Times New Roman"/>
                <w:sz w:val="24"/>
                <w:szCs w:val="24"/>
              </w:rPr>
              <w:t>5</w:t>
            </w:r>
            <w:r w:rsidRPr="00EA1E35">
              <w:rPr>
                <w:rFonts w:ascii="Times New Roman" w:eastAsia="Times New Roman" w:hAnsi="Times New Roman" w:cs="Times New Roman"/>
                <w:sz w:val="24"/>
                <w:szCs w:val="24"/>
              </w:rPr>
              <w:t>.3  Выполнять операции  по раскрою деталей изделий и одежды на автоматическом раскройном комплексе</w:t>
            </w:r>
          </w:p>
        </w:tc>
      </w:tr>
    </w:tbl>
    <w:p w14:paraId="28425AB8" w14:textId="77777777" w:rsidR="009C7796" w:rsidRDefault="009C7796" w:rsidP="003D3E17">
      <w:pPr>
        <w:widowControl w:val="0"/>
        <w:ind w:firstLine="709"/>
        <w:jc w:val="both"/>
        <w:rPr>
          <w:rFonts w:ascii="Times New Roman" w:hAnsi="Times New Roman" w:cs="Times New Roman"/>
          <w:sz w:val="24"/>
          <w:szCs w:val="24"/>
          <w:lang w:eastAsia="en-US"/>
        </w:rPr>
      </w:pPr>
    </w:p>
    <w:p w14:paraId="70F32099" w14:textId="77777777" w:rsidR="003024A3" w:rsidRDefault="003024A3" w:rsidP="003D3E17">
      <w:pPr>
        <w:widowControl w:val="0"/>
        <w:ind w:firstLine="709"/>
        <w:jc w:val="both"/>
        <w:rPr>
          <w:rFonts w:ascii="Times New Roman" w:hAnsi="Times New Roman" w:cs="Times New Roman"/>
          <w:sz w:val="24"/>
          <w:szCs w:val="24"/>
          <w:lang w:eastAsia="en-US"/>
        </w:rPr>
      </w:pPr>
    </w:p>
    <w:p w14:paraId="7F9D44AA" w14:textId="39AE5B58" w:rsidR="003D3E17" w:rsidRPr="003D3E17" w:rsidRDefault="003D3E17" w:rsidP="003D3E17">
      <w:pPr>
        <w:widowControl w:val="0"/>
        <w:ind w:firstLine="709"/>
        <w:jc w:val="both"/>
        <w:rPr>
          <w:rFonts w:ascii="Times New Roman" w:hAnsi="Times New Roman" w:cs="Times New Roman"/>
          <w:iCs/>
          <w:sz w:val="24"/>
          <w:szCs w:val="24"/>
          <w:lang w:eastAsia="en-US"/>
        </w:rPr>
      </w:pPr>
      <w:bookmarkStart w:id="5" w:name="_GoBack"/>
      <w:bookmarkEnd w:id="5"/>
      <w:r w:rsidRPr="003D3E17">
        <w:rPr>
          <w:rFonts w:ascii="Times New Roman" w:hAnsi="Times New Roman" w:cs="Times New Roman"/>
          <w:sz w:val="24"/>
          <w:szCs w:val="24"/>
          <w:lang w:eastAsia="en-US"/>
        </w:rPr>
        <w:lastRenderedPageBreak/>
        <w:t xml:space="preserve">Выпускник, освоивший </w:t>
      </w:r>
      <w:r>
        <w:rPr>
          <w:rFonts w:ascii="Times New Roman" w:hAnsi="Times New Roman" w:cs="Times New Roman"/>
          <w:sz w:val="24"/>
          <w:szCs w:val="24"/>
          <w:lang w:eastAsia="en-US"/>
        </w:rPr>
        <w:t xml:space="preserve">образовательную </w:t>
      </w:r>
      <w:r w:rsidRPr="003D3E17">
        <w:rPr>
          <w:rFonts w:ascii="Times New Roman" w:hAnsi="Times New Roman" w:cs="Times New Roman"/>
          <w:sz w:val="24"/>
          <w:szCs w:val="24"/>
          <w:lang w:eastAsia="en-US"/>
        </w:rPr>
        <w:t xml:space="preserve">программу подготовки квалифицированных рабочих, служащих (далее – ППКРС) </w:t>
      </w:r>
      <w:r w:rsidRPr="003D3E17">
        <w:rPr>
          <w:rFonts w:ascii="Times New Roman" w:eastAsia="Times New Roman" w:hAnsi="Times New Roman" w:cs="Times New Roman"/>
          <w:sz w:val="24"/>
          <w:szCs w:val="24"/>
        </w:rPr>
        <w:t>29.01.33 Мастер по изготовлению швейных изделий</w:t>
      </w:r>
      <w:r w:rsidRPr="003D3E17">
        <w:rPr>
          <w:rFonts w:ascii="Times New Roman" w:eastAsia="Times New Roman" w:hAnsi="Times New Roman" w:cs="Times New Roman"/>
          <w:b/>
          <w:sz w:val="24"/>
          <w:szCs w:val="24"/>
        </w:rPr>
        <w:t xml:space="preserve"> </w:t>
      </w:r>
      <w:r w:rsidRPr="003D3E17">
        <w:rPr>
          <w:rFonts w:ascii="Times New Roman" w:hAnsi="Times New Roman" w:cs="Times New Roman"/>
          <w:sz w:val="24"/>
          <w:szCs w:val="24"/>
          <w:lang w:eastAsia="en-US"/>
        </w:rPr>
        <w:t xml:space="preserve">должен обладать </w:t>
      </w:r>
      <w:r w:rsidRPr="003D3E17">
        <w:rPr>
          <w:rFonts w:ascii="Times New Roman" w:hAnsi="Times New Roman" w:cs="Times New Roman"/>
          <w:b/>
          <w:sz w:val="24"/>
          <w:szCs w:val="24"/>
          <w:lang w:eastAsia="en-US"/>
        </w:rPr>
        <w:t xml:space="preserve">общими </w:t>
      </w:r>
      <w:r w:rsidRPr="003D3E17">
        <w:rPr>
          <w:rFonts w:ascii="Times New Roman" w:hAnsi="Times New Roman" w:cs="Times New Roman"/>
          <w:b/>
          <w:iCs/>
          <w:sz w:val="24"/>
          <w:szCs w:val="24"/>
          <w:lang w:eastAsia="en-US"/>
        </w:rPr>
        <w:t>компетенциями</w:t>
      </w:r>
      <w:r w:rsidRPr="003D3E17">
        <w:rPr>
          <w:rFonts w:ascii="Times New Roman" w:hAnsi="Times New Roman" w:cs="Times New Roman"/>
          <w:iCs/>
          <w:sz w:val="24"/>
          <w:szCs w:val="24"/>
          <w:lang w:eastAsia="en-US"/>
        </w:rPr>
        <w:t>:</w:t>
      </w:r>
    </w:p>
    <w:p w14:paraId="4F60196E" w14:textId="77777777" w:rsidR="003D3E17" w:rsidRPr="003D3E17" w:rsidRDefault="003D3E17" w:rsidP="003D3E17">
      <w:pPr>
        <w:shd w:val="clear" w:color="auto" w:fill="FFFFFF"/>
        <w:jc w:val="both"/>
        <w:rPr>
          <w:rFonts w:ascii="Times New Roman" w:eastAsia="Times New Roman" w:hAnsi="Times New Roman" w:cs="Times New Roman"/>
          <w:color w:val="212529"/>
          <w:sz w:val="24"/>
          <w:szCs w:val="24"/>
        </w:rPr>
      </w:pPr>
      <w:r w:rsidRPr="003D3E17">
        <w:rPr>
          <w:rFonts w:ascii="Times New Roman" w:eastAsia="Times New Roman" w:hAnsi="Times New Roman" w:cs="Times New Roman"/>
          <w:color w:val="212529"/>
          <w:sz w:val="24"/>
          <w:szCs w:val="24"/>
        </w:rPr>
        <w:t>ОК 01. Выбирать способы решения задач профессиональной деятельности применительно к различным контекстам;</w:t>
      </w:r>
    </w:p>
    <w:p w14:paraId="34BC6B8D" w14:textId="77777777" w:rsidR="003D3E17" w:rsidRPr="003D3E17" w:rsidRDefault="003D3E17" w:rsidP="003D3E17">
      <w:pPr>
        <w:shd w:val="clear" w:color="auto" w:fill="FFFFFF"/>
        <w:jc w:val="both"/>
        <w:rPr>
          <w:rFonts w:ascii="Times New Roman" w:eastAsia="Times New Roman" w:hAnsi="Times New Roman" w:cs="Times New Roman"/>
          <w:color w:val="212529"/>
          <w:sz w:val="24"/>
          <w:szCs w:val="24"/>
        </w:rPr>
      </w:pPr>
      <w:bookmarkStart w:id="6" w:name="100100"/>
      <w:bookmarkEnd w:id="6"/>
      <w:r w:rsidRPr="003D3E17">
        <w:rPr>
          <w:rFonts w:ascii="Times New Roman" w:eastAsia="Times New Roman" w:hAnsi="Times New Roman" w:cs="Times New Roman"/>
          <w:color w:val="212529"/>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B76CADA" w14:textId="77777777" w:rsidR="003D3E17" w:rsidRPr="003D3E17" w:rsidRDefault="003D3E17" w:rsidP="003D3E17">
      <w:pPr>
        <w:shd w:val="clear" w:color="auto" w:fill="FFFFFF"/>
        <w:jc w:val="both"/>
        <w:rPr>
          <w:rFonts w:ascii="Times New Roman" w:eastAsia="Times New Roman" w:hAnsi="Times New Roman" w:cs="Times New Roman"/>
          <w:color w:val="212529"/>
          <w:sz w:val="24"/>
          <w:szCs w:val="24"/>
        </w:rPr>
      </w:pPr>
      <w:bookmarkStart w:id="7" w:name="100101"/>
      <w:bookmarkEnd w:id="7"/>
      <w:r w:rsidRPr="003D3E17">
        <w:rPr>
          <w:rFonts w:ascii="Times New Roman" w:eastAsia="Times New Roman" w:hAnsi="Times New Roman" w:cs="Times New Roman"/>
          <w:color w:val="212529"/>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5750E3BD" w14:textId="77777777" w:rsidR="003D3E17" w:rsidRPr="003D3E17" w:rsidRDefault="003D3E17" w:rsidP="003D3E17">
      <w:pPr>
        <w:shd w:val="clear" w:color="auto" w:fill="FFFFFF"/>
        <w:jc w:val="both"/>
        <w:rPr>
          <w:rFonts w:ascii="Times New Roman" w:eastAsia="Times New Roman" w:hAnsi="Times New Roman" w:cs="Times New Roman"/>
          <w:color w:val="212529"/>
          <w:sz w:val="24"/>
          <w:szCs w:val="24"/>
        </w:rPr>
      </w:pPr>
      <w:bookmarkStart w:id="8" w:name="100102"/>
      <w:bookmarkEnd w:id="8"/>
      <w:r w:rsidRPr="003D3E17">
        <w:rPr>
          <w:rFonts w:ascii="Times New Roman" w:eastAsia="Times New Roman" w:hAnsi="Times New Roman" w:cs="Times New Roman"/>
          <w:color w:val="212529"/>
          <w:sz w:val="24"/>
          <w:szCs w:val="24"/>
        </w:rPr>
        <w:t>ОК 04. Эффективно взаимодействовать и работать в коллективе и команде;</w:t>
      </w:r>
    </w:p>
    <w:p w14:paraId="553D9BA1" w14:textId="77777777" w:rsidR="003D3E17" w:rsidRPr="003D3E17" w:rsidRDefault="003D3E17" w:rsidP="003D3E17">
      <w:pPr>
        <w:shd w:val="clear" w:color="auto" w:fill="FFFFFF"/>
        <w:jc w:val="both"/>
        <w:rPr>
          <w:rFonts w:ascii="Times New Roman" w:eastAsia="Times New Roman" w:hAnsi="Times New Roman" w:cs="Times New Roman"/>
          <w:color w:val="212529"/>
          <w:sz w:val="24"/>
          <w:szCs w:val="24"/>
        </w:rPr>
      </w:pPr>
      <w:bookmarkStart w:id="9" w:name="100103"/>
      <w:bookmarkEnd w:id="9"/>
      <w:r w:rsidRPr="003D3E17">
        <w:rPr>
          <w:rFonts w:ascii="Times New Roman" w:eastAsia="Times New Roman" w:hAnsi="Times New Roman" w:cs="Times New Roman"/>
          <w:color w:val="212529"/>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378864C0" w14:textId="77777777" w:rsidR="003D3E17" w:rsidRPr="003D3E17" w:rsidRDefault="003D3E17" w:rsidP="003D3E17">
      <w:pPr>
        <w:shd w:val="clear" w:color="auto" w:fill="FFFFFF"/>
        <w:jc w:val="both"/>
        <w:rPr>
          <w:rFonts w:ascii="Times New Roman" w:eastAsia="Times New Roman" w:hAnsi="Times New Roman" w:cs="Times New Roman"/>
          <w:color w:val="212529"/>
          <w:sz w:val="24"/>
          <w:szCs w:val="24"/>
        </w:rPr>
      </w:pPr>
      <w:bookmarkStart w:id="10" w:name="100104"/>
      <w:bookmarkEnd w:id="10"/>
      <w:r w:rsidRPr="003D3E17">
        <w:rPr>
          <w:rFonts w:ascii="Times New Roman" w:eastAsia="Times New Roman" w:hAnsi="Times New Roman" w:cs="Times New Roman"/>
          <w:color w:val="212529"/>
          <w:sz w:val="24"/>
          <w:szCs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068DFDDC" w14:textId="77777777" w:rsidR="003D3E17" w:rsidRPr="003D3E17" w:rsidRDefault="003D3E17" w:rsidP="003D3E17">
      <w:pPr>
        <w:shd w:val="clear" w:color="auto" w:fill="FFFFFF"/>
        <w:jc w:val="both"/>
        <w:rPr>
          <w:rFonts w:ascii="Times New Roman" w:eastAsia="Times New Roman" w:hAnsi="Times New Roman" w:cs="Times New Roman"/>
          <w:color w:val="212529"/>
          <w:sz w:val="24"/>
          <w:szCs w:val="24"/>
        </w:rPr>
      </w:pPr>
      <w:bookmarkStart w:id="11" w:name="100105"/>
      <w:bookmarkEnd w:id="11"/>
      <w:r w:rsidRPr="003D3E17">
        <w:rPr>
          <w:rFonts w:ascii="Times New Roman" w:eastAsia="Times New Roman" w:hAnsi="Times New Roman" w:cs="Times New Roman"/>
          <w:color w:val="212529"/>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105087D0" w14:textId="77777777" w:rsidR="003D3E17" w:rsidRPr="003D3E17" w:rsidRDefault="003D3E17" w:rsidP="003D3E17">
      <w:pPr>
        <w:shd w:val="clear" w:color="auto" w:fill="FFFFFF"/>
        <w:jc w:val="both"/>
        <w:rPr>
          <w:rFonts w:ascii="Times New Roman" w:eastAsia="Times New Roman" w:hAnsi="Times New Roman" w:cs="Times New Roman"/>
          <w:color w:val="212529"/>
          <w:sz w:val="24"/>
          <w:szCs w:val="24"/>
        </w:rPr>
      </w:pPr>
      <w:bookmarkStart w:id="12" w:name="100106"/>
      <w:bookmarkEnd w:id="12"/>
      <w:r w:rsidRPr="003D3E17">
        <w:rPr>
          <w:rFonts w:ascii="Times New Roman" w:eastAsia="Times New Roman" w:hAnsi="Times New Roman" w:cs="Times New Roman"/>
          <w:color w:val="212529"/>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7C76F473" w14:textId="77777777" w:rsidR="003D3E17" w:rsidRPr="003D3E17" w:rsidRDefault="003D3E17" w:rsidP="003D3E17">
      <w:pPr>
        <w:shd w:val="clear" w:color="auto" w:fill="FFFFFF"/>
        <w:jc w:val="both"/>
        <w:rPr>
          <w:rFonts w:ascii="Times New Roman" w:eastAsia="Times New Roman" w:hAnsi="Times New Roman" w:cs="Times New Roman"/>
          <w:color w:val="212529"/>
          <w:sz w:val="24"/>
          <w:szCs w:val="24"/>
        </w:rPr>
      </w:pPr>
      <w:bookmarkStart w:id="13" w:name="100107"/>
      <w:bookmarkEnd w:id="13"/>
      <w:r w:rsidRPr="003D3E17">
        <w:rPr>
          <w:rFonts w:ascii="Times New Roman" w:eastAsia="Times New Roman" w:hAnsi="Times New Roman" w:cs="Times New Roman"/>
          <w:color w:val="212529"/>
          <w:sz w:val="24"/>
          <w:szCs w:val="24"/>
        </w:rPr>
        <w:t>ОК 09. Пользоваться профессиональной документацией на государственном и иностранном языках.</w:t>
      </w:r>
    </w:p>
    <w:p w14:paraId="2290FA02" w14:textId="2CD02060" w:rsidR="003D3E17" w:rsidRDefault="003D3E17" w:rsidP="0014337C">
      <w:pPr>
        <w:tabs>
          <w:tab w:val="left" w:pos="1134"/>
        </w:tabs>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1.6. </w:t>
      </w:r>
      <w:r w:rsidRPr="003D3E17">
        <w:rPr>
          <w:rFonts w:ascii="Times New Roman" w:hAnsi="Times New Roman" w:cs="Times New Roman"/>
          <w:sz w:val="24"/>
          <w:szCs w:val="24"/>
          <w:lang w:eastAsia="en-US"/>
        </w:rPr>
        <w:t xml:space="preserve">К государственной итоговой аттестации допускаются студенты, успешно завершившие в полном объеме освоение программы подготовки квалифицированных рабочих, служащих </w:t>
      </w:r>
      <w:r w:rsidRPr="003D3E17">
        <w:rPr>
          <w:rFonts w:ascii="Times New Roman" w:eastAsia="Times New Roman" w:hAnsi="Times New Roman" w:cs="Times New Roman"/>
          <w:sz w:val="24"/>
          <w:szCs w:val="24"/>
        </w:rPr>
        <w:t>29.01.33 Мастер по изготовлению швейных изделий</w:t>
      </w:r>
      <w:r w:rsidRPr="003D3E17">
        <w:rPr>
          <w:rFonts w:ascii="Times New Roman" w:hAnsi="Times New Roman" w:cs="Times New Roman"/>
          <w:sz w:val="24"/>
          <w:szCs w:val="24"/>
          <w:lang w:eastAsia="en-US"/>
        </w:rPr>
        <w:t>. Необходимым условием допуска к ГИА является представление документов, подтверждающих освоение выпускниками общих и профессиональных компетенций при изучении теоретического материала и прохождении практики по каждому виду деятельности.</w:t>
      </w:r>
    </w:p>
    <w:p w14:paraId="2996B4E0" w14:textId="322CD620" w:rsidR="00B44928" w:rsidRPr="003D3E17" w:rsidRDefault="00B44928" w:rsidP="00B44928">
      <w:pPr>
        <w:tabs>
          <w:tab w:val="left" w:pos="1134"/>
        </w:tabs>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1.7. </w:t>
      </w:r>
      <w:r w:rsidRPr="0014337C">
        <w:rPr>
          <w:rFonts w:ascii="Times New Roman" w:hAnsi="Times New Roman" w:cs="Times New Roman"/>
          <w:sz w:val="24"/>
          <w:szCs w:val="24"/>
          <w:lang w:eastAsia="en-US"/>
        </w:rPr>
        <w:t xml:space="preserve">В соответствии с учебным планом профессии </w:t>
      </w:r>
      <w:r w:rsidRPr="0014337C">
        <w:rPr>
          <w:rFonts w:ascii="Times New Roman" w:eastAsia="Times New Roman" w:hAnsi="Times New Roman" w:cs="Times New Roman"/>
          <w:sz w:val="24"/>
          <w:szCs w:val="24"/>
        </w:rPr>
        <w:t xml:space="preserve">29.01.33 Мастер по изготовлению швейных изделий </w:t>
      </w:r>
      <w:r w:rsidRPr="0014337C">
        <w:rPr>
          <w:rFonts w:ascii="Times New Roman" w:hAnsi="Times New Roman" w:cs="Times New Roman"/>
          <w:sz w:val="24"/>
          <w:szCs w:val="24"/>
          <w:lang w:eastAsia="en-US"/>
        </w:rPr>
        <w:t>объем времени на подготовку и проведение государственной итоговой аттестации составляет 36 часов.</w:t>
      </w:r>
      <w:r w:rsidRPr="00B44928">
        <w:t xml:space="preserve"> </w:t>
      </w:r>
      <w:r w:rsidRPr="00B44928">
        <w:rPr>
          <w:rFonts w:ascii="Times New Roman" w:hAnsi="Times New Roman" w:cs="Times New Roman"/>
          <w:sz w:val="24"/>
          <w:szCs w:val="24"/>
          <w:lang w:eastAsia="en-US"/>
        </w:rPr>
        <w:t>Подготовка и проведение ГИА осуществляются согласно установленного графика.</w:t>
      </w:r>
    </w:p>
    <w:p w14:paraId="60BAF6DC" w14:textId="13225A56" w:rsidR="003D3E17" w:rsidRDefault="003D3E17">
      <w:pPr>
        <w:pBdr>
          <w:top w:val="nil"/>
          <w:left w:val="nil"/>
          <w:bottom w:val="nil"/>
          <w:right w:val="nil"/>
          <w:between w:val="nil"/>
        </w:pBdr>
        <w:ind w:firstLine="680"/>
        <w:jc w:val="both"/>
        <w:rPr>
          <w:rFonts w:ascii="Times New Roman" w:eastAsia="Times New Roman" w:hAnsi="Times New Roman" w:cs="Times New Roman"/>
          <w:sz w:val="24"/>
          <w:szCs w:val="24"/>
        </w:rPr>
      </w:pPr>
    </w:p>
    <w:p w14:paraId="0244DAE1" w14:textId="1BA82819" w:rsidR="0014337C" w:rsidRPr="0014337C" w:rsidRDefault="0014337C" w:rsidP="0014337C">
      <w:pPr>
        <w:ind w:firstLine="720"/>
        <w:rPr>
          <w:rFonts w:ascii="Times New Roman" w:hAnsi="Times New Roman" w:cs="Times New Roman"/>
          <w:b/>
          <w:sz w:val="24"/>
          <w:szCs w:val="24"/>
          <w:lang w:eastAsia="en-US"/>
        </w:rPr>
      </w:pPr>
      <w:r w:rsidRPr="0014337C">
        <w:rPr>
          <w:rFonts w:ascii="Times New Roman" w:hAnsi="Times New Roman" w:cs="Times New Roman"/>
          <w:b/>
          <w:sz w:val="24"/>
          <w:szCs w:val="24"/>
          <w:lang w:eastAsia="en-US"/>
        </w:rPr>
        <w:t xml:space="preserve">2. ФОРМА ГОСУДАРСТВЕННОЙ ИТОГОВОЙ АТТЕСТАЦИИ </w:t>
      </w:r>
    </w:p>
    <w:p w14:paraId="268D9174" w14:textId="77777777" w:rsidR="0014337C" w:rsidRPr="00B42024" w:rsidRDefault="0014337C" w:rsidP="0014337C">
      <w:pPr>
        <w:jc w:val="both"/>
        <w:rPr>
          <w:rFonts w:ascii="Times New Roman" w:hAnsi="Times New Roman" w:cs="Times New Roman"/>
          <w:b/>
          <w:sz w:val="20"/>
          <w:szCs w:val="20"/>
          <w:lang w:eastAsia="en-US"/>
        </w:rPr>
      </w:pPr>
    </w:p>
    <w:p w14:paraId="2011CCF6" w14:textId="3568FE3C" w:rsidR="0014337C" w:rsidRPr="00B42024" w:rsidRDefault="0014337C" w:rsidP="00CE5618">
      <w:pPr>
        <w:ind w:firstLine="709"/>
        <w:jc w:val="both"/>
        <w:rPr>
          <w:rFonts w:ascii="Times New Roman" w:eastAsia="Times New Roman" w:hAnsi="Times New Roman" w:cs="Times New Roman"/>
          <w:sz w:val="24"/>
          <w:szCs w:val="24"/>
        </w:rPr>
      </w:pPr>
      <w:r w:rsidRPr="00B42024">
        <w:rPr>
          <w:rFonts w:ascii="Times New Roman" w:hAnsi="Times New Roman" w:cs="Times New Roman"/>
          <w:sz w:val="24"/>
          <w:szCs w:val="24"/>
          <w:lang w:eastAsia="en-US"/>
        </w:rPr>
        <w:t xml:space="preserve">2.1. В соответствии с </w:t>
      </w:r>
      <w:r w:rsidR="004A50B5" w:rsidRPr="00B42024">
        <w:rPr>
          <w:rFonts w:ascii="Times New Roman" w:hAnsi="Times New Roman" w:cs="Times New Roman"/>
          <w:sz w:val="24"/>
          <w:szCs w:val="24"/>
          <w:lang w:eastAsia="en-US"/>
        </w:rPr>
        <w:t>ФГОС СПО</w:t>
      </w:r>
      <w:r w:rsidRPr="00B42024">
        <w:rPr>
          <w:rFonts w:ascii="Times New Roman" w:hAnsi="Times New Roman" w:cs="Times New Roman"/>
          <w:sz w:val="24"/>
          <w:szCs w:val="24"/>
          <w:lang w:eastAsia="en-US"/>
        </w:rPr>
        <w:t xml:space="preserve"> </w:t>
      </w:r>
      <w:r w:rsidR="00B44928" w:rsidRPr="00B42024">
        <w:rPr>
          <w:rFonts w:ascii="Times New Roman" w:hAnsi="Times New Roman" w:cs="Times New Roman"/>
          <w:sz w:val="24"/>
          <w:szCs w:val="24"/>
          <w:lang w:eastAsia="en-US"/>
        </w:rPr>
        <w:t xml:space="preserve">по профессии </w:t>
      </w:r>
      <w:r w:rsidR="00B44928" w:rsidRPr="00B42024">
        <w:rPr>
          <w:rFonts w:ascii="Times New Roman" w:eastAsia="Times New Roman" w:hAnsi="Times New Roman" w:cs="Times New Roman"/>
          <w:sz w:val="24"/>
          <w:szCs w:val="24"/>
        </w:rPr>
        <w:t xml:space="preserve">29.01.33 Мастер по изготовлению швейных изделий </w:t>
      </w:r>
      <w:r w:rsidRPr="00B42024">
        <w:rPr>
          <w:rFonts w:ascii="Times New Roman" w:hAnsi="Times New Roman" w:cs="Times New Roman"/>
          <w:sz w:val="24"/>
          <w:szCs w:val="24"/>
          <w:lang w:eastAsia="en-US"/>
        </w:rPr>
        <w:t>государственная итоговая аттестация проводится в форме демонстрационного экзамена</w:t>
      </w:r>
      <w:r w:rsidRPr="00B42024">
        <w:rPr>
          <w:rFonts w:ascii="Times New Roman" w:eastAsia="Times New Roman" w:hAnsi="Times New Roman" w:cs="Times New Roman"/>
          <w:sz w:val="24"/>
          <w:szCs w:val="24"/>
        </w:rPr>
        <w:t xml:space="preserve"> (далее – ДЭ). </w:t>
      </w:r>
    </w:p>
    <w:p w14:paraId="4EC763B8" w14:textId="5A819BAE" w:rsidR="00CE5618" w:rsidRPr="00B42024" w:rsidRDefault="00CE5618" w:rsidP="00CE5618">
      <w:pPr>
        <w:ind w:firstLine="709"/>
        <w:jc w:val="both"/>
        <w:rPr>
          <w:rFonts w:ascii="Times New Roman" w:eastAsia="Times New Roman" w:hAnsi="Times New Roman" w:cs="Times New Roman"/>
          <w:sz w:val="24"/>
          <w:szCs w:val="24"/>
        </w:rPr>
      </w:pPr>
      <w:r w:rsidRPr="00B42024">
        <w:rPr>
          <w:rFonts w:ascii="Times New Roman" w:eastAsia="Times New Roman" w:hAnsi="Times New Roman" w:cs="Times New Roman"/>
          <w:sz w:val="24"/>
          <w:szCs w:val="24"/>
        </w:rPr>
        <w:t xml:space="preserve">2.2. Демонстрационный экзамен </w:t>
      </w:r>
      <w:r w:rsidRPr="00B42024">
        <w:rPr>
          <w:rFonts w:ascii="Times New Roman" w:eastAsia="Times New Roman" w:hAnsi="Times New Roman" w:cs="Times New Roman"/>
          <w:b/>
          <w:sz w:val="24"/>
          <w:szCs w:val="24"/>
        </w:rPr>
        <w:t>профильного уровня</w:t>
      </w:r>
      <w:r w:rsidRPr="00B42024">
        <w:rPr>
          <w:rFonts w:ascii="Times New Roman" w:eastAsia="Times New Roman" w:hAnsi="Times New Roman" w:cs="Times New Roman"/>
          <w:sz w:val="24"/>
          <w:szCs w:val="24"/>
        </w:rPr>
        <w:t xml:space="preserve">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 установленных в соответствии с ФГОС СПО, включая квалификационные требования, заявленные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 (далее </w:t>
      </w:r>
      <w:r w:rsidR="004F798A" w:rsidRPr="00B42024">
        <w:rPr>
          <w:rFonts w:ascii="Times New Roman" w:eastAsia="Times New Roman" w:hAnsi="Times New Roman" w:cs="Times New Roman"/>
          <w:sz w:val="24"/>
          <w:szCs w:val="24"/>
        </w:rPr>
        <w:t>–</w:t>
      </w:r>
      <w:r w:rsidRPr="00B42024">
        <w:rPr>
          <w:rFonts w:ascii="Times New Roman" w:eastAsia="Times New Roman" w:hAnsi="Times New Roman" w:cs="Times New Roman"/>
          <w:sz w:val="24"/>
          <w:szCs w:val="24"/>
        </w:rPr>
        <w:t xml:space="preserve"> организации-партнеры).</w:t>
      </w:r>
    </w:p>
    <w:p w14:paraId="5FBE8E23" w14:textId="34CA23DC" w:rsidR="0014337C" w:rsidRPr="00B42024" w:rsidRDefault="0014337C" w:rsidP="00CE5618">
      <w:pPr>
        <w:tabs>
          <w:tab w:val="left" w:pos="1134"/>
        </w:tabs>
        <w:ind w:firstLine="709"/>
        <w:jc w:val="both"/>
        <w:textAlignment w:val="baseline"/>
        <w:rPr>
          <w:rFonts w:ascii="Times New Roman" w:hAnsi="Times New Roman" w:cs="Times New Roman"/>
          <w:sz w:val="24"/>
          <w:szCs w:val="24"/>
          <w:lang w:eastAsia="en-US"/>
        </w:rPr>
      </w:pPr>
      <w:r w:rsidRPr="0014337C">
        <w:rPr>
          <w:rFonts w:ascii="Times New Roman" w:hAnsi="Times New Roman" w:cs="Times New Roman"/>
          <w:sz w:val="24"/>
          <w:szCs w:val="24"/>
          <w:lang w:eastAsia="en-US"/>
        </w:rPr>
        <w:t>2.</w:t>
      </w:r>
      <w:r w:rsidR="00B44928">
        <w:rPr>
          <w:rFonts w:ascii="Times New Roman" w:hAnsi="Times New Roman" w:cs="Times New Roman"/>
          <w:sz w:val="24"/>
          <w:szCs w:val="24"/>
          <w:lang w:eastAsia="en-US"/>
        </w:rPr>
        <w:t>3</w:t>
      </w:r>
      <w:r w:rsidRPr="0014337C">
        <w:rPr>
          <w:rFonts w:ascii="Times New Roman" w:hAnsi="Times New Roman" w:cs="Times New Roman"/>
          <w:sz w:val="24"/>
          <w:szCs w:val="24"/>
          <w:lang w:eastAsia="en-US"/>
        </w:rPr>
        <w:t>.</w:t>
      </w:r>
      <w:r w:rsidR="00CE5618">
        <w:rPr>
          <w:rFonts w:ascii="Times New Roman" w:hAnsi="Times New Roman" w:cs="Times New Roman"/>
          <w:color w:val="FF0000"/>
          <w:sz w:val="24"/>
          <w:szCs w:val="24"/>
          <w:lang w:eastAsia="en-US"/>
        </w:rPr>
        <w:t xml:space="preserve"> </w:t>
      </w:r>
      <w:r w:rsidRPr="0014337C">
        <w:rPr>
          <w:rFonts w:ascii="Times New Roman" w:hAnsi="Times New Roman" w:cs="Times New Roman"/>
          <w:sz w:val="24"/>
          <w:szCs w:val="24"/>
          <w:lang w:eastAsia="en-US"/>
        </w:rPr>
        <w:t xml:space="preserve">Демонстрационный экзамен </w:t>
      </w:r>
      <w:r w:rsidR="009C7796">
        <w:rPr>
          <w:rFonts w:ascii="Times New Roman" w:hAnsi="Times New Roman" w:cs="Times New Roman"/>
          <w:sz w:val="24"/>
          <w:szCs w:val="24"/>
          <w:lang w:eastAsia="en-US"/>
        </w:rPr>
        <w:t xml:space="preserve">профильного уровня </w:t>
      </w:r>
      <w:r w:rsidRPr="0014337C">
        <w:rPr>
          <w:rFonts w:ascii="Times New Roman" w:hAnsi="Times New Roman" w:cs="Times New Roman"/>
          <w:sz w:val="24"/>
          <w:szCs w:val="24"/>
          <w:lang w:eastAsia="en-US"/>
        </w:rPr>
        <w:t xml:space="preserve">направлен на определение уровня освоения выпускником материала, предусмотренного образовательной программой, и степени сформированности профессиональных умений и навыков путём проведения независимой </w:t>
      </w:r>
      <w:r w:rsidRPr="00B42024">
        <w:rPr>
          <w:rFonts w:ascii="Times New Roman" w:hAnsi="Times New Roman" w:cs="Times New Roman"/>
          <w:sz w:val="24"/>
          <w:szCs w:val="24"/>
          <w:lang w:eastAsia="en-US"/>
        </w:rPr>
        <w:lastRenderedPageBreak/>
        <w:t>экспертной оценки выполненных выпускником практических заданий в условиях реальных или смоделированных производственных процессов.</w:t>
      </w:r>
    </w:p>
    <w:p w14:paraId="59197F88" w14:textId="5424FE09" w:rsidR="00B44928" w:rsidRPr="00B42024" w:rsidRDefault="0014337C" w:rsidP="00B44928">
      <w:pPr>
        <w:widowControl w:val="0"/>
        <w:ind w:right="20" w:firstLine="709"/>
        <w:jc w:val="both"/>
        <w:rPr>
          <w:rFonts w:ascii="Times New Roman" w:eastAsia="Times New Roman" w:hAnsi="Times New Roman" w:cs="Times New Roman"/>
          <w:sz w:val="24"/>
          <w:szCs w:val="24"/>
        </w:rPr>
      </w:pPr>
      <w:r w:rsidRPr="00B42024">
        <w:rPr>
          <w:rFonts w:ascii="Times New Roman" w:eastAsia="Times New Roman" w:hAnsi="Times New Roman" w:cs="Times New Roman"/>
          <w:sz w:val="24"/>
          <w:szCs w:val="24"/>
          <w:lang w:bidi="ru-RU"/>
        </w:rPr>
        <w:t>2.</w:t>
      </w:r>
      <w:r w:rsidR="00B44928" w:rsidRPr="00B42024">
        <w:rPr>
          <w:rFonts w:ascii="Times New Roman" w:eastAsia="Times New Roman" w:hAnsi="Times New Roman" w:cs="Times New Roman"/>
          <w:sz w:val="24"/>
          <w:szCs w:val="24"/>
          <w:lang w:bidi="ru-RU"/>
        </w:rPr>
        <w:t>4</w:t>
      </w:r>
      <w:r w:rsidRPr="00B42024">
        <w:rPr>
          <w:rFonts w:ascii="Times New Roman" w:eastAsia="Times New Roman" w:hAnsi="Times New Roman" w:cs="Times New Roman"/>
          <w:sz w:val="24"/>
          <w:szCs w:val="24"/>
          <w:lang w:bidi="ru-RU"/>
        </w:rPr>
        <w:t xml:space="preserve">. </w:t>
      </w:r>
      <w:r w:rsidR="00B44928" w:rsidRPr="00B42024">
        <w:rPr>
          <w:rFonts w:ascii="Times New Roman" w:eastAsia="Times New Roman" w:hAnsi="Times New Roman" w:cs="Times New Roman"/>
          <w:sz w:val="24"/>
          <w:szCs w:val="24"/>
        </w:rPr>
        <w:t xml:space="preserve">Демонстрационный экзамен </w:t>
      </w:r>
      <w:r w:rsidR="009C7796">
        <w:rPr>
          <w:rFonts w:ascii="Times New Roman" w:eastAsia="Times New Roman" w:hAnsi="Times New Roman" w:cs="Times New Roman"/>
          <w:sz w:val="24"/>
          <w:szCs w:val="24"/>
        </w:rPr>
        <w:t xml:space="preserve">профильного уровня </w:t>
      </w:r>
      <w:r w:rsidR="00B44928" w:rsidRPr="00B42024">
        <w:rPr>
          <w:rFonts w:ascii="Times New Roman" w:eastAsia="Times New Roman" w:hAnsi="Times New Roman" w:cs="Times New Roman"/>
          <w:sz w:val="24"/>
          <w:szCs w:val="24"/>
        </w:rPr>
        <w:t>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(далее – оценочные материалы), выбранные образовательной организацией,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w:t>
      </w:r>
    </w:p>
    <w:p w14:paraId="423E5AA6" w14:textId="52073987" w:rsidR="00B44928" w:rsidRPr="00B42024" w:rsidRDefault="00B44928" w:rsidP="00B44928">
      <w:pPr>
        <w:ind w:firstLine="709"/>
        <w:jc w:val="both"/>
        <w:rPr>
          <w:rFonts w:ascii="Times New Roman" w:eastAsia="Times New Roman" w:hAnsi="Times New Roman" w:cs="Times New Roman"/>
          <w:sz w:val="24"/>
          <w:szCs w:val="24"/>
        </w:rPr>
      </w:pPr>
      <w:r w:rsidRPr="00B42024">
        <w:rPr>
          <w:rFonts w:ascii="Times New Roman" w:eastAsia="Times New Roman" w:hAnsi="Times New Roman" w:cs="Times New Roman"/>
          <w:sz w:val="24"/>
          <w:szCs w:val="24"/>
        </w:rPr>
        <w:t>Комплект оценочной документации (КОД)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примерный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7A36C9BB" w14:textId="472C0D3C" w:rsidR="00B44928" w:rsidRPr="0014337C" w:rsidRDefault="00B44928" w:rsidP="00B44928">
      <w:pPr>
        <w:ind w:firstLine="709"/>
        <w:jc w:val="both"/>
        <w:rPr>
          <w:rFonts w:ascii="Times New Roman" w:eastAsia="Times New Roman" w:hAnsi="Times New Roman" w:cs="Times New Roman"/>
          <w:b/>
          <w:color w:val="4472C4" w:themeColor="accent1"/>
          <w:sz w:val="24"/>
          <w:szCs w:val="24"/>
        </w:rPr>
      </w:pPr>
    </w:p>
    <w:p w14:paraId="3ACD13D6" w14:textId="32FF85EF" w:rsidR="0014337C" w:rsidRPr="0014337C" w:rsidRDefault="00B44928" w:rsidP="00B44928">
      <w:pPr>
        <w:ind w:left="993" w:hanging="284"/>
        <w:rPr>
          <w:rFonts w:ascii="Times New Roman" w:hAnsi="Times New Roman" w:cs="Times New Roman"/>
          <w:b/>
          <w:sz w:val="24"/>
          <w:szCs w:val="24"/>
          <w:lang w:eastAsia="en-US"/>
        </w:rPr>
      </w:pPr>
      <w:r>
        <w:rPr>
          <w:rFonts w:ascii="Times New Roman" w:hAnsi="Times New Roman" w:cs="Times New Roman"/>
          <w:b/>
          <w:sz w:val="24"/>
          <w:szCs w:val="24"/>
          <w:lang w:eastAsia="en-US"/>
        </w:rPr>
        <w:t>3.</w:t>
      </w:r>
      <w:r w:rsidR="0014337C" w:rsidRPr="0014337C">
        <w:rPr>
          <w:rFonts w:ascii="Times New Roman" w:hAnsi="Times New Roman" w:cs="Times New Roman"/>
          <w:b/>
          <w:sz w:val="24"/>
          <w:szCs w:val="24"/>
          <w:lang w:eastAsia="en-US"/>
        </w:rPr>
        <w:t xml:space="preserve"> </w:t>
      </w:r>
      <w:r w:rsidRPr="0014337C">
        <w:rPr>
          <w:rFonts w:ascii="Times New Roman" w:hAnsi="Times New Roman" w:cs="Times New Roman"/>
          <w:b/>
          <w:sz w:val="24"/>
          <w:szCs w:val="24"/>
          <w:lang w:eastAsia="en-US"/>
        </w:rPr>
        <w:t>СОСТАВ И ФУНКЦИИ ГОСУДАРСТВЕННОЙ ЭКЗАМЕНАЦИОННОЙ КОМИССИИ</w:t>
      </w:r>
    </w:p>
    <w:p w14:paraId="687ECF82" w14:textId="77777777" w:rsidR="0014337C" w:rsidRPr="00B42024" w:rsidRDefault="0014337C" w:rsidP="0014337C">
      <w:pPr>
        <w:jc w:val="both"/>
        <w:rPr>
          <w:rFonts w:ascii="Times New Roman" w:hAnsi="Times New Roman" w:cs="Times New Roman"/>
          <w:sz w:val="20"/>
          <w:szCs w:val="20"/>
          <w:lang w:eastAsia="en-US"/>
        </w:rPr>
      </w:pPr>
    </w:p>
    <w:p w14:paraId="63EB951A" w14:textId="0AA57F77" w:rsidR="0014337C" w:rsidRPr="0014337C" w:rsidRDefault="00B44928" w:rsidP="004F798A">
      <w:pPr>
        <w:shd w:val="clear" w:color="auto" w:fill="FFFFFF"/>
        <w:tabs>
          <w:tab w:val="left" w:pos="1134"/>
        </w:tabs>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Cs/>
          <w:iCs/>
          <w:sz w:val="24"/>
          <w:szCs w:val="24"/>
        </w:rPr>
        <w:t>3</w:t>
      </w:r>
      <w:r w:rsidR="0014337C" w:rsidRPr="0014337C">
        <w:rPr>
          <w:rFonts w:ascii="Times New Roman" w:eastAsia="Times New Roman" w:hAnsi="Times New Roman" w:cs="Times New Roman"/>
          <w:bCs/>
          <w:iCs/>
          <w:sz w:val="24"/>
          <w:szCs w:val="24"/>
        </w:rPr>
        <w:t xml:space="preserve">.1. </w:t>
      </w:r>
      <w:r w:rsidR="0014337C" w:rsidRPr="0014337C">
        <w:rPr>
          <w:rFonts w:ascii="Times New Roman" w:eastAsia="Times New Roman" w:hAnsi="Times New Roman" w:cs="Times New Roman"/>
          <w:kern w:val="16"/>
          <w:sz w:val="24"/>
          <w:szCs w:val="24"/>
        </w:rPr>
        <w:t xml:space="preserve">Государственная итоговая аттестация проводится Государственной экзаменационной комиссией (далее – ГЭК), в </w:t>
      </w:r>
      <w:r w:rsidR="0014337C" w:rsidRPr="0014337C">
        <w:rPr>
          <w:rFonts w:ascii="Times New Roman" w:eastAsia="Times New Roman" w:hAnsi="Times New Roman" w:cs="Times New Roman"/>
          <w:sz w:val="24"/>
          <w:szCs w:val="24"/>
        </w:rPr>
        <w:t>составе ГЭК создается экспертная группа из числа экспертов (далее – экспертная группа).</w:t>
      </w:r>
    </w:p>
    <w:p w14:paraId="5FC3EF58" w14:textId="112C272B" w:rsidR="0014337C" w:rsidRDefault="00B44928" w:rsidP="0014337C">
      <w:pPr>
        <w:shd w:val="clear" w:color="auto" w:fill="FFFFFF"/>
        <w:ind w:firstLine="480"/>
        <w:jc w:val="both"/>
        <w:textAlignment w:val="baseline"/>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Состав ГЭК утверждается </w:t>
      </w:r>
      <w:r w:rsidR="0014337C" w:rsidRPr="0014337C">
        <w:rPr>
          <w:rFonts w:ascii="Times New Roman" w:eastAsia="Times New Roman" w:hAnsi="Times New Roman" w:cs="Times New Roman"/>
          <w:kern w:val="16"/>
          <w:sz w:val="24"/>
          <w:szCs w:val="24"/>
        </w:rPr>
        <w:t xml:space="preserve">приказом директора: </w:t>
      </w:r>
      <w:r w:rsidR="004F798A">
        <w:rPr>
          <w:rFonts w:ascii="Times New Roman" w:eastAsia="Times New Roman" w:hAnsi="Times New Roman" w:cs="Times New Roman"/>
          <w:kern w:val="16"/>
          <w:sz w:val="24"/>
          <w:szCs w:val="24"/>
        </w:rPr>
        <w:t>председатель ГЭК – руководитель швейного предприятия, заместитель председателя – директор/заместитель директора профессиональной образовательной организации</w:t>
      </w:r>
      <w:r w:rsidR="009C7796">
        <w:rPr>
          <w:rFonts w:ascii="Times New Roman" w:eastAsia="Times New Roman" w:hAnsi="Times New Roman" w:cs="Times New Roman"/>
          <w:kern w:val="16"/>
          <w:sz w:val="24"/>
          <w:szCs w:val="24"/>
        </w:rPr>
        <w:t xml:space="preserve"> </w:t>
      </w:r>
      <w:r w:rsidR="009C7796">
        <w:rPr>
          <w:rFonts w:ascii="Times New Roman" w:eastAsia="Times New Roman" w:hAnsi="Times New Roman" w:cs="Times New Roman"/>
          <w:sz w:val="24"/>
          <w:szCs w:val="24"/>
          <w:lang w:eastAsia="en-US" w:bidi="ru-RU"/>
        </w:rPr>
        <w:t>(далее – ПОО)</w:t>
      </w:r>
      <w:r w:rsidR="004F798A">
        <w:rPr>
          <w:rFonts w:ascii="Times New Roman" w:eastAsia="Times New Roman" w:hAnsi="Times New Roman" w:cs="Times New Roman"/>
          <w:kern w:val="16"/>
          <w:sz w:val="24"/>
          <w:szCs w:val="24"/>
        </w:rPr>
        <w:t>, члены ГЭК – экспертная группа, секретарь.</w:t>
      </w:r>
    </w:p>
    <w:p w14:paraId="77602FFB" w14:textId="57C3B56A" w:rsidR="008C221E" w:rsidRDefault="0014337C" w:rsidP="008C221E">
      <w:pPr>
        <w:shd w:val="clear" w:color="auto" w:fill="FFFFFF"/>
        <w:tabs>
          <w:tab w:val="left" w:pos="1066"/>
        </w:tabs>
        <w:ind w:firstLine="709"/>
        <w:jc w:val="both"/>
        <w:rPr>
          <w:rFonts w:ascii="Times New Roman" w:eastAsia="Times New Roman" w:hAnsi="Times New Roman" w:cs="Times New Roman"/>
          <w:sz w:val="24"/>
          <w:szCs w:val="24"/>
          <w:lang w:eastAsia="en-US" w:bidi="ru-RU"/>
        </w:rPr>
      </w:pPr>
      <w:r w:rsidRPr="0014337C">
        <w:rPr>
          <w:rFonts w:ascii="Times New Roman" w:hAnsi="Times New Roman" w:cs="Times New Roman"/>
          <w:sz w:val="28"/>
          <w:szCs w:val="28"/>
          <w:lang w:eastAsia="en-US"/>
        </w:rPr>
        <w:t xml:space="preserve"> </w:t>
      </w:r>
      <w:r w:rsidR="004F798A">
        <w:rPr>
          <w:rFonts w:ascii="Times New Roman" w:hAnsi="Times New Roman" w:cs="Times New Roman"/>
          <w:sz w:val="24"/>
          <w:szCs w:val="24"/>
          <w:lang w:eastAsia="en-US"/>
        </w:rPr>
        <w:t xml:space="preserve">3.2. </w:t>
      </w:r>
      <w:r w:rsidR="004F798A" w:rsidRPr="0014337C">
        <w:rPr>
          <w:rFonts w:ascii="Times New Roman" w:eastAsia="Times New Roman" w:hAnsi="Times New Roman" w:cs="Times New Roman"/>
          <w:sz w:val="24"/>
          <w:szCs w:val="24"/>
          <w:lang w:eastAsia="en-US" w:bidi="ru-RU"/>
        </w:rPr>
        <w:t>Количество и состав экспертов, входящих в состав экспертной группы, определяется</w:t>
      </w:r>
      <w:r w:rsidR="004F798A">
        <w:rPr>
          <w:rFonts w:ascii="Times New Roman" w:eastAsia="Times New Roman" w:hAnsi="Times New Roman" w:cs="Times New Roman"/>
          <w:sz w:val="24"/>
          <w:szCs w:val="24"/>
          <w:lang w:eastAsia="en-US" w:bidi="ru-RU"/>
        </w:rPr>
        <w:t xml:space="preserve"> </w:t>
      </w:r>
      <w:r w:rsidR="009C7796">
        <w:rPr>
          <w:rFonts w:ascii="Times New Roman" w:eastAsia="Times New Roman" w:hAnsi="Times New Roman" w:cs="Times New Roman"/>
          <w:sz w:val="24"/>
          <w:szCs w:val="24"/>
          <w:lang w:eastAsia="en-US" w:bidi="ru-RU"/>
        </w:rPr>
        <w:t>ПОО</w:t>
      </w:r>
      <w:r w:rsidR="004F798A">
        <w:rPr>
          <w:rFonts w:ascii="Times New Roman" w:eastAsia="Times New Roman" w:hAnsi="Times New Roman" w:cs="Times New Roman"/>
          <w:sz w:val="24"/>
          <w:szCs w:val="24"/>
          <w:lang w:eastAsia="en-US" w:bidi="ru-RU"/>
        </w:rPr>
        <w:t xml:space="preserve"> </w:t>
      </w:r>
      <w:r w:rsidR="008C221E" w:rsidRPr="0014337C">
        <w:rPr>
          <w:rFonts w:ascii="Times New Roman" w:eastAsia="Times New Roman" w:hAnsi="Times New Roman" w:cs="Times New Roman"/>
          <w:sz w:val="24"/>
          <w:szCs w:val="24"/>
          <w:lang w:eastAsia="en-US" w:bidi="ru-RU"/>
        </w:rPr>
        <w:t>на основе условий, указанных</w:t>
      </w:r>
      <w:r w:rsidR="008C221E">
        <w:rPr>
          <w:rFonts w:ascii="Times New Roman" w:eastAsia="Times New Roman" w:hAnsi="Times New Roman" w:cs="Times New Roman"/>
          <w:sz w:val="24"/>
          <w:szCs w:val="24"/>
          <w:lang w:eastAsia="en-US" w:bidi="ru-RU"/>
        </w:rPr>
        <w:t xml:space="preserve"> в комплекте оценочной документации. </w:t>
      </w:r>
    </w:p>
    <w:p w14:paraId="0927827D" w14:textId="0A179BAD" w:rsidR="008C221E" w:rsidRDefault="008C221E" w:rsidP="008C221E">
      <w:pPr>
        <w:shd w:val="clear" w:color="auto" w:fill="FFFFFF"/>
        <w:ind w:firstLine="709"/>
        <w:jc w:val="both"/>
        <w:textAlignment w:val="baseline"/>
        <w:rPr>
          <w:rFonts w:ascii="Times New Roman" w:eastAsia="Times New Roman" w:hAnsi="Times New Roman" w:cs="Times New Roman"/>
          <w:sz w:val="24"/>
          <w:szCs w:val="24"/>
        </w:rPr>
      </w:pPr>
      <w:r w:rsidRPr="0014337C">
        <w:rPr>
          <w:rFonts w:ascii="Times New Roman" w:eastAsia="Times New Roman" w:hAnsi="Times New Roman" w:cs="Times New Roman"/>
          <w:sz w:val="24"/>
          <w:szCs w:val="24"/>
        </w:rPr>
        <w:t>Экспертную группу возглавляет главный эксперт, назначаемый из числа экспертов, включенных в состав ГЭК.</w:t>
      </w:r>
      <w:r>
        <w:rPr>
          <w:rFonts w:ascii="Times New Roman" w:eastAsia="Times New Roman" w:hAnsi="Times New Roman" w:cs="Times New Roman"/>
          <w:sz w:val="24"/>
          <w:szCs w:val="24"/>
        </w:rPr>
        <w:t xml:space="preserve"> </w:t>
      </w:r>
      <w:r w:rsidRPr="0014337C">
        <w:rPr>
          <w:rFonts w:ascii="Times New Roman" w:eastAsia="Times New Roman" w:hAnsi="Times New Roman" w:cs="Times New Roman"/>
          <w:sz w:val="24"/>
          <w:szCs w:val="24"/>
        </w:rPr>
        <w:t>Главный эксперт организует и контролирует деятельность возглавляемой экспертной группы, обеспечивает соблюдение всех требований к проведению демонстрационного экзамена и не участвует в оценивании результатов ГИА.</w:t>
      </w:r>
    </w:p>
    <w:p w14:paraId="472CF2BE" w14:textId="6296301C" w:rsidR="008C221E" w:rsidRPr="0014337C" w:rsidRDefault="008C221E" w:rsidP="008C221E">
      <w:pPr>
        <w:autoSpaceDE w:val="0"/>
        <w:autoSpaceDN w:val="0"/>
        <w:adjustRightInd w:val="0"/>
        <w:ind w:firstLine="709"/>
        <w:jc w:val="both"/>
        <w:rPr>
          <w:rFonts w:ascii="Times New Roman" w:hAnsi="Times New Roman" w:cs="Times New Roman"/>
          <w:sz w:val="24"/>
          <w:szCs w:val="24"/>
        </w:rPr>
      </w:pPr>
      <w:r w:rsidRPr="0014337C">
        <w:rPr>
          <w:rFonts w:ascii="Times New Roman" w:hAnsi="Times New Roman" w:cs="Times New Roman"/>
          <w:sz w:val="24"/>
          <w:szCs w:val="24"/>
          <w:lang w:eastAsia="en-US"/>
        </w:rPr>
        <w:t xml:space="preserve">Для проведения демонстрационного экзамена </w:t>
      </w:r>
      <w:r w:rsidR="00B42024">
        <w:rPr>
          <w:rFonts w:ascii="Times New Roman" w:hAnsi="Times New Roman" w:cs="Times New Roman"/>
          <w:sz w:val="24"/>
          <w:szCs w:val="24"/>
          <w:lang w:eastAsia="en-US"/>
        </w:rPr>
        <w:t>ПОО</w:t>
      </w:r>
      <w:r>
        <w:rPr>
          <w:rFonts w:ascii="Times New Roman" w:hAnsi="Times New Roman" w:cs="Times New Roman"/>
          <w:sz w:val="24"/>
          <w:szCs w:val="24"/>
          <w:lang w:eastAsia="en-US"/>
        </w:rPr>
        <w:t xml:space="preserve"> </w:t>
      </w:r>
      <w:r w:rsidRPr="0014337C">
        <w:rPr>
          <w:rFonts w:ascii="Times New Roman" w:hAnsi="Times New Roman" w:cs="Times New Roman"/>
          <w:sz w:val="24"/>
          <w:szCs w:val="24"/>
          <w:lang w:eastAsia="en-US"/>
        </w:rPr>
        <w:t xml:space="preserve">назначает технического эксперта, </w:t>
      </w:r>
      <w:r w:rsidRPr="0014337C">
        <w:rPr>
          <w:rFonts w:ascii="Times New Roman" w:hAnsi="Times New Roman" w:cs="Times New Roman"/>
          <w:sz w:val="24"/>
          <w:szCs w:val="24"/>
        </w:rPr>
        <w:t>ответственного за техническое состояние оборудования и его эксплуатацию, функционирование инфраструктуры экзаменационной площадки, а также соблюдение всеми присутствующими на площадке лицами правил и норм охраны труда и техники безопасности.</w:t>
      </w:r>
      <w:r>
        <w:rPr>
          <w:rFonts w:ascii="Times New Roman" w:hAnsi="Times New Roman" w:cs="Times New Roman"/>
          <w:sz w:val="24"/>
          <w:szCs w:val="24"/>
        </w:rPr>
        <w:t xml:space="preserve"> </w:t>
      </w:r>
      <w:r w:rsidRPr="0014337C">
        <w:rPr>
          <w:rFonts w:ascii="Times New Roman" w:hAnsi="Times New Roman" w:cs="Times New Roman"/>
          <w:sz w:val="24"/>
          <w:szCs w:val="24"/>
        </w:rPr>
        <w:t>Технический эксперт не участвует в оценке выполнения заданий экзамена, не является членом экспертной группы.</w:t>
      </w:r>
    </w:p>
    <w:p w14:paraId="16F1DADF" w14:textId="7BEFF6BF" w:rsidR="0014337C" w:rsidRPr="0014337C" w:rsidRDefault="004F798A" w:rsidP="004F798A">
      <w:pPr>
        <w:shd w:val="clear" w:color="auto" w:fill="FFFFFF"/>
        <w:tabs>
          <w:tab w:val="left" w:pos="1066"/>
        </w:tabs>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3.</w:t>
      </w:r>
      <w:r w:rsidR="008C221E">
        <w:rPr>
          <w:rFonts w:ascii="Times New Roman" w:hAnsi="Times New Roman" w:cs="Times New Roman"/>
          <w:sz w:val="24"/>
          <w:szCs w:val="24"/>
          <w:lang w:eastAsia="en-US"/>
        </w:rPr>
        <w:t>3</w:t>
      </w:r>
      <w:r>
        <w:rPr>
          <w:rFonts w:ascii="Times New Roman" w:hAnsi="Times New Roman" w:cs="Times New Roman"/>
          <w:sz w:val="24"/>
          <w:szCs w:val="24"/>
          <w:lang w:eastAsia="en-US"/>
        </w:rPr>
        <w:t xml:space="preserve">. </w:t>
      </w:r>
      <w:r w:rsidR="0014337C" w:rsidRPr="0014337C">
        <w:rPr>
          <w:rFonts w:ascii="Times New Roman" w:hAnsi="Times New Roman" w:cs="Times New Roman"/>
          <w:sz w:val="24"/>
          <w:szCs w:val="24"/>
          <w:lang w:eastAsia="en-US"/>
        </w:rPr>
        <w:t>Основными функциями ГЭК</w:t>
      </w:r>
      <w:r w:rsidR="0014337C" w:rsidRPr="0014337C">
        <w:rPr>
          <w:rFonts w:ascii="Times New Roman" w:hAnsi="Times New Roman" w:cs="Times New Roman"/>
          <w:spacing w:val="-9"/>
          <w:sz w:val="24"/>
          <w:szCs w:val="24"/>
          <w:lang w:eastAsia="en-US"/>
        </w:rPr>
        <w:t xml:space="preserve"> </w:t>
      </w:r>
      <w:r w:rsidR="0014337C" w:rsidRPr="0014337C">
        <w:rPr>
          <w:rFonts w:ascii="Times New Roman" w:hAnsi="Times New Roman" w:cs="Times New Roman"/>
          <w:sz w:val="24"/>
          <w:szCs w:val="24"/>
          <w:lang w:eastAsia="en-US"/>
        </w:rPr>
        <w:t>являются:</w:t>
      </w:r>
    </w:p>
    <w:p w14:paraId="576650DC" w14:textId="2D1ABEB3" w:rsidR="0014337C" w:rsidRPr="0014337C" w:rsidRDefault="0014337C" w:rsidP="0014337C">
      <w:pPr>
        <w:shd w:val="clear" w:color="auto" w:fill="FFFFFF"/>
        <w:ind w:left="5" w:right="14"/>
        <w:jc w:val="both"/>
        <w:rPr>
          <w:rFonts w:ascii="Times New Roman" w:hAnsi="Times New Roman" w:cs="Times New Roman"/>
          <w:sz w:val="24"/>
          <w:szCs w:val="24"/>
          <w:lang w:eastAsia="en-US"/>
        </w:rPr>
      </w:pPr>
      <w:r w:rsidRPr="0014337C">
        <w:rPr>
          <w:rFonts w:ascii="Times New Roman" w:hAnsi="Times New Roman" w:cs="Times New Roman"/>
          <w:sz w:val="24"/>
          <w:szCs w:val="24"/>
          <w:lang w:eastAsia="en-US"/>
        </w:rPr>
        <w:t xml:space="preserve">- анализ </w:t>
      </w:r>
      <w:r w:rsidRPr="0014337C">
        <w:rPr>
          <w:rFonts w:ascii="Times New Roman" w:hAnsi="Times New Roman" w:cs="Times New Roman"/>
          <w:spacing w:val="-8"/>
          <w:sz w:val="24"/>
          <w:szCs w:val="24"/>
          <w:lang w:eastAsia="en-US"/>
        </w:rPr>
        <w:t xml:space="preserve">соответствия результатов освоения образовательной </w:t>
      </w:r>
      <w:r w:rsidRPr="0014337C">
        <w:rPr>
          <w:rFonts w:ascii="Times New Roman" w:hAnsi="Times New Roman" w:cs="Times New Roman"/>
          <w:spacing w:val="-1"/>
          <w:sz w:val="24"/>
          <w:szCs w:val="24"/>
          <w:lang w:eastAsia="en-US"/>
        </w:rPr>
        <w:t xml:space="preserve">программы 29.01.33 Мастер по изготовлению швейных изделий требованиям федерального государственного образовательного </w:t>
      </w:r>
      <w:r w:rsidRPr="0014337C">
        <w:rPr>
          <w:rFonts w:ascii="Times New Roman" w:hAnsi="Times New Roman" w:cs="Times New Roman"/>
          <w:sz w:val="24"/>
          <w:szCs w:val="24"/>
          <w:lang w:eastAsia="en-US"/>
        </w:rPr>
        <w:t>стандарта</w:t>
      </w:r>
      <w:r w:rsidR="004F798A">
        <w:rPr>
          <w:rFonts w:ascii="Times New Roman" w:hAnsi="Times New Roman" w:cs="Times New Roman"/>
          <w:sz w:val="24"/>
          <w:szCs w:val="24"/>
          <w:lang w:eastAsia="en-US"/>
        </w:rPr>
        <w:t xml:space="preserve"> и регионального рынка труда</w:t>
      </w:r>
      <w:r w:rsidRPr="0014337C">
        <w:rPr>
          <w:rFonts w:ascii="Times New Roman" w:hAnsi="Times New Roman" w:cs="Times New Roman"/>
          <w:sz w:val="24"/>
          <w:szCs w:val="24"/>
          <w:lang w:eastAsia="en-US"/>
        </w:rPr>
        <w:t>;</w:t>
      </w:r>
    </w:p>
    <w:p w14:paraId="0B38FC70" w14:textId="77777777" w:rsidR="0014337C" w:rsidRPr="0014337C" w:rsidRDefault="0014337C" w:rsidP="0014337C">
      <w:pPr>
        <w:shd w:val="clear" w:color="auto" w:fill="FFFFFF"/>
        <w:ind w:left="5" w:right="5" w:hanging="5"/>
        <w:jc w:val="both"/>
        <w:rPr>
          <w:rFonts w:ascii="Times New Roman" w:hAnsi="Times New Roman" w:cs="Times New Roman"/>
          <w:sz w:val="24"/>
          <w:szCs w:val="24"/>
          <w:lang w:eastAsia="en-US"/>
        </w:rPr>
      </w:pPr>
      <w:r w:rsidRPr="0014337C">
        <w:rPr>
          <w:rFonts w:ascii="Times New Roman" w:hAnsi="Times New Roman" w:cs="Times New Roman"/>
          <w:sz w:val="24"/>
          <w:szCs w:val="24"/>
          <w:lang w:eastAsia="en-US"/>
        </w:rPr>
        <w:t xml:space="preserve">- решение вопроса о присвоении квалификации «мастер по изготовлению швейных изделий» по результатам государственной итоговой аттестации и выдаче соответствующего диплома о среднем профессиональном образовании; </w:t>
      </w:r>
    </w:p>
    <w:p w14:paraId="24391979" w14:textId="41CD1537" w:rsidR="0014337C" w:rsidRPr="0014337C" w:rsidRDefault="0014337C" w:rsidP="0014337C">
      <w:pPr>
        <w:shd w:val="clear" w:color="auto" w:fill="FFFFFF"/>
        <w:ind w:left="5" w:right="5" w:hanging="5"/>
        <w:jc w:val="both"/>
        <w:rPr>
          <w:rFonts w:ascii="Times New Roman" w:hAnsi="Times New Roman" w:cs="Times New Roman"/>
          <w:sz w:val="24"/>
          <w:szCs w:val="24"/>
          <w:lang w:eastAsia="en-US"/>
        </w:rPr>
      </w:pPr>
      <w:r w:rsidRPr="0014337C">
        <w:rPr>
          <w:rFonts w:ascii="Times New Roman" w:hAnsi="Times New Roman" w:cs="Times New Roman"/>
          <w:spacing w:val="-3"/>
          <w:sz w:val="24"/>
          <w:szCs w:val="24"/>
          <w:lang w:eastAsia="en-US"/>
        </w:rPr>
        <w:t xml:space="preserve">- разработка рекомендаций по совершенствованию подготовки выпускников </w:t>
      </w:r>
      <w:r w:rsidRPr="0014337C">
        <w:rPr>
          <w:rFonts w:ascii="Times New Roman" w:hAnsi="Times New Roman" w:cs="Times New Roman"/>
          <w:spacing w:val="-9"/>
          <w:sz w:val="24"/>
          <w:szCs w:val="24"/>
          <w:lang w:eastAsia="en-US"/>
        </w:rPr>
        <w:t xml:space="preserve">по </w:t>
      </w:r>
      <w:r w:rsidRPr="0014337C">
        <w:rPr>
          <w:rFonts w:ascii="Times New Roman" w:hAnsi="Times New Roman" w:cs="Times New Roman"/>
          <w:sz w:val="24"/>
          <w:szCs w:val="24"/>
          <w:lang w:eastAsia="en-US"/>
        </w:rPr>
        <w:t>программе подготовки квалифицированных рабочих, служащих 29.01.33 Мастер по изготовлению швейных изделий.</w:t>
      </w:r>
    </w:p>
    <w:p w14:paraId="7880737D" w14:textId="2B9585B4" w:rsidR="0014337C" w:rsidRDefault="0014337C" w:rsidP="0014337C">
      <w:pPr>
        <w:widowControl w:val="0"/>
        <w:spacing w:line="322" w:lineRule="exact"/>
        <w:ind w:right="20"/>
        <w:jc w:val="both"/>
        <w:rPr>
          <w:rFonts w:ascii="Times New Roman" w:eastAsia="Times New Roman" w:hAnsi="Times New Roman" w:cs="Times New Roman"/>
          <w:sz w:val="24"/>
          <w:szCs w:val="24"/>
          <w:lang w:eastAsia="en-US" w:bidi="ru-RU"/>
        </w:rPr>
      </w:pPr>
    </w:p>
    <w:p w14:paraId="4189EF28" w14:textId="2BC9B1CA" w:rsidR="00B42024" w:rsidRPr="00B42024" w:rsidRDefault="00B42024" w:rsidP="00B42024">
      <w:pPr>
        <w:jc w:val="both"/>
        <w:rPr>
          <w:rFonts w:ascii="Times New Roman" w:hAnsi="Times New Roman" w:cs="Times New Roman"/>
          <w:b/>
          <w:spacing w:val="-1"/>
          <w:sz w:val="24"/>
          <w:szCs w:val="24"/>
          <w:lang w:eastAsia="en-US"/>
        </w:rPr>
      </w:pPr>
      <w:r w:rsidRPr="00B42024">
        <w:rPr>
          <w:rFonts w:ascii="Times New Roman" w:hAnsi="Times New Roman" w:cs="Times New Roman"/>
          <w:spacing w:val="-1"/>
          <w:sz w:val="24"/>
          <w:szCs w:val="24"/>
          <w:lang w:eastAsia="en-US"/>
        </w:rPr>
        <w:t xml:space="preserve">           </w:t>
      </w:r>
      <w:r>
        <w:rPr>
          <w:rFonts w:ascii="Times New Roman" w:hAnsi="Times New Roman" w:cs="Times New Roman"/>
          <w:b/>
          <w:spacing w:val="-1"/>
          <w:sz w:val="24"/>
          <w:szCs w:val="24"/>
          <w:lang w:eastAsia="en-US"/>
        </w:rPr>
        <w:t>4</w:t>
      </w:r>
      <w:r w:rsidRPr="00B42024">
        <w:rPr>
          <w:rFonts w:ascii="Times New Roman" w:hAnsi="Times New Roman" w:cs="Times New Roman"/>
          <w:b/>
          <w:spacing w:val="-1"/>
          <w:sz w:val="24"/>
          <w:szCs w:val="24"/>
          <w:lang w:eastAsia="en-US"/>
        </w:rPr>
        <w:t>. ОРГАНИЗАЦИЯ И ПРОВЕДЕНИЕ ДЕМОНСТРАЦИОННОГО ЭКЗАМЕНА</w:t>
      </w:r>
    </w:p>
    <w:p w14:paraId="63A8AE11" w14:textId="77777777" w:rsidR="00B42024" w:rsidRPr="00B42024" w:rsidRDefault="00B42024" w:rsidP="00B42024">
      <w:pPr>
        <w:widowControl w:val="0"/>
        <w:spacing w:after="60"/>
        <w:ind w:right="20"/>
        <w:jc w:val="both"/>
        <w:rPr>
          <w:rFonts w:ascii="Times New Roman" w:hAnsi="Times New Roman" w:cs="Times New Roman"/>
          <w:spacing w:val="-1"/>
          <w:sz w:val="20"/>
          <w:szCs w:val="20"/>
          <w:lang w:eastAsia="en-US"/>
        </w:rPr>
      </w:pPr>
    </w:p>
    <w:p w14:paraId="592AA887" w14:textId="38B314C2" w:rsidR="00B42024" w:rsidRPr="00B42024" w:rsidRDefault="00B42024" w:rsidP="00B42024">
      <w:pPr>
        <w:widowControl w:val="0"/>
        <w:spacing w:after="60"/>
        <w:ind w:right="20" w:firstLine="709"/>
        <w:jc w:val="both"/>
        <w:rPr>
          <w:rFonts w:ascii="Times New Roman" w:eastAsia="Times New Roman" w:hAnsi="Times New Roman" w:cs="Times New Roman"/>
          <w:color w:val="000000"/>
          <w:sz w:val="24"/>
          <w:szCs w:val="24"/>
          <w:lang w:bidi="ru-RU"/>
        </w:rPr>
      </w:pPr>
      <w:r>
        <w:rPr>
          <w:rFonts w:ascii="Times New Roman" w:hAnsi="Times New Roman" w:cs="Times New Roman"/>
          <w:spacing w:val="-1"/>
          <w:sz w:val="24"/>
          <w:szCs w:val="24"/>
          <w:lang w:eastAsia="en-US"/>
        </w:rPr>
        <w:t>4</w:t>
      </w:r>
      <w:r w:rsidRPr="00B42024">
        <w:rPr>
          <w:rFonts w:ascii="Times New Roman" w:hAnsi="Times New Roman" w:cs="Times New Roman"/>
          <w:spacing w:val="-1"/>
          <w:sz w:val="24"/>
          <w:szCs w:val="24"/>
          <w:lang w:eastAsia="en-US"/>
        </w:rPr>
        <w:t>.1.</w:t>
      </w:r>
      <w:r w:rsidRPr="00B42024">
        <w:rPr>
          <w:rFonts w:ascii="Times New Roman" w:eastAsia="Times New Roman" w:hAnsi="Times New Roman" w:cs="Times New Roman"/>
          <w:color w:val="000000"/>
          <w:sz w:val="28"/>
          <w:szCs w:val="28"/>
          <w:lang w:bidi="ru-RU"/>
        </w:rPr>
        <w:t xml:space="preserve"> </w:t>
      </w:r>
      <w:r w:rsidRPr="00B42024">
        <w:rPr>
          <w:rFonts w:ascii="Times New Roman" w:eastAsia="Times New Roman" w:hAnsi="Times New Roman" w:cs="Times New Roman"/>
          <w:color w:val="000000"/>
          <w:sz w:val="24"/>
          <w:szCs w:val="24"/>
          <w:lang w:bidi="ru-RU"/>
        </w:rPr>
        <w:t>Допуск студента к демонстрационному экзамену осуществляется заместителем директора по учебной работе.</w:t>
      </w:r>
    </w:p>
    <w:p w14:paraId="386313C2" w14:textId="275014D1" w:rsidR="00B42024" w:rsidRPr="00B42024" w:rsidRDefault="00B42024" w:rsidP="00B42024">
      <w:pPr>
        <w:pStyle w:val="a5"/>
        <w:numPr>
          <w:ilvl w:val="1"/>
          <w:numId w:val="4"/>
        </w:numPr>
        <w:tabs>
          <w:tab w:val="left" w:pos="1134"/>
        </w:tabs>
        <w:ind w:left="0" w:firstLine="709"/>
        <w:jc w:val="both"/>
        <w:rPr>
          <w:rFonts w:ascii="Times New Roman" w:hAnsi="Times New Roman" w:cs="Times New Roman"/>
          <w:sz w:val="24"/>
          <w:szCs w:val="24"/>
          <w:lang w:eastAsia="en-US"/>
        </w:rPr>
      </w:pPr>
      <w:r w:rsidRPr="00B42024">
        <w:rPr>
          <w:rFonts w:ascii="Times New Roman" w:hAnsi="Times New Roman" w:cs="Times New Roman"/>
          <w:sz w:val="24"/>
          <w:szCs w:val="24"/>
          <w:lang w:eastAsia="en-US"/>
        </w:rPr>
        <w:lastRenderedPageBreak/>
        <w:t>Задания демонстрационного экзамена доводятся до главного эксперта в день, предшествующий дню начала демонстрационного экзамена.</w:t>
      </w:r>
    </w:p>
    <w:p w14:paraId="4BF9B98A" w14:textId="2877F796" w:rsidR="00B42024" w:rsidRPr="00B42024" w:rsidRDefault="00B42024" w:rsidP="00B42024">
      <w:pPr>
        <w:pStyle w:val="a5"/>
        <w:numPr>
          <w:ilvl w:val="1"/>
          <w:numId w:val="4"/>
        </w:numPr>
        <w:tabs>
          <w:tab w:val="left" w:pos="1134"/>
        </w:tabs>
        <w:ind w:left="0"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ПОО</w:t>
      </w:r>
      <w:r w:rsidRPr="00B42024">
        <w:rPr>
          <w:rFonts w:ascii="Times New Roman" w:hAnsi="Times New Roman" w:cs="Times New Roman"/>
          <w:sz w:val="24"/>
          <w:szCs w:val="24"/>
          <w:lang w:eastAsia="en-US"/>
        </w:rPr>
        <w:t xml:space="preserve"> обеспечивает необходимые технические условия для обеспечения заданиями во время демонстрационного экзамена выпускников, членов ГЭК, членов экспертной группы.</w:t>
      </w:r>
    </w:p>
    <w:p w14:paraId="7DCEFA14" w14:textId="0E764719" w:rsidR="00B42024" w:rsidRDefault="00B42024" w:rsidP="00B42024">
      <w:pPr>
        <w:pStyle w:val="a5"/>
        <w:numPr>
          <w:ilvl w:val="1"/>
          <w:numId w:val="4"/>
        </w:numPr>
        <w:tabs>
          <w:tab w:val="left" w:pos="1134"/>
        </w:tabs>
        <w:ind w:left="0" w:firstLine="709"/>
        <w:jc w:val="both"/>
        <w:rPr>
          <w:rFonts w:ascii="Times New Roman" w:hAnsi="Times New Roman" w:cs="Times New Roman"/>
          <w:sz w:val="24"/>
          <w:szCs w:val="24"/>
          <w:lang w:eastAsia="en-US"/>
        </w:rPr>
      </w:pPr>
      <w:r w:rsidRPr="00B42024">
        <w:rPr>
          <w:rFonts w:ascii="Times New Roman" w:hAnsi="Times New Roman" w:cs="Times New Roman"/>
          <w:sz w:val="24"/>
          <w:szCs w:val="24"/>
          <w:lang w:eastAsia="en-US"/>
        </w:rPr>
        <w:t>Демонстрационный экзамен проводится в центре проведения демонстрационного экзамена (далее – ЦПДЭ), представляющем собой площадку, оборудованную и оснащенную в соответствии с комплектом оценочной документации.</w:t>
      </w:r>
    </w:p>
    <w:p w14:paraId="6A924BF1" w14:textId="773AC44C" w:rsidR="007C382A" w:rsidRPr="00B42024" w:rsidRDefault="007C382A" w:rsidP="007C382A">
      <w:pPr>
        <w:pStyle w:val="a5"/>
        <w:tabs>
          <w:tab w:val="left" w:pos="1134"/>
        </w:tabs>
        <w:ind w:left="0" w:firstLine="709"/>
        <w:jc w:val="both"/>
        <w:rPr>
          <w:rFonts w:ascii="Times New Roman" w:hAnsi="Times New Roman" w:cs="Times New Roman"/>
          <w:sz w:val="24"/>
          <w:szCs w:val="24"/>
          <w:lang w:eastAsia="en-US"/>
        </w:rPr>
      </w:pPr>
      <w:r w:rsidRPr="007C382A">
        <w:rPr>
          <w:rFonts w:ascii="Times New Roman" w:hAnsi="Times New Roman" w:cs="Times New Roman"/>
          <w:sz w:val="24"/>
          <w:szCs w:val="24"/>
          <w:lang w:eastAsia="en-US"/>
        </w:rPr>
        <w:t xml:space="preserve">Центр проведения экзамена может располагаться на территории образовательной организации, а при сетевой форме реализации образовательных программ </w:t>
      </w:r>
      <w:r>
        <w:rPr>
          <w:rFonts w:ascii="Times New Roman" w:hAnsi="Times New Roman" w:cs="Times New Roman"/>
          <w:sz w:val="24"/>
          <w:szCs w:val="24"/>
          <w:lang w:eastAsia="en-US"/>
        </w:rPr>
        <w:t>–</w:t>
      </w:r>
      <w:r w:rsidRPr="007C382A">
        <w:rPr>
          <w:rFonts w:ascii="Times New Roman" w:hAnsi="Times New Roman" w:cs="Times New Roman"/>
          <w:sz w:val="24"/>
          <w:szCs w:val="24"/>
          <w:lang w:eastAsia="en-US"/>
        </w:rPr>
        <w:t xml:space="preserve"> также на территории иной организации, обладающей необходимыми ресурсами для организации центра проведения экзамена.</w:t>
      </w:r>
    </w:p>
    <w:p w14:paraId="085CDE6F" w14:textId="4AD0B97F" w:rsidR="00B42024" w:rsidRPr="00B42024" w:rsidRDefault="00B42024" w:rsidP="00B42024">
      <w:pPr>
        <w:ind w:firstLine="709"/>
        <w:jc w:val="both"/>
        <w:rPr>
          <w:rFonts w:ascii="Times New Roman" w:hAnsi="Times New Roman" w:cs="Times New Roman"/>
          <w:sz w:val="24"/>
          <w:szCs w:val="24"/>
          <w:lang w:eastAsia="en-US"/>
        </w:rPr>
      </w:pPr>
      <w:r w:rsidRPr="00B42024">
        <w:rPr>
          <w:rFonts w:ascii="Times New Roman" w:hAnsi="Times New Roman" w:cs="Times New Roman"/>
          <w:sz w:val="24"/>
          <w:szCs w:val="24"/>
          <w:lang w:eastAsia="en-US"/>
        </w:rPr>
        <w:t xml:space="preserve">Выпускники проходят демонстрационный экзамен в </w:t>
      </w:r>
      <w:r w:rsidR="0001439F">
        <w:rPr>
          <w:rFonts w:ascii="Times New Roman" w:hAnsi="Times New Roman" w:cs="Times New Roman"/>
          <w:sz w:val="24"/>
          <w:szCs w:val="24"/>
          <w:lang w:eastAsia="en-US"/>
        </w:rPr>
        <w:t>ЦПДЭ</w:t>
      </w:r>
      <w:r w:rsidRPr="00B42024">
        <w:rPr>
          <w:rFonts w:ascii="Times New Roman" w:hAnsi="Times New Roman" w:cs="Times New Roman"/>
          <w:sz w:val="24"/>
          <w:szCs w:val="24"/>
          <w:lang w:eastAsia="en-US"/>
        </w:rPr>
        <w:t xml:space="preserve"> в составе экзаменационных групп.</w:t>
      </w:r>
    </w:p>
    <w:p w14:paraId="572BD45D" w14:textId="35DC3466" w:rsidR="0001439F" w:rsidRDefault="00B42024" w:rsidP="0001439F">
      <w:pPr>
        <w:pStyle w:val="a5"/>
        <w:numPr>
          <w:ilvl w:val="1"/>
          <w:numId w:val="4"/>
        </w:numPr>
        <w:tabs>
          <w:tab w:val="left" w:pos="1134"/>
        </w:tabs>
        <w:ind w:left="0" w:firstLine="709"/>
        <w:jc w:val="both"/>
        <w:rPr>
          <w:rFonts w:ascii="Times New Roman" w:hAnsi="Times New Roman" w:cs="Times New Roman"/>
          <w:sz w:val="24"/>
          <w:szCs w:val="24"/>
          <w:lang w:eastAsia="en-US"/>
        </w:rPr>
      </w:pPr>
      <w:r w:rsidRPr="0001439F">
        <w:rPr>
          <w:rFonts w:ascii="Times New Roman" w:hAnsi="Times New Roman" w:cs="Times New Roman"/>
          <w:sz w:val="24"/>
          <w:szCs w:val="24"/>
          <w:lang w:eastAsia="en-US"/>
        </w:rPr>
        <w:t xml:space="preserve">Место расположения центра проведения экзамена, дата и время начала проведения демонстрационного экзамена, расписание сдачи экзаменов в составе экзаменационных групп, планируемая продолжительность проведения демонстрационного экзамена, технические перерывы в проведении демонстрационного экзамена определяются планом проведения демонстрационного экзамена, </w:t>
      </w:r>
      <w:r w:rsidR="0001439F" w:rsidRPr="0001439F">
        <w:rPr>
          <w:rFonts w:ascii="Times New Roman" w:hAnsi="Times New Roman" w:cs="Times New Roman"/>
          <w:sz w:val="24"/>
          <w:szCs w:val="24"/>
          <w:lang w:eastAsia="en-US"/>
        </w:rPr>
        <w:t xml:space="preserve">утверждаемым ГЭК совместно с </w:t>
      </w:r>
      <w:r w:rsidR="0001439F">
        <w:rPr>
          <w:rFonts w:ascii="Times New Roman" w:hAnsi="Times New Roman" w:cs="Times New Roman"/>
          <w:sz w:val="24"/>
          <w:szCs w:val="24"/>
          <w:lang w:eastAsia="en-US"/>
        </w:rPr>
        <w:t>ПОО</w:t>
      </w:r>
      <w:r w:rsidR="0001439F" w:rsidRPr="0001439F">
        <w:rPr>
          <w:rFonts w:ascii="Times New Roman" w:hAnsi="Times New Roman" w:cs="Times New Roman"/>
          <w:sz w:val="24"/>
          <w:szCs w:val="24"/>
          <w:lang w:eastAsia="en-US"/>
        </w:rPr>
        <w:t xml:space="preserve"> не позднее чем за двадцать календарных дней до даты проведения демонстрационного экзамена. </w:t>
      </w:r>
      <w:r w:rsidR="0001439F">
        <w:rPr>
          <w:rFonts w:ascii="Times New Roman" w:hAnsi="Times New Roman" w:cs="Times New Roman"/>
          <w:sz w:val="24"/>
          <w:szCs w:val="24"/>
          <w:lang w:eastAsia="en-US"/>
        </w:rPr>
        <w:t xml:space="preserve">ПОО </w:t>
      </w:r>
      <w:r w:rsidR="0001439F" w:rsidRPr="0001439F">
        <w:rPr>
          <w:rFonts w:ascii="Times New Roman" w:hAnsi="Times New Roman" w:cs="Times New Roman"/>
          <w:sz w:val="24"/>
          <w:szCs w:val="24"/>
          <w:lang w:eastAsia="en-US"/>
        </w:rPr>
        <w:t xml:space="preserve"> знакомит с планом проведения демонстрационного экзамена выпускников, сдающих демонстрационный экзамен, и лиц, обеспечивающих проведение демонстрационного экзамена, в срок не позднее чем за пять рабочих дней до даты проведения экзамена.</w:t>
      </w:r>
    </w:p>
    <w:p w14:paraId="477ECF46" w14:textId="532F9CB5" w:rsidR="0001439F" w:rsidRDefault="0001439F" w:rsidP="0001439F">
      <w:pPr>
        <w:pStyle w:val="a5"/>
        <w:numPr>
          <w:ilvl w:val="1"/>
          <w:numId w:val="4"/>
        </w:numPr>
        <w:tabs>
          <w:tab w:val="left" w:pos="1134"/>
        </w:tabs>
        <w:ind w:left="0" w:firstLine="709"/>
        <w:jc w:val="both"/>
        <w:rPr>
          <w:rFonts w:ascii="Times New Roman" w:hAnsi="Times New Roman" w:cs="Times New Roman"/>
          <w:sz w:val="24"/>
          <w:szCs w:val="24"/>
          <w:lang w:eastAsia="en-US"/>
        </w:rPr>
      </w:pPr>
      <w:r w:rsidRPr="0001439F">
        <w:rPr>
          <w:rFonts w:ascii="Times New Roman" w:hAnsi="Times New Roman" w:cs="Times New Roman"/>
          <w:sz w:val="24"/>
          <w:szCs w:val="24"/>
          <w:lang w:eastAsia="en-US"/>
        </w:rPr>
        <w:t>Количество, общая площадь и состояние помещений, предоставляемых для проведения демонстрационного экзамена, должны обеспечивать проведение демонстрационного экзамена в соответствии с комплектом оценочной документации.</w:t>
      </w:r>
    </w:p>
    <w:p w14:paraId="66E281F3" w14:textId="2C1A1A25" w:rsidR="0001439F" w:rsidRPr="0001439F" w:rsidRDefault="0001439F" w:rsidP="0001439F">
      <w:pPr>
        <w:pStyle w:val="a5"/>
        <w:numPr>
          <w:ilvl w:val="1"/>
          <w:numId w:val="4"/>
        </w:numPr>
        <w:tabs>
          <w:tab w:val="left" w:pos="1134"/>
        </w:tabs>
        <w:ind w:left="0" w:firstLine="709"/>
        <w:jc w:val="both"/>
        <w:rPr>
          <w:rFonts w:ascii="Times New Roman" w:hAnsi="Times New Roman" w:cs="Times New Roman"/>
          <w:sz w:val="24"/>
          <w:szCs w:val="24"/>
          <w:lang w:eastAsia="en-US"/>
        </w:rPr>
      </w:pPr>
      <w:r w:rsidRPr="0001439F">
        <w:rPr>
          <w:rFonts w:ascii="Times New Roman" w:hAnsi="Times New Roman" w:cs="Times New Roman"/>
          <w:sz w:val="24"/>
          <w:szCs w:val="24"/>
          <w:lang w:eastAsia="en-US"/>
        </w:rPr>
        <w:t>Центр проведения экзамена может быть дополнительно обследован оператором на предмет соответствия условиям, установленным комплектом оценочной документации, в том числе в части наличия расходных материалов.</w:t>
      </w:r>
    </w:p>
    <w:p w14:paraId="66560BB1" w14:textId="67FC5F2A" w:rsidR="00B42024" w:rsidRPr="0001439F" w:rsidRDefault="0001439F" w:rsidP="0001439F">
      <w:pPr>
        <w:pStyle w:val="a5"/>
        <w:numPr>
          <w:ilvl w:val="1"/>
          <w:numId w:val="4"/>
        </w:numPr>
        <w:tabs>
          <w:tab w:val="left" w:pos="1134"/>
        </w:tabs>
        <w:ind w:left="0"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B42024" w:rsidRPr="0001439F">
        <w:rPr>
          <w:rFonts w:ascii="Times New Roman" w:hAnsi="Times New Roman" w:cs="Times New Roman"/>
          <w:sz w:val="24"/>
          <w:szCs w:val="24"/>
          <w:lang w:eastAsia="en-US"/>
        </w:rPr>
        <w:t>Не позднее чем за один рабочий день до даты проведения демонстрационного экзамена главным экспертом проводится проверка готовности ЦПДЭ в присутствии членов экспертной группы, выпускников, а также технического эксперта, назначаемого</w:t>
      </w:r>
      <w:r w:rsidR="00B42024" w:rsidRPr="0001439F">
        <w:rPr>
          <w:rFonts w:cs="Times New Roman"/>
          <w:sz w:val="24"/>
          <w:szCs w:val="24"/>
          <w:lang w:eastAsia="en-US"/>
        </w:rPr>
        <w:t xml:space="preserve"> </w:t>
      </w:r>
      <w:r w:rsidR="00B42024" w:rsidRPr="0001439F">
        <w:rPr>
          <w:rFonts w:ascii="Times New Roman" w:hAnsi="Times New Roman" w:cs="Times New Roman"/>
          <w:sz w:val="24"/>
          <w:szCs w:val="24"/>
          <w:lang w:eastAsia="en-US"/>
        </w:rPr>
        <w:t xml:space="preserve">ПОО. </w:t>
      </w:r>
    </w:p>
    <w:p w14:paraId="690DCE8E" w14:textId="4D31C434" w:rsidR="00B42024" w:rsidRPr="00B42024" w:rsidRDefault="00B42024" w:rsidP="00B42024">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4</w:t>
      </w:r>
      <w:r w:rsidRPr="00B42024">
        <w:rPr>
          <w:rFonts w:ascii="Times New Roman" w:hAnsi="Times New Roman" w:cs="Times New Roman"/>
          <w:sz w:val="24"/>
          <w:szCs w:val="24"/>
          <w:lang w:eastAsia="en-US"/>
        </w:rPr>
        <w:t>.</w:t>
      </w:r>
      <w:r w:rsidR="0001439F">
        <w:rPr>
          <w:rFonts w:ascii="Times New Roman" w:hAnsi="Times New Roman" w:cs="Times New Roman"/>
          <w:sz w:val="24"/>
          <w:szCs w:val="24"/>
          <w:lang w:eastAsia="en-US"/>
        </w:rPr>
        <w:t>9</w:t>
      </w:r>
      <w:r w:rsidRPr="00B42024">
        <w:rPr>
          <w:rFonts w:ascii="Times New Roman" w:hAnsi="Times New Roman" w:cs="Times New Roman"/>
          <w:sz w:val="24"/>
          <w:szCs w:val="24"/>
          <w:lang w:eastAsia="en-US"/>
        </w:rPr>
        <w:t>.</w:t>
      </w:r>
      <w:r w:rsidRPr="00B42024">
        <w:rPr>
          <w:rFonts w:ascii="Times New Roman" w:hAnsi="Times New Roman" w:cs="Times New Roman"/>
          <w:sz w:val="28"/>
          <w:szCs w:val="28"/>
          <w:lang w:eastAsia="en-US"/>
        </w:rPr>
        <w:t xml:space="preserve"> </w:t>
      </w:r>
      <w:r w:rsidRPr="00B42024">
        <w:rPr>
          <w:rFonts w:ascii="Times New Roman" w:hAnsi="Times New Roman" w:cs="Times New Roman"/>
          <w:sz w:val="24"/>
          <w:szCs w:val="24"/>
          <w:lang w:eastAsia="en-US"/>
        </w:rPr>
        <w:t>Главным экспертом осуществляется осмотр ЦПДЭ, распределение 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w:t>
      </w:r>
    </w:p>
    <w:p w14:paraId="66F6DB06" w14:textId="26957785" w:rsidR="00B42024" w:rsidRPr="00B42024" w:rsidRDefault="00B42024" w:rsidP="00B42024">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4</w:t>
      </w:r>
      <w:r w:rsidRPr="00B42024">
        <w:rPr>
          <w:rFonts w:ascii="Times New Roman" w:hAnsi="Times New Roman" w:cs="Times New Roman"/>
          <w:sz w:val="24"/>
          <w:szCs w:val="24"/>
          <w:lang w:eastAsia="en-US"/>
        </w:rPr>
        <w:t>.</w:t>
      </w:r>
      <w:r w:rsidR="0001439F">
        <w:rPr>
          <w:rFonts w:ascii="Times New Roman" w:hAnsi="Times New Roman" w:cs="Times New Roman"/>
          <w:sz w:val="24"/>
          <w:szCs w:val="24"/>
          <w:lang w:eastAsia="en-US"/>
        </w:rPr>
        <w:t>10</w:t>
      </w:r>
      <w:r w:rsidRPr="00B42024">
        <w:rPr>
          <w:rFonts w:ascii="Times New Roman" w:hAnsi="Times New Roman" w:cs="Times New Roman"/>
          <w:sz w:val="24"/>
          <w:szCs w:val="24"/>
          <w:lang w:eastAsia="en-US"/>
        </w:rPr>
        <w:t>. Выпускники знакомятся со своими рабочими местами под руководством главного эксперта, планом проведения демонстрационного экзамена, условиями оказания первичной медицинской помощи в ЦПДЭ. Факт ознакомления отражается главным экспертом в протоколе распределения рабочих мест.</w:t>
      </w:r>
    </w:p>
    <w:p w14:paraId="7BA4C415" w14:textId="4C57564A" w:rsidR="00B42024" w:rsidRPr="00B42024" w:rsidRDefault="00B42024" w:rsidP="00B42024">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4</w:t>
      </w:r>
      <w:r w:rsidRPr="00B42024">
        <w:rPr>
          <w:rFonts w:ascii="Times New Roman" w:hAnsi="Times New Roman" w:cs="Times New Roman"/>
          <w:sz w:val="24"/>
          <w:szCs w:val="24"/>
          <w:lang w:eastAsia="en-US"/>
        </w:rPr>
        <w:t>.</w:t>
      </w:r>
      <w:r w:rsidR="0001439F">
        <w:rPr>
          <w:rFonts w:ascii="Times New Roman" w:hAnsi="Times New Roman" w:cs="Times New Roman"/>
          <w:sz w:val="24"/>
          <w:szCs w:val="24"/>
          <w:lang w:eastAsia="en-US"/>
        </w:rPr>
        <w:t>11</w:t>
      </w:r>
      <w:r w:rsidRPr="00B42024">
        <w:rPr>
          <w:rFonts w:ascii="Times New Roman" w:hAnsi="Times New Roman" w:cs="Times New Roman"/>
          <w:sz w:val="24"/>
          <w:szCs w:val="24"/>
          <w:lang w:eastAsia="en-US"/>
        </w:rPr>
        <w:t>.</w:t>
      </w:r>
      <w:r w:rsidRPr="00B42024">
        <w:rPr>
          <w:rFonts w:cs="Times New Roman"/>
          <w:sz w:val="24"/>
          <w:szCs w:val="24"/>
          <w:lang w:eastAsia="en-US"/>
        </w:rPr>
        <w:t xml:space="preserve"> </w:t>
      </w:r>
      <w:r w:rsidRPr="00B42024">
        <w:rPr>
          <w:rFonts w:ascii="Times New Roman" w:hAnsi="Times New Roman" w:cs="Times New Roman"/>
          <w:sz w:val="24"/>
          <w:szCs w:val="24"/>
          <w:lang w:eastAsia="en-US"/>
        </w:rPr>
        <w:t>Технический эксперт под подпись знакомит главного эксперта, членов экспертной группы, выпускников с требованиями охраны труда и безопасности производства.</w:t>
      </w:r>
    </w:p>
    <w:p w14:paraId="47AEB3C0" w14:textId="189EDD72" w:rsidR="00B42024" w:rsidRPr="00B42024" w:rsidRDefault="00B42024" w:rsidP="00B42024">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4</w:t>
      </w:r>
      <w:r w:rsidRPr="00B42024">
        <w:rPr>
          <w:rFonts w:ascii="Times New Roman" w:hAnsi="Times New Roman" w:cs="Times New Roman"/>
          <w:sz w:val="24"/>
          <w:szCs w:val="24"/>
          <w:lang w:eastAsia="en-US"/>
        </w:rPr>
        <w:t>.</w:t>
      </w:r>
      <w:r>
        <w:rPr>
          <w:rFonts w:ascii="Times New Roman" w:hAnsi="Times New Roman" w:cs="Times New Roman"/>
          <w:sz w:val="24"/>
          <w:szCs w:val="24"/>
          <w:lang w:eastAsia="en-US"/>
        </w:rPr>
        <w:t>1</w:t>
      </w:r>
      <w:r w:rsidR="0001439F">
        <w:rPr>
          <w:rFonts w:ascii="Times New Roman" w:hAnsi="Times New Roman" w:cs="Times New Roman"/>
          <w:sz w:val="24"/>
          <w:szCs w:val="24"/>
          <w:lang w:eastAsia="en-US"/>
        </w:rPr>
        <w:t>2</w:t>
      </w:r>
      <w:r w:rsidRPr="00B42024">
        <w:rPr>
          <w:rFonts w:ascii="Times New Roman" w:hAnsi="Times New Roman" w:cs="Times New Roman"/>
          <w:sz w:val="24"/>
          <w:szCs w:val="24"/>
          <w:lang w:eastAsia="en-US"/>
        </w:rPr>
        <w:t>. В день проведения демонстрационного экзамена в ЦПДЭ присутствуют:</w:t>
      </w:r>
    </w:p>
    <w:p w14:paraId="1432AA7D" w14:textId="572A47E7" w:rsidR="00B42024" w:rsidRPr="00B42024" w:rsidRDefault="00B42024" w:rsidP="00B42024">
      <w:pPr>
        <w:jc w:val="both"/>
        <w:rPr>
          <w:rFonts w:ascii="Times New Roman" w:hAnsi="Times New Roman" w:cs="Times New Roman"/>
          <w:sz w:val="24"/>
          <w:szCs w:val="24"/>
          <w:lang w:eastAsia="en-US"/>
        </w:rPr>
      </w:pPr>
      <w:r w:rsidRPr="00B42024">
        <w:rPr>
          <w:rFonts w:ascii="Times New Roman" w:hAnsi="Times New Roman" w:cs="Times New Roman"/>
          <w:sz w:val="24"/>
          <w:szCs w:val="24"/>
          <w:lang w:eastAsia="en-US"/>
        </w:rPr>
        <w:t xml:space="preserve">- руководитель (уполномоченный представитель) </w:t>
      </w:r>
      <w:r>
        <w:rPr>
          <w:rFonts w:ascii="Times New Roman" w:hAnsi="Times New Roman" w:cs="Times New Roman"/>
          <w:sz w:val="24"/>
          <w:szCs w:val="24"/>
          <w:lang w:eastAsia="en-US"/>
        </w:rPr>
        <w:t>ПОО</w:t>
      </w:r>
      <w:r w:rsidR="0001439F">
        <w:rPr>
          <w:rFonts w:ascii="Times New Roman" w:hAnsi="Times New Roman" w:cs="Times New Roman"/>
          <w:sz w:val="24"/>
          <w:szCs w:val="24"/>
          <w:lang w:eastAsia="en-US"/>
        </w:rPr>
        <w:t>, на базе которой организован ЦПДЭ</w:t>
      </w:r>
      <w:r w:rsidRPr="00B42024">
        <w:rPr>
          <w:rFonts w:ascii="Times New Roman" w:hAnsi="Times New Roman" w:cs="Times New Roman"/>
          <w:sz w:val="24"/>
          <w:szCs w:val="24"/>
          <w:lang w:eastAsia="en-US"/>
        </w:rPr>
        <w:t>;</w:t>
      </w:r>
    </w:p>
    <w:p w14:paraId="76C339CD" w14:textId="77777777" w:rsidR="00B42024" w:rsidRPr="00B42024" w:rsidRDefault="00B42024" w:rsidP="00B42024">
      <w:pPr>
        <w:jc w:val="both"/>
        <w:rPr>
          <w:rFonts w:ascii="Times New Roman" w:hAnsi="Times New Roman" w:cs="Times New Roman"/>
          <w:sz w:val="24"/>
          <w:szCs w:val="24"/>
          <w:lang w:eastAsia="en-US"/>
        </w:rPr>
      </w:pPr>
      <w:r w:rsidRPr="00B42024">
        <w:rPr>
          <w:rFonts w:ascii="Times New Roman" w:hAnsi="Times New Roman" w:cs="Times New Roman"/>
          <w:sz w:val="24"/>
          <w:szCs w:val="24"/>
          <w:lang w:eastAsia="en-US"/>
        </w:rPr>
        <w:t>- не менее одного члена ГЭК, не считая членов экспертной группы;</w:t>
      </w:r>
    </w:p>
    <w:p w14:paraId="3A8D56BF" w14:textId="77777777" w:rsidR="00B42024" w:rsidRPr="00B42024" w:rsidRDefault="00B42024" w:rsidP="00B42024">
      <w:pPr>
        <w:jc w:val="both"/>
        <w:rPr>
          <w:rFonts w:ascii="Times New Roman" w:hAnsi="Times New Roman" w:cs="Times New Roman"/>
          <w:sz w:val="24"/>
          <w:szCs w:val="24"/>
          <w:lang w:eastAsia="en-US"/>
        </w:rPr>
      </w:pPr>
      <w:r w:rsidRPr="00B42024">
        <w:rPr>
          <w:rFonts w:ascii="Times New Roman" w:hAnsi="Times New Roman" w:cs="Times New Roman"/>
          <w:sz w:val="24"/>
          <w:szCs w:val="24"/>
          <w:lang w:eastAsia="en-US"/>
        </w:rPr>
        <w:t>- члены экспертной группы;</w:t>
      </w:r>
    </w:p>
    <w:p w14:paraId="5B45BF2B" w14:textId="72A1FAAD" w:rsidR="00B42024" w:rsidRDefault="00B42024" w:rsidP="00B42024">
      <w:pPr>
        <w:jc w:val="both"/>
        <w:rPr>
          <w:rFonts w:ascii="Times New Roman" w:hAnsi="Times New Roman" w:cs="Times New Roman"/>
          <w:sz w:val="24"/>
          <w:szCs w:val="24"/>
          <w:lang w:eastAsia="en-US"/>
        </w:rPr>
      </w:pPr>
      <w:r w:rsidRPr="00B42024">
        <w:rPr>
          <w:rFonts w:ascii="Times New Roman" w:hAnsi="Times New Roman" w:cs="Times New Roman"/>
          <w:sz w:val="24"/>
          <w:szCs w:val="24"/>
          <w:lang w:eastAsia="en-US"/>
        </w:rPr>
        <w:t>- главный эксперт;</w:t>
      </w:r>
    </w:p>
    <w:p w14:paraId="4B1AC1E6" w14:textId="73724FF0" w:rsidR="0001439F" w:rsidRPr="00B42024" w:rsidRDefault="0001439F" w:rsidP="00B42024">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r w:rsidRPr="0001439F">
        <w:rPr>
          <w:rFonts w:ascii="Times New Roman" w:hAnsi="Times New Roman" w:cs="Times New Roman"/>
          <w:sz w:val="24"/>
          <w:szCs w:val="24"/>
          <w:lang w:eastAsia="en-US"/>
        </w:rPr>
        <w:t xml:space="preserve"> представители организаций-партнеров (по согласованию с </w:t>
      </w:r>
      <w:r>
        <w:rPr>
          <w:rFonts w:ascii="Times New Roman" w:hAnsi="Times New Roman" w:cs="Times New Roman"/>
          <w:sz w:val="24"/>
          <w:szCs w:val="24"/>
          <w:lang w:eastAsia="en-US"/>
        </w:rPr>
        <w:t>ПОО</w:t>
      </w:r>
      <w:r w:rsidRPr="0001439F">
        <w:rPr>
          <w:rFonts w:ascii="Times New Roman" w:hAnsi="Times New Roman" w:cs="Times New Roman"/>
          <w:sz w:val="24"/>
          <w:szCs w:val="24"/>
          <w:lang w:eastAsia="en-US"/>
        </w:rPr>
        <w:t>);</w:t>
      </w:r>
    </w:p>
    <w:p w14:paraId="1DC3B009" w14:textId="77777777" w:rsidR="00B42024" w:rsidRPr="00B42024" w:rsidRDefault="00B42024" w:rsidP="00B42024">
      <w:pPr>
        <w:jc w:val="both"/>
        <w:rPr>
          <w:rFonts w:ascii="Times New Roman" w:hAnsi="Times New Roman" w:cs="Times New Roman"/>
          <w:sz w:val="24"/>
          <w:szCs w:val="24"/>
          <w:lang w:eastAsia="en-US"/>
        </w:rPr>
      </w:pPr>
      <w:r w:rsidRPr="00B42024">
        <w:rPr>
          <w:rFonts w:ascii="Times New Roman" w:hAnsi="Times New Roman" w:cs="Times New Roman"/>
          <w:sz w:val="24"/>
          <w:szCs w:val="24"/>
          <w:lang w:eastAsia="en-US"/>
        </w:rPr>
        <w:t>- выпускники;</w:t>
      </w:r>
    </w:p>
    <w:p w14:paraId="774513D2" w14:textId="37837407" w:rsidR="00B42024" w:rsidRDefault="00B42024" w:rsidP="00B42024">
      <w:pPr>
        <w:jc w:val="both"/>
        <w:rPr>
          <w:rFonts w:ascii="Times New Roman" w:hAnsi="Times New Roman" w:cs="Times New Roman"/>
          <w:sz w:val="24"/>
          <w:szCs w:val="24"/>
          <w:lang w:eastAsia="en-US"/>
        </w:rPr>
      </w:pPr>
      <w:r w:rsidRPr="00B42024">
        <w:rPr>
          <w:rFonts w:ascii="Times New Roman" w:hAnsi="Times New Roman" w:cs="Times New Roman"/>
          <w:sz w:val="24"/>
          <w:szCs w:val="24"/>
          <w:lang w:eastAsia="en-US"/>
        </w:rPr>
        <w:t>- технический эксперт;</w:t>
      </w:r>
    </w:p>
    <w:p w14:paraId="49070BA8" w14:textId="6CEA9FB1" w:rsidR="0001439F" w:rsidRDefault="0001439F" w:rsidP="00B42024">
      <w:pPr>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 </w:t>
      </w:r>
      <w:r w:rsidRPr="0001439F">
        <w:rPr>
          <w:rFonts w:ascii="Times New Roman" w:hAnsi="Times New Roman" w:cs="Times New Roman"/>
          <w:sz w:val="24"/>
          <w:szCs w:val="24"/>
          <w:lang w:eastAsia="en-US"/>
        </w:rPr>
        <w:t>представитель образовательной организации, ответственный за сопровождение выпускников к центру проведения экзамена (при необходимости);</w:t>
      </w:r>
    </w:p>
    <w:p w14:paraId="7FFD32B9" w14:textId="5CBD63BB" w:rsidR="007C382A" w:rsidRPr="00B42024" w:rsidRDefault="007C382A" w:rsidP="00B42024">
      <w:pPr>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Pr="007C382A">
        <w:rPr>
          <w:rFonts w:ascii="Times New Roman" w:hAnsi="Times New Roman" w:cs="Times New Roman"/>
          <w:sz w:val="24"/>
          <w:szCs w:val="24"/>
          <w:lang w:eastAsia="en-US"/>
        </w:rPr>
        <w:t xml:space="preserve">тьютор (ассистент), оказывающий необходимую помощь выпускнику из числа лиц с ограниченными возможностями здоровья, детей-инвалидов, инвалидов (далее </w:t>
      </w:r>
      <w:r>
        <w:rPr>
          <w:rFonts w:ascii="Times New Roman" w:hAnsi="Times New Roman" w:cs="Times New Roman"/>
          <w:sz w:val="24"/>
          <w:szCs w:val="24"/>
          <w:lang w:eastAsia="en-US"/>
        </w:rPr>
        <w:t>–</w:t>
      </w:r>
      <w:r w:rsidRPr="007C382A">
        <w:rPr>
          <w:rFonts w:ascii="Times New Roman" w:hAnsi="Times New Roman" w:cs="Times New Roman"/>
          <w:sz w:val="24"/>
          <w:szCs w:val="24"/>
          <w:lang w:eastAsia="en-US"/>
        </w:rPr>
        <w:t xml:space="preserve"> тьютор (ассистент);</w:t>
      </w:r>
    </w:p>
    <w:p w14:paraId="3016553A" w14:textId="08051E7B" w:rsidR="00B42024" w:rsidRPr="00B42024" w:rsidRDefault="00B42024" w:rsidP="00B42024">
      <w:pPr>
        <w:jc w:val="both"/>
        <w:rPr>
          <w:rFonts w:ascii="Times New Roman" w:hAnsi="Times New Roman" w:cs="Times New Roman"/>
          <w:sz w:val="24"/>
          <w:szCs w:val="24"/>
          <w:lang w:eastAsia="en-US"/>
        </w:rPr>
      </w:pPr>
      <w:r w:rsidRPr="00B42024">
        <w:rPr>
          <w:rFonts w:ascii="Times New Roman" w:hAnsi="Times New Roman" w:cs="Times New Roman"/>
          <w:sz w:val="24"/>
          <w:szCs w:val="24"/>
          <w:lang w:eastAsia="en-US"/>
        </w:rPr>
        <w:t xml:space="preserve">- организаторы, назначенные </w:t>
      </w:r>
      <w:r w:rsidR="00674CAF">
        <w:rPr>
          <w:rFonts w:ascii="Times New Roman" w:hAnsi="Times New Roman" w:cs="Times New Roman"/>
          <w:sz w:val="24"/>
          <w:szCs w:val="24"/>
          <w:lang w:eastAsia="en-US"/>
        </w:rPr>
        <w:t>ПОО</w:t>
      </w:r>
      <w:r w:rsidRPr="00B42024">
        <w:rPr>
          <w:rFonts w:ascii="Times New Roman" w:hAnsi="Times New Roman" w:cs="Times New Roman"/>
          <w:sz w:val="24"/>
          <w:szCs w:val="24"/>
          <w:lang w:eastAsia="en-US"/>
        </w:rPr>
        <w:t xml:space="preserve"> из числа педагогических работников, оказывающие содействие главному эксперту в обеспечении соблюдения всех требований к проведению демонстрационного экзамена.</w:t>
      </w:r>
    </w:p>
    <w:p w14:paraId="63D06850" w14:textId="77777777" w:rsidR="00B42024" w:rsidRPr="00B42024" w:rsidRDefault="00B42024" w:rsidP="00B42024">
      <w:pPr>
        <w:ind w:firstLine="709"/>
        <w:jc w:val="both"/>
        <w:rPr>
          <w:rFonts w:ascii="Times New Roman" w:hAnsi="Times New Roman" w:cs="Times New Roman"/>
          <w:sz w:val="24"/>
          <w:szCs w:val="24"/>
          <w:lang w:eastAsia="en-US"/>
        </w:rPr>
      </w:pPr>
      <w:r w:rsidRPr="00B42024">
        <w:rPr>
          <w:rFonts w:ascii="Times New Roman" w:hAnsi="Times New Roman" w:cs="Times New Roman"/>
          <w:sz w:val="24"/>
          <w:szCs w:val="24"/>
          <w:lang w:eastAsia="en-US"/>
        </w:rPr>
        <w:t>В случае отсутствия в день проведения демонстрационного экзамена в ЦПДЭ лиц, указанных в настоящем пункте, решение о проведении демонстрационного экзамена принимается главным экспертом, о чем главным экспертом вносится соответствующая запись в протокол проведения демонстрационного экзамена.</w:t>
      </w:r>
    </w:p>
    <w:p w14:paraId="2F5D981C" w14:textId="77777777" w:rsidR="003C6372" w:rsidRDefault="003C6372" w:rsidP="003C6372">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4</w:t>
      </w:r>
      <w:r w:rsidR="00B42024" w:rsidRPr="00B42024">
        <w:rPr>
          <w:rFonts w:ascii="Times New Roman" w:hAnsi="Times New Roman" w:cs="Times New Roman"/>
          <w:sz w:val="24"/>
          <w:szCs w:val="24"/>
          <w:lang w:eastAsia="en-US"/>
        </w:rPr>
        <w:t>.1</w:t>
      </w:r>
      <w:r>
        <w:rPr>
          <w:rFonts w:ascii="Times New Roman" w:hAnsi="Times New Roman" w:cs="Times New Roman"/>
          <w:sz w:val="24"/>
          <w:szCs w:val="24"/>
          <w:lang w:eastAsia="en-US"/>
        </w:rPr>
        <w:t>3</w:t>
      </w:r>
      <w:r w:rsidR="00B42024" w:rsidRPr="00B42024">
        <w:rPr>
          <w:rFonts w:ascii="Times New Roman" w:hAnsi="Times New Roman" w:cs="Times New Roman"/>
          <w:sz w:val="24"/>
          <w:szCs w:val="24"/>
          <w:lang w:eastAsia="en-US"/>
        </w:rPr>
        <w:t>.</w:t>
      </w:r>
      <w:r w:rsidR="00B42024" w:rsidRPr="00B42024">
        <w:rPr>
          <w:rFonts w:cs="Times New Roman"/>
          <w:sz w:val="24"/>
          <w:szCs w:val="24"/>
          <w:lang w:eastAsia="en-US"/>
        </w:rPr>
        <w:t xml:space="preserve"> </w:t>
      </w:r>
      <w:r w:rsidR="00B42024" w:rsidRPr="00B42024">
        <w:rPr>
          <w:rFonts w:ascii="Times New Roman" w:hAnsi="Times New Roman" w:cs="Times New Roman"/>
          <w:sz w:val="24"/>
          <w:szCs w:val="24"/>
          <w:lang w:eastAsia="en-US"/>
        </w:rPr>
        <w:t>Допуск выпускников в центр проведения экзамена осуществляется главным экспертом на основании документов, удостоверяющих личность.</w:t>
      </w:r>
    </w:p>
    <w:p w14:paraId="045EC536" w14:textId="08F08ED0" w:rsidR="00B42024" w:rsidRPr="00B42024" w:rsidRDefault="003C6372" w:rsidP="003C6372">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4.14. </w:t>
      </w:r>
      <w:r w:rsidR="00B42024" w:rsidRPr="00B42024">
        <w:rPr>
          <w:rFonts w:ascii="Times New Roman" w:hAnsi="Times New Roman" w:cs="Times New Roman"/>
          <w:sz w:val="24"/>
          <w:szCs w:val="24"/>
          <w:lang w:eastAsia="en-US"/>
        </w:rPr>
        <w:t>В день проведения демонстрационного экзамена в ЦПДЭ могут присутствовать:</w:t>
      </w:r>
    </w:p>
    <w:p w14:paraId="0839D718" w14:textId="7210462D" w:rsidR="003C6372" w:rsidRPr="003C6372" w:rsidRDefault="003C6372" w:rsidP="003C637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Pr="003C6372">
        <w:rPr>
          <w:rFonts w:ascii="Times New Roman" w:hAnsi="Times New Roman" w:cs="Times New Roman"/>
          <w:sz w:val="24"/>
          <w:szCs w:val="24"/>
          <w:lang w:eastAsia="en-US"/>
        </w:rPr>
        <w:t>должностные лица органа исполнительной власти субъекта Российской Федерации, осуществляющего управление в сфере образования (по решению указанного органа);</w:t>
      </w:r>
    </w:p>
    <w:p w14:paraId="2DFD65D9" w14:textId="5519ABDD" w:rsidR="003C6372" w:rsidRPr="003C6372" w:rsidRDefault="003C6372" w:rsidP="003C637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Pr="003C6372">
        <w:rPr>
          <w:rFonts w:ascii="Times New Roman" w:hAnsi="Times New Roman" w:cs="Times New Roman"/>
          <w:sz w:val="24"/>
          <w:szCs w:val="24"/>
          <w:lang w:eastAsia="en-US"/>
        </w:rPr>
        <w:t xml:space="preserve">представители оператора (по согласованию с </w:t>
      </w:r>
      <w:r>
        <w:rPr>
          <w:rFonts w:ascii="Times New Roman" w:hAnsi="Times New Roman" w:cs="Times New Roman"/>
          <w:sz w:val="24"/>
          <w:szCs w:val="24"/>
          <w:lang w:eastAsia="en-US"/>
        </w:rPr>
        <w:t>ПОО</w:t>
      </w:r>
      <w:r w:rsidRPr="003C6372">
        <w:rPr>
          <w:rFonts w:ascii="Times New Roman" w:hAnsi="Times New Roman" w:cs="Times New Roman"/>
          <w:sz w:val="24"/>
          <w:szCs w:val="24"/>
          <w:lang w:eastAsia="en-US"/>
        </w:rPr>
        <w:t>);</w:t>
      </w:r>
    </w:p>
    <w:p w14:paraId="3E550B1A" w14:textId="59CB9FD3" w:rsidR="003C6372" w:rsidRPr="003C6372" w:rsidRDefault="003C6372" w:rsidP="003C637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r w:rsidRPr="003C6372">
        <w:rPr>
          <w:rFonts w:ascii="Times New Roman" w:hAnsi="Times New Roman" w:cs="Times New Roman"/>
          <w:sz w:val="24"/>
          <w:szCs w:val="24"/>
          <w:lang w:eastAsia="en-US"/>
        </w:rPr>
        <w:t xml:space="preserve"> медицинские работники (по решению </w:t>
      </w:r>
      <w:r>
        <w:rPr>
          <w:rFonts w:ascii="Times New Roman" w:hAnsi="Times New Roman" w:cs="Times New Roman"/>
          <w:sz w:val="24"/>
          <w:szCs w:val="24"/>
          <w:lang w:eastAsia="en-US"/>
        </w:rPr>
        <w:t>ПОО</w:t>
      </w:r>
      <w:r w:rsidRPr="003C6372">
        <w:rPr>
          <w:rFonts w:ascii="Times New Roman" w:hAnsi="Times New Roman" w:cs="Times New Roman"/>
          <w:sz w:val="24"/>
          <w:szCs w:val="24"/>
          <w:lang w:eastAsia="en-US"/>
        </w:rPr>
        <w:t xml:space="preserve">, на территории которой располагается </w:t>
      </w:r>
      <w:r>
        <w:rPr>
          <w:rFonts w:ascii="Times New Roman" w:hAnsi="Times New Roman" w:cs="Times New Roman"/>
          <w:sz w:val="24"/>
          <w:szCs w:val="24"/>
          <w:lang w:eastAsia="en-US"/>
        </w:rPr>
        <w:t>ЦПДЭ</w:t>
      </w:r>
      <w:r w:rsidRPr="003C6372">
        <w:rPr>
          <w:rFonts w:ascii="Times New Roman" w:hAnsi="Times New Roman" w:cs="Times New Roman"/>
          <w:sz w:val="24"/>
          <w:szCs w:val="24"/>
          <w:lang w:eastAsia="en-US"/>
        </w:rPr>
        <w:t>);</w:t>
      </w:r>
    </w:p>
    <w:p w14:paraId="5F97AC00" w14:textId="457BE07E" w:rsidR="003C6372" w:rsidRPr="003C6372" w:rsidRDefault="003C6372" w:rsidP="003C637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Pr="003C6372">
        <w:rPr>
          <w:rFonts w:ascii="Times New Roman" w:hAnsi="Times New Roman" w:cs="Times New Roman"/>
          <w:sz w:val="24"/>
          <w:szCs w:val="24"/>
          <w:lang w:eastAsia="en-US"/>
        </w:rPr>
        <w:t xml:space="preserve">представители организаций-партнеров (по решению таких организаций по согласованию с </w:t>
      </w:r>
      <w:r>
        <w:rPr>
          <w:rFonts w:ascii="Times New Roman" w:hAnsi="Times New Roman" w:cs="Times New Roman"/>
          <w:sz w:val="24"/>
          <w:szCs w:val="24"/>
          <w:lang w:eastAsia="en-US"/>
        </w:rPr>
        <w:t>ПОО</w:t>
      </w:r>
      <w:r w:rsidRPr="003C6372">
        <w:rPr>
          <w:rFonts w:ascii="Times New Roman" w:hAnsi="Times New Roman" w:cs="Times New Roman"/>
          <w:sz w:val="24"/>
          <w:szCs w:val="24"/>
          <w:lang w:eastAsia="en-US"/>
        </w:rPr>
        <w:t>).</w:t>
      </w:r>
    </w:p>
    <w:p w14:paraId="58AE67BF" w14:textId="086C886D" w:rsidR="003C6372" w:rsidRPr="003C6372" w:rsidRDefault="003C6372" w:rsidP="003C6372">
      <w:pPr>
        <w:ind w:firstLine="709"/>
        <w:jc w:val="both"/>
        <w:rPr>
          <w:rFonts w:ascii="Times New Roman" w:hAnsi="Times New Roman" w:cs="Times New Roman"/>
          <w:sz w:val="24"/>
          <w:szCs w:val="24"/>
          <w:lang w:eastAsia="en-US"/>
        </w:rPr>
      </w:pPr>
      <w:r w:rsidRPr="003C6372">
        <w:rPr>
          <w:rFonts w:ascii="Times New Roman" w:hAnsi="Times New Roman" w:cs="Times New Roman"/>
          <w:sz w:val="24"/>
          <w:szCs w:val="24"/>
          <w:lang w:eastAsia="en-US"/>
        </w:rPr>
        <w:t xml:space="preserve">Указанные в настоящем пункте лица присутствуют в </w:t>
      </w:r>
      <w:r>
        <w:rPr>
          <w:rFonts w:ascii="Times New Roman" w:hAnsi="Times New Roman" w:cs="Times New Roman"/>
          <w:sz w:val="24"/>
          <w:szCs w:val="24"/>
          <w:lang w:eastAsia="en-US"/>
        </w:rPr>
        <w:t>ЦПДЭ</w:t>
      </w:r>
      <w:r w:rsidRPr="003C6372">
        <w:rPr>
          <w:rFonts w:ascii="Times New Roman" w:hAnsi="Times New Roman" w:cs="Times New Roman"/>
          <w:sz w:val="24"/>
          <w:szCs w:val="24"/>
          <w:lang w:eastAsia="en-US"/>
        </w:rPr>
        <w:t xml:space="preserve"> в день проведения демонстрационного экзамена на основании документов, удостоверяющих личность.</w:t>
      </w:r>
    </w:p>
    <w:p w14:paraId="35CEEBDF" w14:textId="5BA97BB9" w:rsidR="003C6372" w:rsidRPr="003C6372" w:rsidRDefault="003C6372" w:rsidP="003C637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Pr="003C6372">
        <w:rPr>
          <w:rFonts w:ascii="Times New Roman" w:hAnsi="Times New Roman" w:cs="Times New Roman"/>
          <w:sz w:val="24"/>
          <w:szCs w:val="24"/>
          <w:lang w:eastAsia="en-US"/>
        </w:rPr>
        <w:t xml:space="preserve">добровольцы (волонтеры), привлекаемые к проведению демонстрационного экзамена (по решению </w:t>
      </w:r>
      <w:r>
        <w:rPr>
          <w:rFonts w:ascii="Times New Roman" w:hAnsi="Times New Roman" w:cs="Times New Roman"/>
          <w:sz w:val="24"/>
          <w:szCs w:val="24"/>
          <w:lang w:eastAsia="en-US"/>
        </w:rPr>
        <w:t>ПОО</w:t>
      </w:r>
      <w:r w:rsidRPr="003C6372">
        <w:rPr>
          <w:rFonts w:ascii="Times New Roman" w:hAnsi="Times New Roman" w:cs="Times New Roman"/>
          <w:sz w:val="24"/>
          <w:szCs w:val="24"/>
          <w:lang w:eastAsia="en-US"/>
        </w:rPr>
        <w:t>).</w:t>
      </w:r>
    </w:p>
    <w:p w14:paraId="5254E7CC" w14:textId="3B402683" w:rsidR="00B42024" w:rsidRPr="00B42024" w:rsidRDefault="003C6372" w:rsidP="003C6372">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4</w:t>
      </w:r>
      <w:r w:rsidR="00B42024" w:rsidRPr="00B42024">
        <w:rPr>
          <w:rFonts w:ascii="Times New Roman" w:hAnsi="Times New Roman" w:cs="Times New Roman"/>
          <w:sz w:val="24"/>
          <w:szCs w:val="24"/>
          <w:lang w:eastAsia="en-US"/>
        </w:rPr>
        <w:t>.1</w:t>
      </w:r>
      <w:r>
        <w:rPr>
          <w:rFonts w:ascii="Times New Roman" w:hAnsi="Times New Roman" w:cs="Times New Roman"/>
          <w:sz w:val="24"/>
          <w:szCs w:val="24"/>
          <w:lang w:eastAsia="en-US"/>
        </w:rPr>
        <w:t>5</w:t>
      </w:r>
      <w:r w:rsidR="00B42024" w:rsidRPr="00B42024">
        <w:rPr>
          <w:rFonts w:ascii="Times New Roman" w:hAnsi="Times New Roman" w:cs="Times New Roman"/>
          <w:sz w:val="24"/>
          <w:szCs w:val="24"/>
          <w:lang w:eastAsia="en-US"/>
        </w:rPr>
        <w:t>. Лица, присутствующие в день проведения демонстрационного экзамена в ЦПДЭ, обязаны:</w:t>
      </w:r>
    </w:p>
    <w:p w14:paraId="35C84E5F" w14:textId="159A943B" w:rsidR="003C6372" w:rsidRPr="003C6372" w:rsidRDefault="003C6372" w:rsidP="003C637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Pr="003C6372">
        <w:rPr>
          <w:rFonts w:ascii="Times New Roman" w:hAnsi="Times New Roman" w:cs="Times New Roman"/>
          <w:sz w:val="24"/>
          <w:szCs w:val="24"/>
          <w:lang w:eastAsia="en-US"/>
        </w:rPr>
        <w:t>соблюдать установленные требования по охране труда и производственной безопасности, выполнять указания технического эксперта по соблюдению указанных требований;</w:t>
      </w:r>
    </w:p>
    <w:p w14:paraId="60736575" w14:textId="266EAED4" w:rsidR="003C6372" w:rsidRPr="003C6372" w:rsidRDefault="003C6372" w:rsidP="003C637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Pr="003C6372">
        <w:rPr>
          <w:rFonts w:ascii="Times New Roman" w:hAnsi="Times New Roman" w:cs="Times New Roman"/>
          <w:sz w:val="24"/>
          <w:szCs w:val="24"/>
          <w:lang w:eastAsia="en-US"/>
        </w:rPr>
        <w:t>пользоваться средствами связи исключительно по вопросам служебной необходимости, в том числе в рамках оказания необходимого содействия главному эксперту;</w:t>
      </w:r>
    </w:p>
    <w:p w14:paraId="46081644" w14:textId="49F543A0" w:rsidR="003C6372" w:rsidRPr="003C6372" w:rsidRDefault="003C6372" w:rsidP="003C637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Pr="003C6372">
        <w:rPr>
          <w:rFonts w:ascii="Times New Roman" w:hAnsi="Times New Roman" w:cs="Times New Roman"/>
          <w:sz w:val="24"/>
          <w:szCs w:val="24"/>
          <w:lang w:eastAsia="en-US"/>
        </w:rPr>
        <w:t>не мешать и не взаимодействовать с выпускниками при выполнении ими заданий, не передавать им средства связи и хранения информации, иные предметы и материалы.</w:t>
      </w:r>
    </w:p>
    <w:p w14:paraId="17539901" w14:textId="3F4B0399" w:rsidR="00B42024" w:rsidRPr="00B42024" w:rsidRDefault="003C6372" w:rsidP="003C6372">
      <w:pPr>
        <w:ind w:firstLine="709"/>
        <w:jc w:val="both"/>
        <w:rPr>
          <w:rFonts w:ascii="Times New Roman" w:hAnsi="Times New Roman" w:cs="Times New Roman"/>
          <w:sz w:val="24"/>
          <w:szCs w:val="24"/>
          <w:lang w:eastAsia="en-US"/>
        </w:rPr>
      </w:pPr>
      <w:r w:rsidRPr="003C6372">
        <w:rPr>
          <w:rFonts w:ascii="Times New Roman" w:hAnsi="Times New Roman" w:cs="Times New Roman"/>
          <w:sz w:val="24"/>
          <w:szCs w:val="24"/>
          <w:lang w:eastAsia="en-US"/>
        </w:rPr>
        <w:t>Добровольцы (волонтеры) взаимодействуют с выпускниками в соответствии с условиями, установленными комплектом оценочной документации.</w:t>
      </w:r>
    </w:p>
    <w:p w14:paraId="7D217607" w14:textId="10674E02" w:rsidR="00B42024" w:rsidRPr="00B42024" w:rsidRDefault="003C6372" w:rsidP="003C6372">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4</w:t>
      </w:r>
      <w:r w:rsidR="00B42024" w:rsidRPr="00B42024">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00B42024" w:rsidRPr="00B42024">
        <w:rPr>
          <w:rFonts w:ascii="Times New Roman" w:hAnsi="Times New Roman" w:cs="Times New Roman"/>
          <w:sz w:val="24"/>
          <w:szCs w:val="24"/>
          <w:lang w:eastAsia="en-US"/>
        </w:rPr>
        <w:t>. Члены ГЭК, не входящие в состав экспертной группы, наблюдают за ходом проведения демонстрационного экзамена и вправе сообщать главному эксперту о выявленных фактах нарушения Порядка</w:t>
      </w:r>
      <w:r>
        <w:rPr>
          <w:rFonts w:ascii="Times New Roman" w:hAnsi="Times New Roman" w:cs="Times New Roman"/>
          <w:sz w:val="24"/>
          <w:szCs w:val="24"/>
          <w:lang w:eastAsia="en-US"/>
        </w:rPr>
        <w:t xml:space="preserve"> ГИА</w:t>
      </w:r>
      <w:r w:rsidR="00B42024" w:rsidRPr="00B42024">
        <w:rPr>
          <w:rFonts w:ascii="Times New Roman" w:hAnsi="Times New Roman" w:cs="Times New Roman"/>
          <w:sz w:val="24"/>
          <w:szCs w:val="24"/>
          <w:lang w:eastAsia="en-US"/>
        </w:rPr>
        <w:t>.</w:t>
      </w:r>
    </w:p>
    <w:p w14:paraId="03BA0457" w14:textId="6C1A8CB8" w:rsidR="00B42024" w:rsidRPr="00B42024" w:rsidRDefault="003C6372" w:rsidP="003C6372">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4</w:t>
      </w:r>
      <w:r w:rsidR="00B42024" w:rsidRPr="00B42024">
        <w:rPr>
          <w:rFonts w:ascii="Times New Roman" w:hAnsi="Times New Roman" w:cs="Times New Roman"/>
          <w:sz w:val="24"/>
          <w:szCs w:val="24"/>
          <w:lang w:eastAsia="en-US"/>
        </w:rPr>
        <w:t>.1</w:t>
      </w:r>
      <w:r>
        <w:rPr>
          <w:rFonts w:ascii="Times New Roman" w:hAnsi="Times New Roman" w:cs="Times New Roman"/>
          <w:sz w:val="24"/>
          <w:szCs w:val="24"/>
          <w:lang w:eastAsia="en-US"/>
        </w:rPr>
        <w:t>7</w:t>
      </w:r>
      <w:r w:rsidR="00B42024" w:rsidRPr="00B42024">
        <w:rPr>
          <w:rFonts w:ascii="Times New Roman" w:hAnsi="Times New Roman" w:cs="Times New Roman"/>
          <w:sz w:val="24"/>
          <w:szCs w:val="24"/>
          <w:lang w:eastAsia="en-US"/>
        </w:rPr>
        <w:t>. Члены экспертной группы осуществляют оценку выполнения заданий демонстрационного экзамена самостоятельно.</w:t>
      </w:r>
    </w:p>
    <w:p w14:paraId="0375E46F" w14:textId="5E6ABDF5" w:rsidR="00B42024" w:rsidRPr="00B42024" w:rsidRDefault="00C005B9" w:rsidP="00C005B9">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4</w:t>
      </w:r>
      <w:r w:rsidR="00B42024" w:rsidRPr="00B42024">
        <w:rPr>
          <w:rFonts w:ascii="Times New Roman" w:hAnsi="Times New Roman" w:cs="Times New Roman"/>
          <w:sz w:val="24"/>
          <w:szCs w:val="24"/>
          <w:lang w:eastAsia="en-US"/>
        </w:rPr>
        <w:t>.1</w:t>
      </w:r>
      <w:r>
        <w:rPr>
          <w:rFonts w:ascii="Times New Roman" w:hAnsi="Times New Roman" w:cs="Times New Roman"/>
          <w:sz w:val="24"/>
          <w:szCs w:val="24"/>
          <w:lang w:eastAsia="en-US"/>
        </w:rPr>
        <w:t>8</w:t>
      </w:r>
      <w:r w:rsidR="00B42024" w:rsidRPr="00B42024">
        <w:rPr>
          <w:rFonts w:ascii="Times New Roman" w:hAnsi="Times New Roman" w:cs="Times New Roman"/>
          <w:sz w:val="24"/>
          <w:szCs w:val="24"/>
          <w:lang w:eastAsia="en-US"/>
        </w:rPr>
        <w:t>. Главный эксперт вправе давать указания по организации и проведению демонстрационного экзамена, обязательные для выполнения лицами, привлеченными к проведению демонстрационного экзамена, и выпускникам, удалять из центра проведения экзамена лиц, допустивших грубое нарушение требований Порядка</w:t>
      </w:r>
      <w:r w:rsidR="003C6372">
        <w:rPr>
          <w:rFonts w:ascii="Times New Roman" w:hAnsi="Times New Roman" w:cs="Times New Roman"/>
          <w:sz w:val="24"/>
          <w:szCs w:val="24"/>
          <w:lang w:eastAsia="en-US"/>
        </w:rPr>
        <w:t xml:space="preserve"> ГИА</w:t>
      </w:r>
      <w:r w:rsidR="00B42024" w:rsidRPr="00B42024">
        <w:rPr>
          <w:rFonts w:ascii="Times New Roman" w:hAnsi="Times New Roman" w:cs="Times New Roman"/>
          <w:sz w:val="24"/>
          <w:szCs w:val="24"/>
          <w:lang w:eastAsia="en-US"/>
        </w:rPr>
        <w:t>, требований охраны труда и безопасности производства, а также останавливать, приостанавливать и возобновлять проведение демонстрационного экзамена при возникновении необходимости устранения грубых нарушений требований Порядка</w:t>
      </w:r>
      <w:r w:rsidR="003C6372">
        <w:rPr>
          <w:rFonts w:ascii="Times New Roman" w:hAnsi="Times New Roman" w:cs="Times New Roman"/>
          <w:sz w:val="24"/>
          <w:szCs w:val="24"/>
          <w:lang w:eastAsia="en-US"/>
        </w:rPr>
        <w:t xml:space="preserve"> ГИА</w:t>
      </w:r>
      <w:r w:rsidR="00B42024" w:rsidRPr="00B42024">
        <w:rPr>
          <w:rFonts w:ascii="Times New Roman" w:hAnsi="Times New Roman" w:cs="Times New Roman"/>
          <w:sz w:val="24"/>
          <w:szCs w:val="24"/>
          <w:lang w:eastAsia="en-US"/>
        </w:rPr>
        <w:t>, требований охраны труда и производственной безопасности.</w:t>
      </w:r>
    </w:p>
    <w:p w14:paraId="5CC92D78" w14:textId="77777777" w:rsidR="00B42024" w:rsidRPr="00B42024" w:rsidRDefault="00B42024" w:rsidP="00B42024">
      <w:pPr>
        <w:ind w:firstLine="709"/>
        <w:jc w:val="both"/>
        <w:rPr>
          <w:rFonts w:ascii="Times New Roman" w:hAnsi="Times New Roman" w:cs="Times New Roman"/>
          <w:sz w:val="24"/>
          <w:szCs w:val="24"/>
          <w:lang w:eastAsia="en-US"/>
        </w:rPr>
      </w:pPr>
      <w:r w:rsidRPr="00B42024">
        <w:rPr>
          <w:rFonts w:ascii="Times New Roman" w:hAnsi="Times New Roman" w:cs="Times New Roman"/>
          <w:sz w:val="24"/>
          <w:szCs w:val="24"/>
          <w:lang w:eastAsia="en-US"/>
        </w:rPr>
        <w:t>Главный эксперт может делать заметки о ходе демонстрационного экзамена.</w:t>
      </w:r>
    </w:p>
    <w:p w14:paraId="2CE248CF" w14:textId="08BCDC97" w:rsidR="00B42024" w:rsidRPr="00B42024" w:rsidRDefault="00B42024" w:rsidP="00B42024">
      <w:pPr>
        <w:ind w:firstLine="709"/>
        <w:jc w:val="both"/>
        <w:rPr>
          <w:rFonts w:ascii="Times New Roman" w:hAnsi="Times New Roman" w:cs="Times New Roman"/>
          <w:sz w:val="24"/>
          <w:szCs w:val="24"/>
          <w:lang w:eastAsia="en-US"/>
        </w:rPr>
      </w:pPr>
      <w:r w:rsidRPr="00B42024">
        <w:rPr>
          <w:rFonts w:ascii="Times New Roman" w:hAnsi="Times New Roman" w:cs="Times New Roman"/>
          <w:sz w:val="24"/>
          <w:szCs w:val="24"/>
          <w:lang w:eastAsia="en-US"/>
        </w:rPr>
        <w:t xml:space="preserve">Главный эксперт обязан находиться в центре проведения экзамена до окончания демонстрационного экзамена, осуществлять контроль за соблюдением лицами, </w:t>
      </w:r>
      <w:r w:rsidRPr="00B42024">
        <w:rPr>
          <w:rFonts w:ascii="Times New Roman" w:hAnsi="Times New Roman" w:cs="Times New Roman"/>
          <w:sz w:val="24"/>
          <w:szCs w:val="24"/>
          <w:lang w:eastAsia="en-US"/>
        </w:rPr>
        <w:lastRenderedPageBreak/>
        <w:t>привлеченными к проведению демонстрационного экзамена, выпускниками требований Порядка</w:t>
      </w:r>
      <w:r w:rsidR="00C005B9">
        <w:rPr>
          <w:rFonts w:ascii="Times New Roman" w:hAnsi="Times New Roman" w:cs="Times New Roman"/>
          <w:sz w:val="24"/>
          <w:szCs w:val="24"/>
          <w:lang w:eastAsia="en-US"/>
        </w:rPr>
        <w:t xml:space="preserve"> ГИА</w:t>
      </w:r>
      <w:r w:rsidRPr="00B42024">
        <w:rPr>
          <w:rFonts w:ascii="Times New Roman" w:hAnsi="Times New Roman" w:cs="Times New Roman"/>
          <w:sz w:val="24"/>
          <w:szCs w:val="24"/>
          <w:lang w:eastAsia="en-US"/>
        </w:rPr>
        <w:t>.</w:t>
      </w:r>
    </w:p>
    <w:p w14:paraId="00558E8B" w14:textId="6236445F" w:rsidR="00B42024" w:rsidRPr="00B42024" w:rsidRDefault="00C005B9" w:rsidP="00C005B9">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4</w:t>
      </w:r>
      <w:r w:rsidR="00B42024" w:rsidRPr="00B42024">
        <w:rPr>
          <w:rFonts w:ascii="Times New Roman" w:hAnsi="Times New Roman" w:cs="Times New Roman"/>
          <w:sz w:val="24"/>
          <w:szCs w:val="24"/>
          <w:lang w:eastAsia="en-US"/>
        </w:rPr>
        <w:t>.1</w:t>
      </w:r>
      <w:r>
        <w:rPr>
          <w:rFonts w:ascii="Times New Roman" w:hAnsi="Times New Roman" w:cs="Times New Roman"/>
          <w:sz w:val="24"/>
          <w:szCs w:val="24"/>
          <w:lang w:eastAsia="en-US"/>
        </w:rPr>
        <w:t>9</w:t>
      </w:r>
      <w:r w:rsidR="00B42024" w:rsidRPr="00B42024">
        <w:rPr>
          <w:rFonts w:ascii="Times New Roman" w:hAnsi="Times New Roman" w:cs="Times New Roman"/>
          <w:sz w:val="24"/>
          <w:szCs w:val="24"/>
          <w:lang w:eastAsia="en-US"/>
        </w:rPr>
        <w:t xml:space="preserve">. При привлечении медицинского работника </w:t>
      </w:r>
      <w:r>
        <w:rPr>
          <w:rFonts w:ascii="Times New Roman" w:hAnsi="Times New Roman" w:cs="Times New Roman"/>
          <w:sz w:val="24"/>
          <w:szCs w:val="24"/>
          <w:lang w:eastAsia="en-US"/>
        </w:rPr>
        <w:t xml:space="preserve">ПОО, </w:t>
      </w:r>
      <w:r w:rsidRPr="00C005B9">
        <w:rPr>
          <w:rFonts w:ascii="Times New Roman" w:hAnsi="Times New Roman" w:cs="Times New Roman"/>
          <w:sz w:val="24"/>
          <w:szCs w:val="24"/>
          <w:lang w:eastAsia="en-US"/>
        </w:rPr>
        <w:t>на базе которой организован</w:t>
      </w:r>
      <w:r w:rsidR="00B42024" w:rsidRPr="00B42024">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ЦПДЭ, обязана </w:t>
      </w:r>
      <w:r w:rsidR="00B42024" w:rsidRPr="00B42024">
        <w:rPr>
          <w:rFonts w:ascii="Times New Roman" w:hAnsi="Times New Roman" w:cs="Times New Roman"/>
          <w:sz w:val="24"/>
          <w:szCs w:val="24"/>
          <w:lang w:eastAsia="en-US"/>
        </w:rPr>
        <w:t>организ</w:t>
      </w:r>
      <w:r>
        <w:rPr>
          <w:rFonts w:ascii="Times New Roman" w:hAnsi="Times New Roman" w:cs="Times New Roman"/>
          <w:sz w:val="24"/>
          <w:szCs w:val="24"/>
          <w:lang w:eastAsia="en-US"/>
        </w:rPr>
        <w:t>овать</w:t>
      </w:r>
      <w:r w:rsidR="00B42024" w:rsidRPr="00B42024">
        <w:rPr>
          <w:rFonts w:ascii="Times New Roman" w:hAnsi="Times New Roman" w:cs="Times New Roman"/>
          <w:sz w:val="24"/>
          <w:szCs w:val="24"/>
          <w:lang w:eastAsia="en-US"/>
        </w:rPr>
        <w:t xml:space="preserve"> помещение, оборудованное для оказания первой помощи и первичной медико-санитарной помощи.</w:t>
      </w:r>
    </w:p>
    <w:p w14:paraId="50330FDC" w14:textId="31EF1052" w:rsidR="00B42024" w:rsidRPr="00B42024" w:rsidRDefault="00C005B9" w:rsidP="00C005B9">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4</w:t>
      </w:r>
      <w:r w:rsidR="00B42024" w:rsidRPr="00B42024">
        <w:rPr>
          <w:rFonts w:ascii="Times New Roman" w:hAnsi="Times New Roman" w:cs="Times New Roman"/>
          <w:sz w:val="24"/>
          <w:szCs w:val="24"/>
          <w:lang w:eastAsia="en-US"/>
        </w:rPr>
        <w:t>.</w:t>
      </w:r>
      <w:r>
        <w:rPr>
          <w:rFonts w:ascii="Times New Roman" w:hAnsi="Times New Roman" w:cs="Times New Roman"/>
          <w:sz w:val="24"/>
          <w:szCs w:val="24"/>
          <w:lang w:eastAsia="en-US"/>
        </w:rPr>
        <w:t>20</w:t>
      </w:r>
      <w:r w:rsidR="00B42024" w:rsidRPr="00B42024">
        <w:rPr>
          <w:rFonts w:ascii="Times New Roman" w:hAnsi="Times New Roman" w:cs="Times New Roman"/>
          <w:sz w:val="24"/>
          <w:szCs w:val="24"/>
          <w:lang w:eastAsia="en-US"/>
        </w:rPr>
        <w:t>. Технический эксперт вправе:</w:t>
      </w:r>
    </w:p>
    <w:p w14:paraId="51F45266" w14:textId="77777777" w:rsidR="00B42024" w:rsidRPr="00B42024" w:rsidRDefault="00B42024" w:rsidP="00B42024">
      <w:pPr>
        <w:jc w:val="both"/>
        <w:rPr>
          <w:rFonts w:ascii="Times New Roman" w:hAnsi="Times New Roman" w:cs="Times New Roman"/>
          <w:sz w:val="24"/>
          <w:szCs w:val="24"/>
          <w:lang w:eastAsia="en-US"/>
        </w:rPr>
      </w:pPr>
      <w:r w:rsidRPr="00B42024">
        <w:rPr>
          <w:rFonts w:ascii="Times New Roman" w:hAnsi="Times New Roman" w:cs="Times New Roman"/>
          <w:sz w:val="24"/>
          <w:szCs w:val="24"/>
          <w:lang w:eastAsia="en-US"/>
        </w:rPr>
        <w:t>- наблюдать за ходом проведения демонстрационного экзамена;</w:t>
      </w:r>
    </w:p>
    <w:p w14:paraId="2509E6FA" w14:textId="77777777" w:rsidR="00B42024" w:rsidRPr="00B42024" w:rsidRDefault="00B42024" w:rsidP="00B42024">
      <w:pPr>
        <w:jc w:val="both"/>
        <w:rPr>
          <w:rFonts w:ascii="Times New Roman" w:hAnsi="Times New Roman" w:cs="Times New Roman"/>
          <w:sz w:val="24"/>
          <w:szCs w:val="24"/>
          <w:lang w:eastAsia="en-US"/>
        </w:rPr>
      </w:pPr>
      <w:r w:rsidRPr="00B42024">
        <w:rPr>
          <w:rFonts w:ascii="Times New Roman" w:hAnsi="Times New Roman" w:cs="Times New Roman"/>
          <w:sz w:val="24"/>
          <w:szCs w:val="24"/>
          <w:lang w:eastAsia="en-US"/>
        </w:rPr>
        <w:t>- давать разъяснения и указания лицам, привлеченным к проведению демонстрационного экзамена, выпускникам по вопросам соблюдения требований охраны труда и производственной безопасности;</w:t>
      </w:r>
    </w:p>
    <w:p w14:paraId="07EEC915" w14:textId="77777777" w:rsidR="00B42024" w:rsidRPr="00B42024" w:rsidRDefault="00B42024" w:rsidP="00B42024">
      <w:pPr>
        <w:jc w:val="both"/>
        <w:rPr>
          <w:rFonts w:ascii="Times New Roman" w:hAnsi="Times New Roman" w:cs="Times New Roman"/>
          <w:sz w:val="24"/>
          <w:szCs w:val="24"/>
          <w:lang w:eastAsia="en-US"/>
        </w:rPr>
      </w:pPr>
      <w:r w:rsidRPr="00B42024">
        <w:rPr>
          <w:rFonts w:ascii="Times New Roman" w:hAnsi="Times New Roman" w:cs="Times New Roman"/>
          <w:sz w:val="24"/>
          <w:szCs w:val="24"/>
          <w:lang w:eastAsia="en-US"/>
        </w:rPr>
        <w:t>- сообщать главному эксперту о выявленных случаях нарушений лицами, привлеченными к проведению демонстрационного экзамена, выпускниками требований охраны труда и требований производственной безопасности, а также невыполнения такими лицами указаний технического эксперта, направленных на обеспечение соблюдения требований охраны труда и производственной безопасности;</w:t>
      </w:r>
    </w:p>
    <w:p w14:paraId="6EA4F04F" w14:textId="7510C389" w:rsidR="00B42024" w:rsidRDefault="00B42024" w:rsidP="00B42024">
      <w:pPr>
        <w:jc w:val="both"/>
        <w:rPr>
          <w:rFonts w:ascii="Times New Roman" w:hAnsi="Times New Roman" w:cs="Times New Roman"/>
          <w:sz w:val="24"/>
          <w:szCs w:val="24"/>
          <w:lang w:eastAsia="en-US"/>
        </w:rPr>
      </w:pPr>
      <w:r w:rsidRPr="00B42024">
        <w:rPr>
          <w:rFonts w:ascii="Times New Roman" w:hAnsi="Times New Roman" w:cs="Times New Roman"/>
          <w:sz w:val="24"/>
          <w:szCs w:val="24"/>
          <w:lang w:eastAsia="en-US"/>
        </w:rPr>
        <w:t xml:space="preserve">- останавливать в случаях, требующих немедленного решения, в целях охраны жизни и здоровья лиц, привлеченных к проведению демонстрационного экзамена, выпускников действия выпускников по выполнению заданий, действия других лиц, находящихся в </w:t>
      </w:r>
      <w:r w:rsidR="00C005B9">
        <w:rPr>
          <w:rFonts w:ascii="Times New Roman" w:hAnsi="Times New Roman" w:cs="Times New Roman"/>
          <w:sz w:val="24"/>
          <w:szCs w:val="24"/>
          <w:lang w:eastAsia="en-US"/>
        </w:rPr>
        <w:t>ЦПДЭ</w:t>
      </w:r>
      <w:r w:rsidRPr="00B42024">
        <w:rPr>
          <w:rFonts w:ascii="Times New Roman" w:hAnsi="Times New Roman" w:cs="Times New Roman"/>
          <w:sz w:val="24"/>
          <w:szCs w:val="24"/>
          <w:lang w:eastAsia="en-US"/>
        </w:rPr>
        <w:t xml:space="preserve"> с уведомлением главного эксперта.</w:t>
      </w:r>
    </w:p>
    <w:p w14:paraId="4A0298BE" w14:textId="5FF8E8AF" w:rsidR="00C005B9" w:rsidRDefault="00700EAE" w:rsidP="00700EAE">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4.21. </w:t>
      </w:r>
      <w:r w:rsidR="00C005B9" w:rsidRPr="00C005B9">
        <w:rPr>
          <w:rFonts w:ascii="Times New Roman" w:hAnsi="Times New Roman" w:cs="Times New Roman"/>
          <w:sz w:val="24"/>
          <w:szCs w:val="24"/>
          <w:lang w:eastAsia="en-US"/>
        </w:rPr>
        <w:t xml:space="preserve">Представитель </w:t>
      </w:r>
      <w:r>
        <w:rPr>
          <w:rFonts w:ascii="Times New Roman" w:hAnsi="Times New Roman" w:cs="Times New Roman"/>
          <w:sz w:val="24"/>
          <w:szCs w:val="24"/>
          <w:lang w:eastAsia="en-US"/>
        </w:rPr>
        <w:t>ПОО</w:t>
      </w:r>
      <w:r w:rsidR="00C005B9" w:rsidRPr="00C005B9">
        <w:rPr>
          <w:rFonts w:ascii="Times New Roman" w:hAnsi="Times New Roman" w:cs="Times New Roman"/>
          <w:sz w:val="24"/>
          <w:szCs w:val="24"/>
          <w:lang w:eastAsia="en-US"/>
        </w:rPr>
        <w:t xml:space="preserve"> располагается в изолированном от центра проведения экзамена помещении.</w:t>
      </w:r>
    </w:p>
    <w:p w14:paraId="5B24DA46" w14:textId="06A0FAA9" w:rsidR="00C005B9" w:rsidRPr="00B42024" w:rsidRDefault="00700EAE" w:rsidP="00700EAE">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4.22. ПОО</w:t>
      </w:r>
      <w:r w:rsidR="00C005B9" w:rsidRPr="00C005B9">
        <w:rPr>
          <w:rFonts w:ascii="Times New Roman" w:hAnsi="Times New Roman" w:cs="Times New Roman"/>
          <w:sz w:val="24"/>
          <w:szCs w:val="24"/>
          <w:lang w:eastAsia="en-US"/>
        </w:rPr>
        <w:t xml:space="preserve"> обязана не позднее чем за один рабочий день до дня проведения демонстрационного экзамена уведомить главного эксперта об участии в проведении демонстрационного экзамена тьютора (ассистента).</w:t>
      </w:r>
    </w:p>
    <w:p w14:paraId="573C6294" w14:textId="3F3EECF2" w:rsidR="00B42024" w:rsidRPr="00B42024" w:rsidRDefault="00700EAE" w:rsidP="00700EAE">
      <w:pPr>
        <w:ind w:firstLine="709"/>
        <w:jc w:val="both"/>
        <w:rPr>
          <w:rFonts w:ascii="Times New Roman" w:hAnsi="Times New Roman" w:cs="Times New Roman"/>
          <w:sz w:val="24"/>
          <w:szCs w:val="24"/>
          <w:lang w:eastAsia="en-US"/>
        </w:rPr>
      </w:pPr>
      <w:r w:rsidRPr="00981AAA">
        <w:rPr>
          <w:rFonts w:ascii="Times New Roman" w:hAnsi="Times New Roman" w:cs="Times New Roman"/>
          <w:sz w:val="24"/>
          <w:szCs w:val="24"/>
          <w:lang w:eastAsia="en-US"/>
        </w:rPr>
        <w:t>4</w:t>
      </w:r>
      <w:r w:rsidR="00B42024" w:rsidRPr="00B42024">
        <w:rPr>
          <w:rFonts w:ascii="Times New Roman" w:hAnsi="Times New Roman" w:cs="Times New Roman"/>
          <w:sz w:val="24"/>
          <w:szCs w:val="24"/>
          <w:lang w:eastAsia="en-US"/>
        </w:rPr>
        <w:t>.</w:t>
      </w:r>
      <w:r w:rsidRPr="00981AAA">
        <w:rPr>
          <w:rFonts w:ascii="Times New Roman" w:hAnsi="Times New Roman" w:cs="Times New Roman"/>
          <w:sz w:val="24"/>
          <w:szCs w:val="24"/>
          <w:lang w:eastAsia="en-US"/>
        </w:rPr>
        <w:t>23</w:t>
      </w:r>
      <w:r w:rsidR="00B42024" w:rsidRPr="00B42024">
        <w:rPr>
          <w:rFonts w:ascii="Times New Roman" w:hAnsi="Times New Roman" w:cs="Times New Roman"/>
          <w:sz w:val="24"/>
          <w:szCs w:val="24"/>
          <w:lang w:eastAsia="en-US"/>
        </w:rPr>
        <w:t>. Выпускники вправе:</w:t>
      </w:r>
    </w:p>
    <w:p w14:paraId="429EAB45" w14:textId="769B3AFD" w:rsidR="00B42024" w:rsidRPr="00B42024" w:rsidRDefault="00B42024" w:rsidP="00B42024">
      <w:pPr>
        <w:jc w:val="both"/>
        <w:rPr>
          <w:rFonts w:ascii="Times New Roman" w:hAnsi="Times New Roman" w:cs="Times New Roman"/>
          <w:sz w:val="24"/>
          <w:szCs w:val="24"/>
          <w:lang w:eastAsia="en-US"/>
        </w:rPr>
      </w:pPr>
      <w:r w:rsidRPr="00B42024">
        <w:rPr>
          <w:rFonts w:ascii="Times New Roman" w:hAnsi="Times New Roman" w:cs="Times New Roman"/>
          <w:sz w:val="24"/>
          <w:szCs w:val="24"/>
          <w:lang w:eastAsia="en-US"/>
        </w:rPr>
        <w:t xml:space="preserve">- пользоваться оборудованием </w:t>
      </w:r>
      <w:r w:rsidR="00700EAE">
        <w:rPr>
          <w:rFonts w:ascii="Times New Roman" w:hAnsi="Times New Roman" w:cs="Times New Roman"/>
          <w:sz w:val="24"/>
          <w:szCs w:val="24"/>
          <w:lang w:eastAsia="en-US"/>
        </w:rPr>
        <w:t>ЦПДЭ</w:t>
      </w:r>
      <w:r w:rsidRPr="00B42024">
        <w:rPr>
          <w:rFonts w:ascii="Times New Roman" w:hAnsi="Times New Roman" w:cs="Times New Roman"/>
          <w:sz w:val="24"/>
          <w:szCs w:val="24"/>
          <w:lang w:eastAsia="en-US"/>
        </w:rPr>
        <w:t>, необходимыми материалами, средствами обучения и воспитания в соответствии с требованиями комплекта оценочной документации, задания демонстрационного экзамена;</w:t>
      </w:r>
    </w:p>
    <w:p w14:paraId="5C1D584C" w14:textId="7119376E" w:rsidR="00B42024" w:rsidRPr="00B42024" w:rsidRDefault="00B42024" w:rsidP="00B42024">
      <w:pPr>
        <w:jc w:val="both"/>
        <w:rPr>
          <w:rFonts w:ascii="Times New Roman" w:hAnsi="Times New Roman" w:cs="Times New Roman"/>
          <w:sz w:val="24"/>
          <w:szCs w:val="24"/>
          <w:lang w:eastAsia="en-US"/>
        </w:rPr>
      </w:pPr>
      <w:r w:rsidRPr="00B42024">
        <w:rPr>
          <w:rFonts w:ascii="Times New Roman" w:hAnsi="Times New Roman" w:cs="Times New Roman"/>
          <w:sz w:val="24"/>
          <w:szCs w:val="24"/>
          <w:lang w:eastAsia="en-US"/>
        </w:rPr>
        <w:t xml:space="preserve">- получать разъяснения технического эксперта по вопросам безопасной и бесперебойной эксплуатации оборудования </w:t>
      </w:r>
      <w:r w:rsidR="00981AAA">
        <w:rPr>
          <w:rFonts w:ascii="Times New Roman" w:hAnsi="Times New Roman" w:cs="Times New Roman"/>
          <w:sz w:val="24"/>
          <w:szCs w:val="24"/>
          <w:lang w:eastAsia="en-US"/>
        </w:rPr>
        <w:t>ЦПДЭ</w:t>
      </w:r>
      <w:r w:rsidRPr="00B42024">
        <w:rPr>
          <w:rFonts w:ascii="Times New Roman" w:hAnsi="Times New Roman" w:cs="Times New Roman"/>
          <w:sz w:val="24"/>
          <w:szCs w:val="24"/>
          <w:lang w:eastAsia="en-US"/>
        </w:rPr>
        <w:t>;</w:t>
      </w:r>
    </w:p>
    <w:p w14:paraId="6CD13A77" w14:textId="77777777" w:rsidR="00B42024" w:rsidRPr="00B42024" w:rsidRDefault="00B42024" w:rsidP="00B42024">
      <w:pPr>
        <w:jc w:val="both"/>
        <w:rPr>
          <w:rFonts w:ascii="Times New Roman" w:hAnsi="Times New Roman" w:cs="Times New Roman"/>
          <w:sz w:val="24"/>
          <w:szCs w:val="24"/>
          <w:lang w:eastAsia="en-US"/>
        </w:rPr>
      </w:pPr>
      <w:r w:rsidRPr="00B42024">
        <w:rPr>
          <w:rFonts w:ascii="Times New Roman" w:hAnsi="Times New Roman" w:cs="Times New Roman"/>
          <w:sz w:val="24"/>
          <w:szCs w:val="24"/>
          <w:lang w:eastAsia="en-US"/>
        </w:rPr>
        <w:t>- получить копию задания демонстрационного экзамена на бумажном носителе.</w:t>
      </w:r>
    </w:p>
    <w:p w14:paraId="31BCE5C9" w14:textId="77777777" w:rsidR="00B42024" w:rsidRPr="00B42024" w:rsidRDefault="00B42024" w:rsidP="00B42024">
      <w:pPr>
        <w:ind w:firstLine="567"/>
        <w:jc w:val="both"/>
        <w:rPr>
          <w:rFonts w:ascii="Times New Roman" w:hAnsi="Times New Roman" w:cs="Times New Roman"/>
          <w:sz w:val="24"/>
          <w:szCs w:val="24"/>
          <w:lang w:eastAsia="en-US"/>
        </w:rPr>
      </w:pPr>
      <w:r w:rsidRPr="00B42024">
        <w:rPr>
          <w:rFonts w:ascii="Times New Roman" w:hAnsi="Times New Roman" w:cs="Times New Roman"/>
          <w:sz w:val="24"/>
          <w:szCs w:val="24"/>
          <w:lang w:eastAsia="en-US"/>
        </w:rPr>
        <w:t>Выпускники обязаны:</w:t>
      </w:r>
    </w:p>
    <w:p w14:paraId="36C821EB" w14:textId="77777777" w:rsidR="00B42024" w:rsidRPr="00B42024" w:rsidRDefault="00B42024" w:rsidP="00B42024">
      <w:pPr>
        <w:jc w:val="both"/>
        <w:rPr>
          <w:rFonts w:ascii="Times New Roman" w:hAnsi="Times New Roman" w:cs="Times New Roman"/>
          <w:sz w:val="24"/>
          <w:szCs w:val="24"/>
          <w:lang w:eastAsia="en-US"/>
        </w:rPr>
      </w:pPr>
      <w:r w:rsidRPr="00B42024">
        <w:rPr>
          <w:rFonts w:ascii="Times New Roman" w:hAnsi="Times New Roman" w:cs="Times New Roman"/>
          <w:sz w:val="24"/>
          <w:szCs w:val="24"/>
          <w:lang w:eastAsia="en-US"/>
        </w:rPr>
        <w:t>- во время проведения демонстрационного экзамена не пользоваться и не иметь при себе средства связи, носители информации, средства ее передачи и хранения, если это прямо не предусмотрено комплектом оценочной документации;</w:t>
      </w:r>
    </w:p>
    <w:p w14:paraId="36C9FC4E" w14:textId="77777777" w:rsidR="00B42024" w:rsidRPr="00B42024" w:rsidRDefault="00B42024" w:rsidP="00B42024">
      <w:pPr>
        <w:jc w:val="both"/>
        <w:rPr>
          <w:rFonts w:ascii="Times New Roman" w:hAnsi="Times New Roman" w:cs="Times New Roman"/>
          <w:sz w:val="24"/>
          <w:szCs w:val="24"/>
          <w:lang w:eastAsia="en-US"/>
        </w:rPr>
      </w:pPr>
      <w:r w:rsidRPr="00B42024">
        <w:rPr>
          <w:rFonts w:ascii="Times New Roman" w:hAnsi="Times New Roman" w:cs="Times New Roman"/>
          <w:sz w:val="24"/>
          <w:szCs w:val="24"/>
          <w:lang w:eastAsia="en-US"/>
        </w:rPr>
        <w:t>- во время проведения демонстрационного экзамена использовать только средства обучения и воспитания, разрешенные комплектом оценочной документации;</w:t>
      </w:r>
    </w:p>
    <w:p w14:paraId="7DE0FE32" w14:textId="01D4ACB0" w:rsidR="00B42024" w:rsidRPr="00B42024" w:rsidRDefault="00B42024" w:rsidP="00B42024">
      <w:pPr>
        <w:jc w:val="both"/>
        <w:rPr>
          <w:rFonts w:ascii="Times New Roman" w:hAnsi="Times New Roman" w:cs="Times New Roman"/>
          <w:sz w:val="24"/>
          <w:szCs w:val="24"/>
          <w:lang w:eastAsia="en-US"/>
        </w:rPr>
      </w:pPr>
      <w:r w:rsidRPr="00B42024">
        <w:rPr>
          <w:rFonts w:ascii="Times New Roman" w:hAnsi="Times New Roman" w:cs="Times New Roman"/>
          <w:sz w:val="24"/>
          <w:szCs w:val="24"/>
          <w:lang w:eastAsia="en-US"/>
        </w:rPr>
        <w:t xml:space="preserve">- во время проведения демонстрационного экзамена не взаимодействовать с другими выпускниками, экспертами, иными лицами, находящимися в </w:t>
      </w:r>
      <w:r w:rsidR="00607CD2">
        <w:rPr>
          <w:rFonts w:ascii="Times New Roman" w:hAnsi="Times New Roman" w:cs="Times New Roman"/>
          <w:sz w:val="24"/>
          <w:szCs w:val="24"/>
          <w:lang w:eastAsia="en-US"/>
        </w:rPr>
        <w:t>ЦПДЭ</w:t>
      </w:r>
      <w:r w:rsidRPr="00B42024">
        <w:rPr>
          <w:rFonts w:ascii="Times New Roman" w:hAnsi="Times New Roman" w:cs="Times New Roman"/>
          <w:sz w:val="24"/>
          <w:szCs w:val="24"/>
          <w:lang w:eastAsia="en-US"/>
        </w:rPr>
        <w:t>, если это не предусмотрено комплектом оценочной документации и заданием демонстрационного экзамена.</w:t>
      </w:r>
    </w:p>
    <w:p w14:paraId="3B84B768" w14:textId="2D6F2696" w:rsidR="00B42024" w:rsidRPr="00B42024" w:rsidRDefault="00B42024" w:rsidP="00B42024">
      <w:pPr>
        <w:ind w:firstLine="709"/>
        <w:jc w:val="both"/>
        <w:rPr>
          <w:rFonts w:ascii="Times New Roman" w:hAnsi="Times New Roman" w:cs="Times New Roman"/>
          <w:sz w:val="24"/>
          <w:szCs w:val="24"/>
          <w:lang w:eastAsia="en-US"/>
        </w:rPr>
      </w:pPr>
      <w:r w:rsidRPr="00B42024">
        <w:rPr>
          <w:rFonts w:ascii="Times New Roman" w:hAnsi="Times New Roman" w:cs="Times New Roman"/>
          <w:sz w:val="24"/>
          <w:szCs w:val="24"/>
          <w:lang w:eastAsia="en-US"/>
        </w:rPr>
        <w:t xml:space="preserve">Выпускники могут иметь при себе лекарственные средства и питание, прием которых осуществляется в специально отведенном для этого помещении согласно плану проведения демонстрационного экзамена за пределами </w:t>
      </w:r>
      <w:r w:rsidR="00607CD2">
        <w:rPr>
          <w:rFonts w:ascii="Times New Roman" w:hAnsi="Times New Roman" w:cs="Times New Roman"/>
          <w:sz w:val="24"/>
          <w:szCs w:val="24"/>
          <w:lang w:eastAsia="en-US"/>
        </w:rPr>
        <w:t>ЦПДЭ</w:t>
      </w:r>
      <w:r w:rsidRPr="00B42024">
        <w:rPr>
          <w:rFonts w:ascii="Times New Roman" w:hAnsi="Times New Roman" w:cs="Times New Roman"/>
          <w:sz w:val="24"/>
          <w:szCs w:val="24"/>
          <w:lang w:eastAsia="en-US"/>
        </w:rPr>
        <w:t>.</w:t>
      </w:r>
    </w:p>
    <w:p w14:paraId="689E5155" w14:textId="386B8967" w:rsidR="00B42024" w:rsidRPr="00B42024" w:rsidRDefault="00607CD2" w:rsidP="00607CD2">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4</w:t>
      </w:r>
      <w:r w:rsidR="00B42024" w:rsidRPr="00B42024">
        <w:rPr>
          <w:rFonts w:ascii="Times New Roman" w:hAnsi="Times New Roman" w:cs="Times New Roman"/>
          <w:sz w:val="24"/>
          <w:szCs w:val="24"/>
          <w:lang w:eastAsia="en-US"/>
        </w:rPr>
        <w:t>.</w:t>
      </w:r>
      <w:r>
        <w:rPr>
          <w:rFonts w:ascii="Times New Roman" w:hAnsi="Times New Roman" w:cs="Times New Roman"/>
          <w:sz w:val="24"/>
          <w:szCs w:val="24"/>
          <w:lang w:eastAsia="en-US"/>
        </w:rPr>
        <w:t>24</w:t>
      </w:r>
      <w:r w:rsidR="00B42024" w:rsidRPr="00B42024">
        <w:rPr>
          <w:rFonts w:ascii="Times New Roman" w:hAnsi="Times New Roman" w:cs="Times New Roman"/>
          <w:sz w:val="24"/>
          <w:szCs w:val="24"/>
          <w:lang w:eastAsia="en-US"/>
        </w:rPr>
        <w:t>.</w:t>
      </w:r>
      <w:r w:rsidR="00B42024" w:rsidRPr="00B42024">
        <w:rPr>
          <w:rFonts w:cs="Times New Roman"/>
          <w:sz w:val="24"/>
          <w:szCs w:val="24"/>
          <w:lang w:eastAsia="en-US"/>
        </w:rPr>
        <w:t xml:space="preserve"> </w:t>
      </w:r>
      <w:r w:rsidR="00B42024" w:rsidRPr="00B42024">
        <w:rPr>
          <w:rFonts w:ascii="Times New Roman" w:hAnsi="Times New Roman" w:cs="Times New Roman"/>
          <w:sz w:val="24"/>
          <w:szCs w:val="24"/>
          <w:lang w:eastAsia="en-US"/>
        </w:rPr>
        <w:t>Допуск выпускников к выполнению заданий осуществляется при условии обязательного их ознакомления с требованиями охраны труда и производственной безопасности.</w:t>
      </w:r>
    </w:p>
    <w:p w14:paraId="396746C0" w14:textId="5C877A68" w:rsidR="00B42024" w:rsidRPr="00B42024" w:rsidRDefault="00607CD2" w:rsidP="00607CD2">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4</w:t>
      </w:r>
      <w:r w:rsidR="00B42024" w:rsidRPr="00B42024">
        <w:rPr>
          <w:rFonts w:ascii="Times New Roman" w:hAnsi="Times New Roman" w:cs="Times New Roman"/>
          <w:sz w:val="24"/>
          <w:szCs w:val="24"/>
          <w:lang w:eastAsia="en-US"/>
        </w:rPr>
        <w:t>.2</w:t>
      </w:r>
      <w:r>
        <w:rPr>
          <w:rFonts w:ascii="Times New Roman" w:hAnsi="Times New Roman" w:cs="Times New Roman"/>
          <w:sz w:val="24"/>
          <w:szCs w:val="24"/>
          <w:lang w:eastAsia="en-US"/>
        </w:rPr>
        <w:t>5</w:t>
      </w:r>
      <w:r w:rsidR="00B42024" w:rsidRPr="00B42024">
        <w:rPr>
          <w:rFonts w:ascii="Times New Roman" w:hAnsi="Times New Roman" w:cs="Times New Roman"/>
          <w:sz w:val="24"/>
          <w:szCs w:val="24"/>
          <w:lang w:eastAsia="en-US"/>
        </w:rPr>
        <w:t>. В соответствии с планом проведения демонстрационного экзамена главный эксперт ознакамливает выпускников с заданиями, передает им копии заданий демонстрационного экзамена.</w:t>
      </w:r>
    </w:p>
    <w:p w14:paraId="328BE0EC" w14:textId="78086678" w:rsidR="00B42024" w:rsidRPr="00B42024" w:rsidRDefault="00607CD2" w:rsidP="00607CD2">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4</w:t>
      </w:r>
      <w:r w:rsidR="00B42024" w:rsidRPr="00B42024">
        <w:rPr>
          <w:rFonts w:ascii="Times New Roman" w:hAnsi="Times New Roman" w:cs="Times New Roman"/>
          <w:sz w:val="24"/>
          <w:szCs w:val="24"/>
          <w:lang w:eastAsia="en-US"/>
        </w:rPr>
        <w:t>.2</w:t>
      </w:r>
      <w:r>
        <w:rPr>
          <w:rFonts w:ascii="Times New Roman" w:hAnsi="Times New Roman" w:cs="Times New Roman"/>
          <w:sz w:val="24"/>
          <w:szCs w:val="24"/>
          <w:lang w:eastAsia="en-US"/>
        </w:rPr>
        <w:t>6</w:t>
      </w:r>
      <w:r w:rsidR="00B42024" w:rsidRPr="00B42024">
        <w:rPr>
          <w:rFonts w:ascii="Times New Roman" w:hAnsi="Times New Roman" w:cs="Times New Roman"/>
          <w:sz w:val="24"/>
          <w:szCs w:val="24"/>
          <w:lang w:eastAsia="en-US"/>
        </w:rPr>
        <w:t>. После ознакомления с заданиями демонстрационного экзамена выпускники занимают свои рабочие места в соответствии с протоколом распределения рабочих мест.</w:t>
      </w:r>
    </w:p>
    <w:p w14:paraId="390C282D" w14:textId="3E6E0259" w:rsidR="00B42024" w:rsidRPr="00B42024" w:rsidRDefault="00607CD2" w:rsidP="00607CD2">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4</w:t>
      </w:r>
      <w:r w:rsidR="00B42024" w:rsidRPr="00B42024">
        <w:rPr>
          <w:rFonts w:ascii="Times New Roman" w:hAnsi="Times New Roman" w:cs="Times New Roman"/>
          <w:sz w:val="24"/>
          <w:szCs w:val="24"/>
          <w:lang w:eastAsia="en-US"/>
        </w:rPr>
        <w:t>.2</w:t>
      </w:r>
      <w:r>
        <w:rPr>
          <w:rFonts w:ascii="Times New Roman" w:hAnsi="Times New Roman" w:cs="Times New Roman"/>
          <w:sz w:val="24"/>
          <w:szCs w:val="24"/>
          <w:lang w:eastAsia="en-US"/>
        </w:rPr>
        <w:t>7</w:t>
      </w:r>
      <w:r w:rsidR="00B42024" w:rsidRPr="00B42024">
        <w:rPr>
          <w:rFonts w:ascii="Times New Roman" w:hAnsi="Times New Roman" w:cs="Times New Roman"/>
          <w:sz w:val="24"/>
          <w:szCs w:val="24"/>
          <w:lang w:eastAsia="en-US"/>
        </w:rPr>
        <w:t>. После того, как все выпускники и лица, привлеченные к проведению демонстрационного экзамена, займут свои рабочие места в соответствии с требованиями охраны труда и производственной безопасности, главный эксперт объявляет о начале демонстрационного экзамена.</w:t>
      </w:r>
    </w:p>
    <w:p w14:paraId="226E243C" w14:textId="77777777" w:rsidR="00B42024" w:rsidRPr="00B42024" w:rsidRDefault="00B42024" w:rsidP="00B42024">
      <w:pPr>
        <w:ind w:firstLine="709"/>
        <w:jc w:val="both"/>
        <w:rPr>
          <w:rFonts w:ascii="Times New Roman" w:hAnsi="Times New Roman" w:cs="Times New Roman"/>
          <w:sz w:val="24"/>
          <w:szCs w:val="24"/>
          <w:lang w:eastAsia="en-US"/>
        </w:rPr>
      </w:pPr>
      <w:r w:rsidRPr="00B42024">
        <w:rPr>
          <w:rFonts w:ascii="Times New Roman" w:hAnsi="Times New Roman" w:cs="Times New Roman"/>
          <w:sz w:val="24"/>
          <w:szCs w:val="24"/>
          <w:lang w:eastAsia="en-US"/>
        </w:rPr>
        <w:t>Время начала демонстрационного экзамена фиксируется в протоколе проведения демонстрационного экзамена, составляемом главным экспертом по каждой экзаменационной группе.</w:t>
      </w:r>
    </w:p>
    <w:p w14:paraId="7670DC1F" w14:textId="77777777" w:rsidR="00B42024" w:rsidRPr="00B42024" w:rsidRDefault="00B42024" w:rsidP="00B42024">
      <w:pPr>
        <w:ind w:firstLine="709"/>
        <w:jc w:val="both"/>
        <w:rPr>
          <w:rFonts w:ascii="Times New Roman" w:hAnsi="Times New Roman" w:cs="Times New Roman"/>
          <w:sz w:val="24"/>
          <w:szCs w:val="24"/>
          <w:lang w:eastAsia="en-US"/>
        </w:rPr>
      </w:pPr>
      <w:r w:rsidRPr="00B42024">
        <w:rPr>
          <w:rFonts w:ascii="Times New Roman" w:hAnsi="Times New Roman" w:cs="Times New Roman"/>
          <w:sz w:val="24"/>
          <w:szCs w:val="24"/>
          <w:lang w:eastAsia="en-US"/>
        </w:rPr>
        <w:t>После объявления главным экспертом начала демонстрационного экзамена выпускники приступают к выполнению заданий демонстрационного экзамена.</w:t>
      </w:r>
    </w:p>
    <w:p w14:paraId="05224791" w14:textId="3C1D6A3B" w:rsidR="00B42024" w:rsidRPr="00B42024" w:rsidRDefault="00607CD2" w:rsidP="00607CD2">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4</w:t>
      </w:r>
      <w:r w:rsidR="00B42024" w:rsidRPr="00B42024">
        <w:rPr>
          <w:rFonts w:ascii="Times New Roman" w:hAnsi="Times New Roman" w:cs="Times New Roman"/>
          <w:sz w:val="24"/>
          <w:szCs w:val="24"/>
          <w:lang w:eastAsia="en-US"/>
        </w:rPr>
        <w:t>.2</w:t>
      </w:r>
      <w:r>
        <w:rPr>
          <w:rFonts w:ascii="Times New Roman" w:hAnsi="Times New Roman" w:cs="Times New Roman"/>
          <w:sz w:val="24"/>
          <w:szCs w:val="24"/>
          <w:lang w:eastAsia="en-US"/>
        </w:rPr>
        <w:t>8</w:t>
      </w:r>
      <w:r w:rsidR="00B42024" w:rsidRPr="00B42024">
        <w:rPr>
          <w:rFonts w:ascii="Times New Roman" w:hAnsi="Times New Roman" w:cs="Times New Roman"/>
          <w:sz w:val="24"/>
          <w:szCs w:val="24"/>
          <w:lang w:eastAsia="en-US"/>
        </w:rPr>
        <w:t>. Демонстрационный экзамен проводится при неукоснительном соблюдении выпускниками, лицами, привлеченными к проведению демонстрационного экзамена, требований охраны труда и производственной безопасности, а также с соблюдением принципов объективности, открытости и равенства выпускников.</w:t>
      </w:r>
    </w:p>
    <w:p w14:paraId="616B8847" w14:textId="1F5E68E0" w:rsidR="00B42024" w:rsidRPr="00B42024" w:rsidRDefault="00607CD2" w:rsidP="00607CD2">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4.29. </w:t>
      </w:r>
      <w:r w:rsidR="00B42024" w:rsidRPr="00B42024">
        <w:rPr>
          <w:rFonts w:ascii="Times New Roman" w:hAnsi="Times New Roman" w:cs="Times New Roman"/>
          <w:sz w:val="24"/>
          <w:szCs w:val="24"/>
          <w:lang w:eastAsia="en-US"/>
        </w:rPr>
        <w:t>ЦПДЭ может быть оборудован средствами видеонаблюдения, позволяющими осуществлять видеозапись хода проведения демонстрационного экзамена.</w:t>
      </w:r>
    </w:p>
    <w:p w14:paraId="75580579" w14:textId="77777777" w:rsidR="00B42024" w:rsidRPr="00B42024" w:rsidRDefault="00B42024" w:rsidP="00B42024">
      <w:pPr>
        <w:ind w:firstLine="709"/>
        <w:jc w:val="both"/>
        <w:rPr>
          <w:rFonts w:ascii="Times New Roman" w:hAnsi="Times New Roman" w:cs="Times New Roman"/>
          <w:sz w:val="24"/>
          <w:szCs w:val="24"/>
          <w:lang w:eastAsia="en-US"/>
        </w:rPr>
      </w:pPr>
      <w:r w:rsidRPr="00B42024">
        <w:rPr>
          <w:rFonts w:ascii="Times New Roman" w:hAnsi="Times New Roman" w:cs="Times New Roman"/>
          <w:sz w:val="24"/>
          <w:szCs w:val="24"/>
          <w:lang w:eastAsia="en-US"/>
        </w:rPr>
        <w:t>Видеоматериалы о проведении демонстрационного экзамена в случае осуществления видеозаписи подлежат хранению не менее одного года с момента</w:t>
      </w:r>
      <w:r w:rsidRPr="00B42024">
        <w:rPr>
          <w:rFonts w:cs="Times New Roman"/>
          <w:sz w:val="24"/>
          <w:szCs w:val="24"/>
          <w:lang w:eastAsia="en-US"/>
        </w:rPr>
        <w:t xml:space="preserve"> </w:t>
      </w:r>
      <w:r w:rsidRPr="00B42024">
        <w:rPr>
          <w:rFonts w:ascii="Times New Roman" w:hAnsi="Times New Roman" w:cs="Times New Roman"/>
          <w:sz w:val="24"/>
          <w:szCs w:val="24"/>
          <w:lang w:eastAsia="en-US"/>
        </w:rPr>
        <w:t>завершения демонстрационного экзамена.</w:t>
      </w:r>
    </w:p>
    <w:p w14:paraId="6D243EAC" w14:textId="1DD3A99E" w:rsidR="00B42024" w:rsidRPr="00B42024" w:rsidRDefault="00607CD2" w:rsidP="00607CD2">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4.30</w:t>
      </w:r>
      <w:r w:rsidR="00B42024" w:rsidRPr="00B42024">
        <w:rPr>
          <w:rFonts w:ascii="Times New Roman" w:hAnsi="Times New Roman" w:cs="Times New Roman"/>
          <w:sz w:val="24"/>
          <w:szCs w:val="24"/>
          <w:lang w:eastAsia="en-US"/>
        </w:rPr>
        <w:t>.</w:t>
      </w:r>
      <w:r w:rsidR="00B42024" w:rsidRPr="00B42024">
        <w:rPr>
          <w:rFonts w:cs="Times New Roman"/>
          <w:sz w:val="24"/>
          <w:szCs w:val="24"/>
          <w:lang w:eastAsia="en-US"/>
        </w:rPr>
        <w:t xml:space="preserve"> </w:t>
      </w:r>
      <w:r w:rsidR="00B42024" w:rsidRPr="00B42024">
        <w:rPr>
          <w:rFonts w:ascii="Times New Roman" w:hAnsi="Times New Roman" w:cs="Times New Roman"/>
          <w:sz w:val="24"/>
          <w:szCs w:val="24"/>
          <w:lang w:eastAsia="en-US"/>
        </w:rPr>
        <w:t>Явка выпускника, его рабочее место, время завершения выполнения задания демонстрационного экзамена подлежат фиксации главным экспертом в протоколе проведения демонстрационного экзамена.</w:t>
      </w:r>
    </w:p>
    <w:p w14:paraId="6F06EBD1" w14:textId="775BDFFB" w:rsidR="00B42024" w:rsidRPr="00B42024" w:rsidRDefault="00607CD2" w:rsidP="00607CD2">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4</w:t>
      </w:r>
      <w:r w:rsidR="00B42024" w:rsidRPr="00B42024">
        <w:rPr>
          <w:rFonts w:ascii="Times New Roman" w:hAnsi="Times New Roman" w:cs="Times New Roman"/>
          <w:sz w:val="24"/>
          <w:szCs w:val="24"/>
          <w:lang w:eastAsia="en-US"/>
        </w:rPr>
        <w:t>.</w:t>
      </w:r>
      <w:r>
        <w:rPr>
          <w:rFonts w:ascii="Times New Roman" w:hAnsi="Times New Roman" w:cs="Times New Roman"/>
          <w:sz w:val="24"/>
          <w:szCs w:val="24"/>
          <w:lang w:eastAsia="en-US"/>
        </w:rPr>
        <w:t>31</w:t>
      </w:r>
      <w:r w:rsidR="00B42024" w:rsidRPr="00B42024">
        <w:rPr>
          <w:rFonts w:ascii="Times New Roman" w:hAnsi="Times New Roman" w:cs="Times New Roman"/>
          <w:sz w:val="24"/>
          <w:szCs w:val="24"/>
          <w:lang w:eastAsia="en-US"/>
        </w:rPr>
        <w:t xml:space="preserve">. В случае удаления из ЦПДЭ выпускника, лица, привлеченного к проведению демонстрационного экзамена, или присутствующего в </w:t>
      </w:r>
      <w:r>
        <w:rPr>
          <w:rFonts w:ascii="Times New Roman" w:hAnsi="Times New Roman" w:cs="Times New Roman"/>
          <w:sz w:val="24"/>
          <w:szCs w:val="24"/>
          <w:lang w:eastAsia="en-US"/>
        </w:rPr>
        <w:t>ЦПДЭ</w:t>
      </w:r>
      <w:r w:rsidR="00B42024" w:rsidRPr="00B42024">
        <w:rPr>
          <w:rFonts w:ascii="Times New Roman" w:hAnsi="Times New Roman" w:cs="Times New Roman"/>
          <w:sz w:val="24"/>
          <w:szCs w:val="24"/>
          <w:lang w:eastAsia="en-US"/>
        </w:rPr>
        <w:t xml:space="preserve">, главным экспертом составляется акт об удалении. Результаты ГИА выпускника, удаленного из </w:t>
      </w:r>
      <w:r>
        <w:rPr>
          <w:rFonts w:ascii="Times New Roman" w:hAnsi="Times New Roman" w:cs="Times New Roman"/>
          <w:sz w:val="24"/>
          <w:szCs w:val="24"/>
          <w:lang w:eastAsia="en-US"/>
        </w:rPr>
        <w:t>ЦПДЭ</w:t>
      </w:r>
      <w:r w:rsidR="00B42024" w:rsidRPr="00B42024">
        <w:rPr>
          <w:rFonts w:ascii="Times New Roman" w:hAnsi="Times New Roman" w:cs="Times New Roman"/>
          <w:sz w:val="24"/>
          <w:szCs w:val="24"/>
          <w:lang w:eastAsia="en-US"/>
        </w:rPr>
        <w:t>, аннулируются ГЭК, и такой выпускник признается ГЭК не прошедшим ГИА по неуважительной причине.</w:t>
      </w:r>
    </w:p>
    <w:p w14:paraId="29C6C203" w14:textId="7944C13F" w:rsidR="00B42024" w:rsidRPr="00B42024" w:rsidRDefault="009A3816" w:rsidP="009A3816">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4.32. </w:t>
      </w:r>
      <w:r w:rsidR="00B42024" w:rsidRPr="00B42024">
        <w:rPr>
          <w:rFonts w:ascii="Times New Roman" w:hAnsi="Times New Roman" w:cs="Times New Roman"/>
          <w:sz w:val="24"/>
          <w:szCs w:val="24"/>
          <w:lang w:eastAsia="en-US"/>
        </w:rPr>
        <w:t>Главный эксперт сообщает выпускникам о течении времени выполнения задания демонстрационного экзамена каждые 60 минут, а также за 30 и 5 минут до окончания времени выполнения задания.</w:t>
      </w:r>
    </w:p>
    <w:p w14:paraId="490DB924" w14:textId="22924552" w:rsidR="00B42024" w:rsidRPr="00B42024" w:rsidRDefault="009A3816" w:rsidP="00B42024">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4.33. </w:t>
      </w:r>
      <w:r w:rsidR="00B42024" w:rsidRPr="00B42024">
        <w:rPr>
          <w:rFonts w:ascii="Times New Roman" w:hAnsi="Times New Roman" w:cs="Times New Roman"/>
          <w:sz w:val="24"/>
          <w:szCs w:val="24"/>
          <w:lang w:eastAsia="en-US"/>
        </w:rPr>
        <w:t>После объявления главным экспертом окончания времени выполнения заданий выпускники прекращают любые действия по выполнению заданий демонстрационного экзамена.</w:t>
      </w:r>
    </w:p>
    <w:p w14:paraId="2E8481EE" w14:textId="77777777" w:rsidR="00B42024" w:rsidRPr="00B42024" w:rsidRDefault="00B42024" w:rsidP="00B42024">
      <w:pPr>
        <w:ind w:firstLine="709"/>
        <w:jc w:val="both"/>
        <w:rPr>
          <w:rFonts w:ascii="Times New Roman" w:hAnsi="Times New Roman" w:cs="Times New Roman"/>
          <w:sz w:val="24"/>
          <w:szCs w:val="24"/>
          <w:lang w:eastAsia="en-US"/>
        </w:rPr>
      </w:pPr>
      <w:r w:rsidRPr="00B42024">
        <w:rPr>
          <w:rFonts w:ascii="Times New Roman" w:hAnsi="Times New Roman" w:cs="Times New Roman"/>
          <w:sz w:val="24"/>
          <w:szCs w:val="24"/>
          <w:lang w:eastAsia="en-US"/>
        </w:rPr>
        <w:t>Технический эксперт обеспечивает контроль за безопасным завершением работ выпускниками в соответствии с требованиями производственной безопасности и требованиями охраны труда.</w:t>
      </w:r>
    </w:p>
    <w:p w14:paraId="2C7957DC" w14:textId="306BEA5D" w:rsidR="00B42024" w:rsidRPr="00B42024" w:rsidRDefault="009A3816" w:rsidP="00B42024">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4.34. </w:t>
      </w:r>
      <w:r w:rsidR="00B42024" w:rsidRPr="00B42024">
        <w:rPr>
          <w:rFonts w:ascii="Times New Roman" w:hAnsi="Times New Roman" w:cs="Times New Roman"/>
          <w:sz w:val="24"/>
          <w:szCs w:val="24"/>
          <w:lang w:eastAsia="en-US"/>
        </w:rPr>
        <w:t>Выпускник по собственному желанию может завершить выполнение задания досрочно, уведомив об этом главного эксперта.</w:t>
      </w:r>
    </w:p>
    <w:p w14:paraId="462C68F1" w14:textId="225D8726" w:rsidR="00B42024" w:rsidRPr="00B42024" w:rsidRDefault="00A320C6" w:rsidP="00B42024">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4.35. </w:t>
      </w:r>
      <w:r w:rsidRPr="00A320C6">
        <w:rPr>
          <w:rFonts w:ascii="Times New Roman" w:hAnsi="Times New Roman" w:cs="Times New Roman"/>
          <w:sz w:val="24"/>
          <w:szCs w:val="24"/>
          <w:lang w:eastAsia="en-US"/>
        </w:rPr>
        <w:t>Результаты выполнения выпускниками заданий демонстрационного экзамена подлежат фиксации экспертами экспертной группы в соответствии с требованиями комплекта оценочной документации и задания демонстрационного экзамена.</w:t>
      </w:r>
    </w:p>
    <w:p w14:paraId="6D6565BF" w14:textId="77777777" w:rsidR="00A320C6" w:rsidRDefault="00A320C6" w:rsidP="00B42024">
      <w:pPr>
        <w:jc w:val="both"/>
        <w:rPr>
          <w:rFonts w:ascii="Times New Roman" w:hAnsi="Times New Roman" w:cs="Times New Roman"/>
          <w:sz w:val="24"/>
          <w:szCs w:val="24"/>
          <w:lang w:eastAsia="en-US"/>
        </w:rPr>
      </w:pPr>
    </w:p>
    <w:p w14:paraId="5C30F62C" w14:textId="77777777" w:rsidR="00C5190E" w:rsidRDefault="00C5190E" w:rsidP="00C5190E">
      <w:pPr>
        <w:pStyle w:val="a5"/>
        <w:numPr>
          <w:ilvl w:val="0"/>
          <w:numId w:val="4"/>
        </w:numPr>
        <w:tabs>
          <w:tab w:val="left" w:pos="993"/>
        </w:tabs>
        <w:ind w:firstLine="349"/>
        <w:rPr>
          <w:rFonts w:ascii="Times New Roman" w:hAnsi="Times New Roman" w:cs="Times New Roman"/>
          <w:b/>
          <w:sz w:val="24"/>
          <w:szCs w:val="24"/>
          <w:lang w:eastAsia="en-US"/>
        </w:rPr>
      </w:pPr>
      <w:r w:rsidRPr="00C5190E">
        <w:rPr>
          <w:rFonts w:ascii="Times New Roman" w:hAnsi="Times New Roman" w:cs="Times New Roman"/>
          <w:b/>
          <w:sz w:val="24"/>
          <w:szCs w:val="24"/>
          <w:lang w:eastAsia="en-US"/>
        </w:rPr>
        <w:t xml:space="preserve">СОЗДАНИЕ УСЛОВИЙ ДЛЯ ОБУЧАЮЩИХСЯ С ИНВАЛИДНОСТЬЮ </w:t>
      </w:r>
    </w:p>
    <w:p w14:paraId="66F798FA" w14:textId="3D1CD648" w:rsidR="00C5190E" w:rsidRDefault="00C5190E" w:rsidP="00C5190E">
      <w:pPr>
        <w:pStyle w:val="a5"/>
        <w:tabs>
          <w:tab w:val="left" w:pos="851"/>
        </w:tabs>
        <w:ind w:left="1276" w:hanging="567"/>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     </w:t>
      </w:r>
      <w:r w:rsidRPr="00C5190E">
        <w:rPr>
          <w:rFonts w:ascii="Times New Roman" w:hAnsi="Times New Roman" w:cs="Times New Roman"/>
          <w:b/>
          <w:sz w:val="24"/>
          <w:szCs w:val="24"/>
          <w:lang w:eastAsia="en-US"/>
        </w:rPr>
        <w:t xml:space="preserve">И ОГРАНИЧЕННЫМИ ВОЗМОЖНОСТЯМИ ЗДОРОВЬЯ </w:t>
      </w:r>
    </w:p>
    <w:p w14:paraId="12AFF5D1" w14:textId="1771F7DE" w:rsidR="00C5190E" w:rsidRPr="00C5190E" w:rsidRDefault="00C5190E" w:rsidP="00C5190E">
      <w:pPr>
        <w:pStyle w:val="a5"/>
        <w:tabs>
          <w:tab w:val="left" w:pos="851"/>
        </w:tabs>
        <w:ind w:left="1276" w:hanging="567"/>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     </w:t>
      </w:r>
      <w:r w:rsidRPr="00C5190E">
        <w:rPr>
          <w:rFonts w:ascii="Times New Roman" w:hAnsi="Times New Roman" w:cs="Times New Roman"/>
          <w:b/>
          <w:sz w:val="24"/>
          <w:szCs w:val="24"/>
          <w:lang w:eastAsia="en-US"/>
        </w:rPr>
        <w:t xml:space="preserve">ПРИ ПРОХОЖДЕНИИ </w:t>
      </w:r>
      <w:r>
        <w:rPr>
          <w:rFonts w:ascii="Times New Roman" w:hAnsi="Times New Roman" w:cs="Times New Roman"/>
          <w:b/>
          <w:sz w:val="24"/>
          <w:szCs w:val="24"/>
          <w:lang w:eastAsia="en-US"/>
        </w:rPr>
        <w:t>ДЕМОНС</w:t>
      </w:r>
      <w:r w:rsidR="00E84C12">
        <w:rPr>
          <w:rFonts w:ascii="Times New Roman" w:hAnsi="Times New Roman" w:cs="Times New Roman"/>
          <w:b/>
          <w:sz w:val="24"/>
          <w:szCs w:val="24"/>
          <w:lang w:eastAsia="en-US"/>
        </w:rPr>
        <w:t>Т</w:t>
      </w:r>
      <w:r>
        <w:rPr>
          <w:rFonts w:ascii="Times New Roman" w:hAnsi="Times New Roman" w:cs="Times New Roman"/>
          <w:b/>
          <w:sz w:val="24"/>
          <w:szCs w:val="24"/>
          <w:lang w:eastAsia="en-US"/>
        </w:rPr>
        <w:t>РАЦИОННОГО ЭКЗАМЕНА</w:t>
      </w:r>
    </w:p>
    <w:p w14:paraId="037602F5" w14:textId="77777777" w:rsidR="00C5190E" w:rsidRPr="00C5190E" w:rsidRDefault="00C5190E" w:rsidP="00C5190E">
      <w:pPr>
        <w:ind w:firstLine="709"/>
        <w:jc w:val="both"/>
        <w:rPr>
          <w:rFonts w:ascii="Times New Roman" w:hAnsi="Times New Roman" w:cs="Times New Roman"/>
          <w:b/>
          <w:sz w:val="20"/>
          <w:szCs w:val="20"/>
          <w:lang w:eastAsia="en-US"/>
        </w:rPr>
      </w:pPr>
    </w:p>
    <w:p w14:paraId="615C3509" w14:textId="3E40AA00" w:rsidR="00C5190E" w:rsidRDefault="00C5190E" w:rsidP="00C5190E">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5</w:t>
      </w:r>
      <w:r w:rsidRPr="00C5190E">
        <w:rPr>
          <w:rFonts w:ascii="Times New Roman" w:hAnsi="Times New Roman" w:cs="Times New Roman"/>
          <w:sz w:val="24"/>
          <w:szCs w:val="24"/>
          <w:lang w:eastAsia="en-US"/>
        </w:rPr>
        <w:t>.1. Для выпускников из числа лиц с ограниченными возможностями здоровья 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1FAA6A49" w14:textId="5E1D9057" w:rsidR="00C5190E" w:rsidRPr="00C5190E" w:rsidRDefault="00C5190E" w:rsidP="00C5190E">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5.2. </w:t>
      </w:r>
      <w:r w:rsidRPr="00C5190E">
        <w:rPr>
          <w:rFonts w:ascii="Times New Roman" w:hAnsi="Times New Roman" w:cs="Times New Roman"/>
          <w:sz w:val="24"/>
          <w:szCs w:val="24"/>
          <w:lang w:eastAsia="en-US"/>
        </w:rPr>
        <w:t>Демонстрационный экзамен для инвалидов и лиц с ОВЗ проводится на одной площадке совместно с выпускниками, не имеющими ограниченных возможностей здоровья, если это не создает трудностей для выпускников при прохождении ГИА.</w:t>
      </w:r>
    </w:p>
    <w:p w14:paraId="3CF580AA" w14:textId="528A8E8A" w:rsidR="00C5190E" w:rsidRPr="00C5190E" w:rsidRDefault="00C5190E" w:rsidP="00C5190E">
      <w:pPr>
        <w:ind w:firstLine="709"/>
        <w:jc w:val="both"/>
        <w:rPr>
          <w:rFonts w:ascii="Times New Roman" w:hAnsi="Times New Roman" w:cs="Times New Roman"/>
          <w:sz w:val="24"/>
          <w:szCs w:val="24"/>
          <w:lang w:eastAsia="en-US"/>
        </w:rPr>
      </w:pPr>
      <w:r w:rsidRPr="00C5190E">
        <w:rPr>
          <w:rFonts w:ascii="Times New Roman" w:hAnsi="Times New Roman" w:cs="Times New Roman"/>
          <w:sz w:val="24"/>
          <w:szCs w:val="24"/>
          <w:lang w:eastAsia="en-US"/>
        </w:rPr>
        <w:lastRenderedPageBreak/>
        <w:t>5.3. При проведении демонстрационного экзамена для инвалидов и лиц с ОВЗ при необходимости предусматривается возможность создания дополнительных условий с учетом индивидуальных особенностей.</w:t>
      </w:r>
    </w:p>
    <w:p w14:paraId="44476A64" w14:textId="7FB5A0D6" w:rsidR="00C5190E" w:rsidRPr="00C5190E" w:rsidRDefault="00C5190E" w:rsidP="00C5190E">
      <w:pPr>
        <w:tabs>
          <w:tab w:val="left" w:pos="1276"/>
        </w:tabs>
        <w:ind w:firstLine="709"/>
        <w:jc w:val="both"/>
        <w:rPr>
          <w:rFonts w:ascii="Times New Roman" w:hAnsi="Times New Roman" w:cs="Times New Roman"/>
          <w:sz w:val="24"/>
          <w:szCs w:val="24"/>
          <w:lang w:eastAsia="en-US"/>
        </w:rPr>
      </w:pPr>
      <w:r w:rsidRPr="00C5190E">
        <w:rPr>
          <w:rFonts w:ascii="Times New Roman" w:hAnsi="Times New Roman" w:cs="Times New Roman"/>
          <w:sz w:val="24"/>
          <w:szCs w:val="24"/>
          <w:lang w:eastAsia="en-US"/>
        </w:rPr>
        <w:t xml:space="preserve">5.4. Перечень оборудования, необходимого для выполнения задания демонстрационного экзамена, может корректироваться, исходя из требований к условиям труда инвалидов и лиц с ОВЗ. </w:t>
      </w:r>
    </w:p>
    <w:p w14:paraId="03BADF1B" w14:textId="5D6BABE3" w:rsidR="00C5190E" w:rsidRPr="00C5190E" w:rsidRDefault="00C5190E" w:rsidP="00C5190E">
      <w:pPr>
        <w:ind w:firstLine="709"/>
        <w:jc w:val="both"/>
        <w:rPr>
          <w:rFonts w:ascii="Times New Roman" w:hAnsi="Times New Roman" w:cs="Times New Roman"/>
          <w:sz w:val="24"/>
          <w:szCs w:val="24"/>
          <w:lang w:eastAsia="en-US"/>
        </w:rPr>
      </w:pPr>
      <w:r w:rsidRPr="00C5190E">
        <w:rPr>
          <w:rFonts w:ascii="Times New Roman" w:hAnsi="Times New Roman" w:cs="Times New Roman"/>
          <w:sz w:val="24"/>
          <w:szCs w:val="24"/>
          <w:lang w:eastAsia="en-US"/>
        </w:rPr>
        <w:t>5.5. Выпускники или родители (законные представители) несовершеннолетних выпускников не позднее, чем за 3 месяца до начала ГИА, подают в образовательную организацию письменное заявление о необходимости создания для них специальных условий при проведении ГИА с приложением копии рекомендаций ПМПК, а дети-инвалиды, инвалиды –</w:t>
      </w:r>
      <w:r>
        <w:rPr>
          <w:rFonts w:ascii="Times New Roman" w:hAnsi="Times New Roman" w:cs="Times New Roman"/>
          <w:sz w:val="24"/>
          <w:szCs w:val="24"/>
          <w:lang w:eastAsia="en-US"/>
        </w:rPr>
        <w:t xml:space="preserve"> </w:t>
      </w:r>
      <w:r w:rsidRPr="00C5190E">
        <w:rPr>
          <w:rFonts w:ascii="Times New Roman" w:hAnsi="Times New Roman" w:cs="Times New Roman"/>
          <w:sz w:val="24"/>
          <w:szCs w:val="24"/>
          <w:lang w:eastAsia="en-US"/>
        </w:rPr>
        <w:t>оригинала или заверенной копии справки, а также копии рекомендаций ПМПК при наличии.</w:t>
      </w:r>
    </w:p>
    <w:p w14:paraId="7D190A8D" w14:textId="77777777" w:rsidR="00C5190E" w:rsidRDefault="00C5190E" w:rsidP="002B04B8">
      <w:pPr>
        <w:ind w:firstLine="709"/>
        <w:jc w:val="both"/>
        <w:rPr>
          <w:rFonts w:ascii="Times New Roman" w:hAnsi="Times New Roman" w:cs="Times New Roman"/>
          <w:b/>
          <w:sz w:val="24"/>
          <w:szCs w:val="24"/>
          <w:lang w:eastAsia="en-US"/>
        </w:rPr>
      </w:pPr>
    </w:p>
    <w:p w14:paraId="41B3467B" w14:textId="3A1C5F32" w:rsidR="00A320C6" w:rsidRDefault="00C5190E" w:rsidP="002B04B8">
      <w:pPr>
        <w:ind w:firstLine="709"/>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6</w:t>
      </w:r>
      <w:r w:rsidR="002B04B8">
        <w:rPr>
          <w:rFonts w:ascii="Times New Roman" w:hAnsi="Times New Roman" w:cs="Times New Roman"/>
          <w:b/>
          <w:sz w:val="24"/>
          <w:szCs w:val="24"/>
          <w:lang w:eastAsia="en-US"/>
        </w:rPr>
        <w:t xml:space="preserve">. </w:t>
      </w:r>
      <w:r w:rsidR="002B04B8" w:rsidRPr="002B04B8">
        <w:rPr>
          <w:rFonts w:ascii="Times New Roman" w:hAnsi="Times New Roman" w:cs="Times New Roman"/>
          <w:b/>
          <w:sz w:val="24"/>
          <w:szCs w:val="24"/>
          <w:lang w:eastAsia="en-US"/>
        </w:rPr>
        <w:t>ОЦЕНИВАНИЕ РЕЗУЛЬТАТОВ ГИА</w:t>
      </w:r>
    </w:p>
    <w:p w14:paraId="3A3340BD" w14:textId="58892092" w:rsidR="002B04B8" w:rsidRDefault="002B04B8" w:rsidP="002B04B8">
      <w:pPr>
        <w:ind w:firstLine="709"/>
        <w:jc w:val="both"/>
        <w:rPr>
          <w:rFonts w:ascii="Times New Roman" w:hAnsi="Times New Roman" w:cs="Times New Roman"/>
          <w:b/>
          <w:sz w:val="24"/>
          <w:szCs w:val="24"/>
          <w:lang w:eastAsia="en-US"/>
        </w:rPr>
      </w:pPr>
    </w:p>
    <w:p w14:paraId="1FB35EB4" w14:textId="6A7A4091" w:rsidR="002B04B8" w:rsidRDefault="00C5190E" w:rsidP="002B04B8">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6</w:t>
      </w:r>
      <w:r w:rsidR="002B04B8">
        <w:rPr>
          <w:rFonts w:ascii="Times New Roman" w:hAnsi="Times New Roman" w:cs="Times New Roman"/>
          <w:sz w:val="24"/>
          <w:szCs w:val="24"/>
          <w:lang w:eastAsia="en-US"/>
        </w:rPr>
        <w:t xml:space="preserve">.1. </w:t>
      </w:r>
      <w:r w:rsidR="002B04B8" w:rsidRPr="002B04B8">
        <w:rPr>
          <w:rFonts w:ascii="Times New Roman" w:hAnsi="Times New Roman" w:cs="Times New Roman"/>
          <w:sz w:val="24"/>
          <w:szCs w:val="24"/>
          <w:lang w:eastAsia="en-US"/>
        </w:rPr>
        <w:t xml:space="preserve">Результаты проведения ГИА оцениваются с проставлением одной из отметок: </w:t>
      </w:r>
      <w:r w:rsidR="002B04B8">
        <w:rPr>
          <w:rFonts w:ascii="Times New Roman" w:hAnsi="Times New Roman" w:cs="Times New Roman"/>
          <w:sz w:val="24"/>
          <w:szCs w:val="24"/>
          <w:lang w:eastAsia="en-US"/>
        </w:rPr>
        <w:t>«</w:t>
      </w:r>
      <w:r w:rsidR="002B04B8" w:rsidRPr="002B04B8">
        <w:rPr>
          <w:rFonts w:ascii="Times New Roman" w:hAnsi="Times New Roman" w:cs="Times New Roman"/>
          <w:sz w:val="24"/>
          <w:szCs w:val="24"/>
          <w:lang w:eastAsia="en-US"/>
        </w:rPr>
        <w:t>отлично</w:t>
      </w:r>
      <w:r w:rsidR="002B04B8">
        <w:rPr>
          <w:rFonts w:ascii="Times New Roman" w:hAnsi="Times New Roman" w:cs="Times New Roman"/>
          <w:sz w:val="24"/>
          <w:szCs w:val="24"/>
          <w:lang w:eastAsia="en-US"/>
        </w:rPr>
        <w:t>»</w:t>
      </w:r>
      <w:r w:rsidR="002B04B8" w:rsidRPr="002B04B8">
        <w:rPr>
          <w:rFonts w:ascii="Times New Roman" w:hAnsi="Times New Roman" w:cs="Times New Roman"/>
          <w:sz w:val="24"/>
          <w:szCs w:val="24"/>
          <w:lang w:eastAsia="en-US"/>
        </w:rPr>
        <w:t xml:space="preserve">, </w:t>
      </w:r>
      <w:r w:rsidR="002B04B8">
        <w:rPr>
          <w:rFonts w:ascii="Times New Roman" w:hAnsi="Times New Roman" w:cs="Times New Roman"/>
          <w:sz w:val="24"/>
          <w:szCs w:val="24"/>
          <w:lang w:eastAsia="en-US"/>
        </w:rPr>
        <w:t>«</w:t>
      </w:r>
      <w:r w:rsidR="002B04B8" w:rsidRPr="002B04B8">
        <w:rPr>
          <w:rFonts w:ascii="Times New Roman" w:hAnsi="Times New Roman" w:cs="Times New Roman"/>
          <w:sz w:val="24"/>
          <w:szCs w:val="24"/>
          <w:lang w:eastAsia="en-US"/>
        </w:rPr>
        <w:t>хорошо</w:t>
      </w:r>
      <w:r w:rsidR="002B04B8">
        <w:rPr>
          <w:rFonts w:ascii="Times New Roman" w:hAnsi="Times New Roman" w:cs="Times New Roman"/>
          <w:sz w:val="24"/>
          <w:szCs w:val="24"/>
          <w:lang w:eastAsia="en-US"/>
        </w:rPr>
        <w:t>»</w:t>
      </w:r>
      <w:r w:rsidR="002B04B8" w:rsidRPr="002B04B8">
        <w:rPr>
          <w:rFonts w:ascii="Times New Roman" w:hAnsi="Times New Roman" w:cs="Times New Roman"/>
          <w:sz w:val="24"/>
          <w:szCs w:val="24"/>
          <w:lang w:eastAsia="en-US"/>
        </w:rPr>
        <w:t xml:space="preserve">, </w:t>
      </w:r>
      <w:r w:rsidR="002B04B8">
        <w:rPr>
          <w:rFonts w:ascii="Times New Roman" w:hAnsi="Times New Roman" w:cs="Times New Roman"/>
          <w:sz w:val="24"/>
          <w:szCs w:val="24"/>
          <w:lang w:eastAsia="en-US"/>
        </w:rPr>
        <w:t>«</w:t>
      </w:r>
      <w:r w:rsidR="002B04B8" w:rsidRPr="002B04B8">
        <w:rPr>
          <w:rFonts w:ascii="Times New Roman" w:hAnsi="Times New Roman" w:cs="Times New Roman"/>
          <w:sz w:val="24"/>
          <w:szCs w:val="24"/>
          <w:lang w:eastAsia="en-US"/>
        </w:rPr>
        <w:t>удовлетворительно</w:t>
      </w:r>
      <w:r w:rsidR="002B04B8">
        <w:rPr>
          <w:rFonts w:ascii="Times New Roman" w:hAnsi="Times New Roman" w:cs="Times New Roman"/>
          <w:sz w:val="24"/>
          <w:szCs w:val="24"/>
          <w:lang w:eastAsia="en-US"/>
        </w:rPr>
        <w:t>»</w:t>
      </w:r>
      <w:r w:rsidR="002B04B8" w:rsidRPr="002B04B8">
        <w:rPr>
          <w:rFonts w:ascii="Times New Roman" w:hAnsi="Times New Roman" w:cs="Times New Roman"/>
          <w:sz w:val="24"/>
          <w:szCs w:val="24"/>
          <w:lang w:eastAsia="en-US"/>
        </w:rPr>
        <w:t xml:space="preserve">, </w:t>
      </w:r>
      <w:r w:rsidR="002B04B8">
        <w:rPr>
          <w:rFonts w:ascii="Times New Roman" w:hAnsi="Times New Roman" w:cs="Times New Roman"/>
          <w:sz w:val="24"/>
          <w:szCs w:val="24"/>
          <w:lang w:eastAsia="en-US"/>
        </w:rPr>
        <w:t>«</w:t>
      </w:r>
      <w:r w:rsidR="002B04B8" w:rsidRPr="002B04B8">
        <w:rPr>
          <w:rFonts w:ascii="Times New Roman" w:hAnsi="Times New Roman" w:cs="Times New Roman"/>
          <w:sz w:val="24"/>
          <w:szCs w:val="24"/>
          <w:lang w:eastAsia="en-US"/>
        </w:rPr>
        <w:t>неудовлетворительно</w:t>
      </w:r>
      <w:r w:rsidR="002B04B8">
        <w:rPr>
          <w:rFonts w:ascii="Times New Roman" w:hAnsi="Times New Roman" w:cs="Times New Roman"/>
          <w:sz w:val="24"/>
          <w:szCs w:val="24"/>
          <w:lang w:eastAsia="en-US"/>
        </w:rPr>
        <w:t>»</w:t>
      </w:r>
      <w:r w:rsidR="002B04B8" w:rsidRPr="002B04B8">
        <w:rPr>
          <w:rFonts w:ascii="Times New Roman" w:hAnsi="Times New Roman" w:cs="Times New Roman"/>
          <w:sz w:val="24"/>
          <w:szCs w:val="24"/>
          <w:lang w:eastAsia="en-US"/>
        </w:rPr>
        <w:t xml:space="preserve"> </w:t>
      </w:r>
      <w:r w:rsidR="002B04B8">
        <w:rPr>
          <w:rFonts w:ascii="Times New Roman" w:hAnsi="Times New Roman" w:cs="Times New Roman"/>
          <w:sz w:val="24"/>
          <w:szCs w:val="24"/>
          <w:lang w:eastAsia="en-US"/>
        </w:rPr>
        <w:t>–</w:t>
      </w:r>
      <w:r w:rsidR="002B04B8" w:rsidRPr="002B04B8">
        <w:rPr>
          <w:rFonts w:ascii="Times New Roman" w:hAnsi="Times New Roman" w:cs="Times New Roman"/>
          <w:sz w:val="24"/>
          <w:szCs w:val="24"/>
          <w:lang w:eastAsia="en-US"/>
        </w:rPr>
        <w:t xml:space="preserve"> и объявляются в тот же день после оформления протоколов заседаний ГЭК.</w:t>
      </w:r>
    </w:p>
    <w:p w14:paraId="0B917C60" w14:textId="3770F4C2" w:rsidR="002B04B8" w:rsidRPr="002B04B8" w:rsidRDefault="00C5190E" w:rsidP="002B04B8">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6</w:t>
      </w:r>
      <w:r w:rsidR="002B04B8">
        <w:rPr>
          <w:rFonts w:ascii="Times New Roman" w:hAnsi="Times New Roman" w:cs="Times New Roman"/>
          <w:sz w:val="24"/>
          <w:szCs w:val="24"/>
          <w:lang w:eastAsia="en-US"/>
        </w:rPr>
        <w:t>.2.</w:t>
      </w:r>
      <w:r w:rsidR="002B04B8" w:rsidRPr="002B04B8">
        <w:rPr>
          <w:rFonts w:ascii="Times New Roman" w:hAnsi="Times New Roman" w:cs="Times New Roman"/>
          <w:sz w:val="24"/>
          <w:szCs w:val="24"/>
          <w:lang w:eastAsia="en-US"/>
        </w:rPr>
        <w:t xml:space="preserve"> Процедура оценивания результатов выполнения заданий демонстрационного экзамена осуществляется членами экспертной группы по 100-балльной системе в соответствии с требованиями комплекта оценочной документации.</w:t>
      </w:r>
    </w:p>
    <w:p w14:paraId="675D2A24" w14:textId="2A7441FF" w:rsidR="002B04B8" w:rsidRPr="002B04B8" w:rsidRDefault="00C5190E" w:rsidP="002B04B8">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6</w:t>
      </w:r>
      <w:r w:rsidR="002B04B8">
        <w:rPr>
          <w:rFonts w:ascii="Times New Roman" w:hAnsi="Times New Roman" w:cs="Times New Roman"/>
          <w:sz w:val="24"/>
          <w:szCs w:val="24"/>
          <w:lang w:eastAsia="en-US"/>
        </w:rPr>
        <w:t>.3.</w:t>
      </w:r>
      <w:r w:rsidR="002B04B8" w:rsidRPr="002B04B8">
        <w:rPr>
          <w:rFonts w:ascii="Times New Roman" w:hAnsi="Times New Roman" w:cs="Times New Roman"/>
          <w:sz w:val="24"/>
          <w:szCs w:val="24"/>
          <w:lang w:eastAsia="en-US"/>
        </w:rPr>
        <w:t xml:space="preserve"> Баллы выставляются в протоколе проведения демонстрационного экзамена, который подписывается каждым членом экспертной группы и утверждается главным экспертом после завершения экзамена для экзаменационной группы.</w:t>
      </w:r>
    </w:p>
    <w:p w14:paraId="7C269AEA" w14:textId="35EBDA0D" w:rsidR="002B04B8" w:rsidRPr="002B04B8" w:rsidRDefault="00C5190E" w:rsidP="002B04B8">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6</w:t>
      </w:r>
      <w:r w:rsidR="002B04B8">
        <w:rPr>
          <w:rFonts w:ascii="Times New Roman" w:hAnsi="Times New Roman" w:cs="Times New Roman"/>
          <w:sz w:val="24"/>
          <w:szCs w:val="24"/>
          <w:lang w:eastAsia="en-US"/>
        </w:rPr>
        <w:t xml:space="preserve">.4. </w:t>
      </w:r>
      <w:r w:rsidR="002B04B8" w:rsidRPr="002B04B8">
        <w:rPr>
          <w:rFonts w:ascii="Times New Roman" w:hAnsi="Times New Roman" w:cs="Times New Roman"/>
          <w:sz w:val="24"/>
          <w:szCs w:val="24"/>
          <w:lang w:eastAsia="en-US"/>
        </w:rPr>
        <w:t>При выставлении баллов присутствует член ГЭК, не входящий в экспертную группу, присутствие других лиц запрещено.</w:t>
      </w:r>
    </w:p>
    <w:p w14:paraId="7011FC2A" w14:textId="3AA351C0" w:rsidR="002B04B8" w:rsidRPr="002B04B8" w:rsidRDefault="00C5190E" w:rsidP="002B04B8">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6</w:t>
      </w:r>
      <w:r w:rsidR="002B04B8">
        <w:rPr>
          <w:rFonts w:ascii="Times New Roman" w:hAnsi="Times New Roman" w:cs="Times New Roman"/>
          <w:sz w:val="24"/>
          <w:szCs w:val="24"/>
          <w:lang w:eastAsia="en-US"/>
        </w:rPr>
        <w:t xml:space="preserve">.5. </w:t>
      </w:r>
      <w:r w:rsidR="002B04B8" w:rsidRPr="002B04B8">
        <w:rPr>
          <w:rFonts w:ascii="Times New Roman" w:hAnsi="Times New Roman" w:cs="Times New Roman"/>
          <w:sz w:val="24"/>
          <w:szCs w:val="24"/>
          <w:lang w:eastAsia="en-US"/>
        </w:rPr>
        <w:t>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w:t>
      </w:r>
    </w:p>
    <w:p w14:paraId="7D03CC84" w14:textId="2F2F3935" w:rsidR="002B04B8" w:rsidRPr="002B04B8" w:rsidRDefault="00C5190E" w:rsidP="002B04B8">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6</w:t>
      </w:r>
      <w:r w:rsidR="002B04B8">
        <w:rPr>
          <w:rFonts w:ascii="Times New Roman" w:hAnsi="Times New Roman" w:cs="Times New Roman"/>
          <w:sz w:val="24"/>
          <w:szCs w:val="24"/>
          <w:lang w:eastAsia="en-US"/>
        </w:rPr>
        <w:t xml:space="preserve">.6. </w:t>
      </w:r>
      <w:r w:rsidR="002B04B8" w:rsidRPr="002B04B8">
        <w:rPr>
          <w:rFonts w:ascii="Times New Roman" w:hAnsi="Times New Roman" w:cs="Times New Roman"/>
          <w:sz w:val="24"/>
          <w:szCs w:val="24"/>
          <w:lang w:eastAsia="en-US"/>
        </w:rPr>
        <w:t xml:space="preserve">Оригинал протокола проведения демонстрационного экзамена передается на хранение в </w:t>
      </w:r>
      <w:r w:rsidR="002B04B8">
        <w:rPr>
          <w:rFonts w:ascii="Times New Roman" w:hAnsi="Times New Roman" w:cs="Times New Roman"/>
          <w:sz w:val="24"/>
          <w:szCs w:val="24"/>
          <w:lang w:eastAsia="en-US"/>
        </w:rPr>
        <w:t>ПОО</w:t>
      </w:r>
      <w:r w:rsidR="002B04B8" w:rsidRPr="002B04B8">
        <w:rPr>
          <w:rFonts w:ascii="Times New Roman" w:hAnsi="Times New Roman" w:cs="Times New Roman"/>
          <w:sz w:val="24"/>
          <w:szCs w:val="24"/>
          <w:lang w:eastAsia="en-US"/>
        </w:rPr>
        <w:t xml:space="preserve"> в составе архивных документов.</w:t>
      </w:r>
    </w:p>
    <w:p w14:paraId="15C9EE80" w14:textId="74AD0FA2" w:rsidR="002B04B8" w:rsidRDefault="00C5190E" w:rsidP="002B04B8">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6</w:t>
      </w:r>
      <w:r w:rsidR="002B04B8">
        <w:rPr>
          <w:rFonts w:ascii="Times New Roman" w:hAnsi="Times New Roman" w:cs="Times New Roman"/>
          <w:sz w:val="24"/>
          <w:szCs w:val="24"/>
          <w:lang w:eastAsia="en-US"/>
        </w:rPr>
        <w:t>.7</w:t>
      </w:r>
      <w:r w:rsidR="002B04B8" w:rsidRPr="002B04B8">
        <w:rPr>
          <w:rFonts w:ascii="Times New Roman" w:hAnsi="Times New Roman" w:cs="Times New Roman"/>
          <w:sz w:val="24"/>
          <w:szCs w:val="24"/>
          <w:lang w:eastAsia="en-US"/>
        </w:rPr>
        <w:t xml:space="preserve">. Статус победителя, призера финала чемпионата по профессиональному мастерству </w:t>
      </w:r>
      <w:r w:rsidR="002B04B8">
        <w:rPr>
          <w:rFonts w:ascii="Times New Roman" w:hAnsi="Times New Roman" w:cs="Times New Roman"/>
          <w:sz w:val="24"/>
          <w:szCs w:val="24"/>
          <w:lang w:eastAsia="en-US"/>
        </w:rPr>
        <w:t>«</w:t>
      </w:r>
      <w:r w:rsidR="002B04B8" w:rsidRPr="002B04B8">
        <w:rPr>
          <w:rFonts w:ascii="Times New Roman" w:hAnsi="Times New Roman" w:cs="Times New Roman"/>
          <w:sz w:val="24"/>
          <w:szCs w:val="24"/>
          <w:lang w:eastAsia="en-US"/>
        </w:rPr>
        <w:t>Профессионалы</w:t>
      </w:r>
      <w:r w:rsidR="002B04B8">
        <w:rPr>
          <w:rFonts w:ascii="Times New Roman" w:hAnsi="Times New Roman" w:cs="Times New Roman"/>
          <w:sz w:val="24"/>
          <w:szCs w:val="24"/>
          <w:lang w:eastAsia="en-US"/>
        </w:rPr>
        <w:t>»</w:t>
      </w:r>
      <w:r w:rsidR="002B04B8" w:rsidRPr="002B04B8">
        <w:rPr>
          <w:rFonts w:ascii="Times New Roman" w:hAnsi="Times New Roman" w:cs="Times New Roman"/>
          <w:sz w:val="24"/>
          <w:szCs w:val="24"/>
          <w:lang w:eastAsia="en-US"/>
        </w:rPr>
        <w:t xml:space="preserve"> по профилю осваиваемой образовательной программы среднего профессионального образования засчитывается выпускнику в качестве оценки </w:t>
      </w:r>
      <w:r w:rsidR="002B04B8">
        <w:rPr>
          <w:rFonts w:ascii="Times New Roman" w:hAnsi="Times New Roman" w:cs="Times New Roman"/>
          <w:sz w:val="24"/>
          <w:szCs w:val="24"/>
          <w:lang w:eastAsia="en-US"/>
        </w:rPr>
        <w:t>«</w:t>
      </w:r>
      <w:r w:rsidR="002B04B8" w:rsidRPr="002B04B8">
        <w:rPr>
          <w:rFonts w:ascii="Times New Roman" w:hAnsi="Times New Roman" w:cs="Times New Roman"/>
          <w:sz w:val="24"/>
          <w:szCs w:val="24"/>
          <w:lang w:eastAsia="en-US"/>
        </w:rPr>
        <w:t>отлично</w:t>
      </w:r>
      <w:r w:rsidR="002B04B8">
        <w:rPr>
          <w:rFonts w:ascii="Times New Roman" w:hAnsi="Times New Roman" w:cs="Times New Roman"/>
          <w:sz w:val="24"/>
          <w:szCs w:val="24"/>
          <w:lang w:eastAsia="en-US"/>
        </w:rPr>
        <w:t>»</w:t>
      </w:r>
      <w:r w:rsidR="002B04B8" w:rsidRPr="002B04B8">
        <w:rPr>
          <w:rFonts w:ascii="Times New Roman" w:hAnsi="Times New Roman" w:cs="Times New Roman"/>
          <w:sz w:val="24"/>
          <w:szCs w:val="24"/>
          <w:lang w:eastAsia="en-US"/>
        </w:rPr>
        <w:t xml:space="preserve"> по демонстрационному экзамену в рамках проведения ГИА по данной образовательной программе среднего профессионального образования.</w:t>
      </w:r>
    </w:p>
    <w:p w14:paraId="1E06720A" w14:textId="10AA41C0" w:rsidR="00511359" w:rsidRPr="00511359" w:rsidRDefault="00C5190E" w:rsidP="00511359">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6</w:t>
      </w:r>
      <w:r w:rsidR="00511359">
        <w:rPr>
          <w:rFonts w:ascii="Times New Roman" w:hAnsi="Times New Roman" w:cs="Times New Roman"/>
          <w:sz w:val="24"/>
          <w:szCs w:val="24"/>
          <w:lang w:eastAsia="en-US"/>
        </w:rPr>
        <w:t>.8.</w:t>
      </w:r>
      <w:r w:rsidR="00511359" w:rsidRPr="00511359">
        <w:rPr>
          <w:rFonts w:ascii="Times New Roman" w:hAnsi="Times New Roman" w:cs="Times New Roman"/>
          <w:sz w:val="24"/>
          <w:szCs w:val="24"/>
          <w:lang w:eastAsia="en-US"/>
        </w:rPr>
        <w:t xml:space="preserve"> В случае досрочного завершения ГИА выпускником по независящим от него причинам результаты ГИА оцениваются по фактически выполненной работе, или по заявлению такого выпускника ГЭК принимается решение об аннулировании результатов ГИА, а такой выпускник признается ГЭК не прошедшим ГИА по уважительной причине.</w:t>
      </w:r>
    </w:p>
    <w:p w14:paraId="78519FBA" w14:textId="6939500F" w:rsidR="00511359" w:rsidRPr="00511359" w:rsidRDefault="00C5190E" w:rsidP="00511359">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6</w:t>
      </w:r>
      <w:r w:rsidR="00511359">
        <w:rPr>
          <w:rFonts w:ascii="Times New Roman" w:hAnsi="Times New Roman" w:cs="Times New Roman"/>
          <w:sz w:val="24"/>
          <w:szCs w:val="24"/>
          <w:lang w:eastAsia="en-US"/>
        </w:rPr>
        <w:t>.9.</w:t>
      </w:r>
      <w:r w:rsidR="00511359" w:rsidRPr="00511359">
        <w:rPr>
          <w:rFonts w:ascii="Times New Roman" w:hAnsi="Times New Roman" w:cs="Times New Roman"/>
          <w:sz w:val="24"/>
          <w:szCs w:val="24"/>
          <w:lang w:eastAsia="en-US"/>
        </w:rPr>
        <w:t xml:space="preserve"> Решения ГЭК принимаются на закрытых заседаниях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ГЭК является решающим.</w:t>
      </w:r>
    </w:p>
    <w:p w14:paraId="050D8C0E" w14:textId="4C1D44C3" w:rsidR="002B04B8" w:rsidRPr="00511359" w:rsidRDefault="00C5190E" w:rsidP="00511359">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6</w:t>
      </w:r>
      <w:r w:rsidR="00511359">
        <w:rPr>
          <w:rFonts w:ascii="Times New Roman" w:hAnsi="Times New Roman" w:cs="Times New Roman"/>
          <w:sz w:val="24"/>
          <w:szCs w:val="24"/>
          <w:lang w:eastAsia="en-US"/>
        </w:rPr>
        <w:t>.10.</w:t>
      </w:r>
      <w:r w:rsidR="00511359" w:rsidRPr="00511359">
        <w:rPr>
          <w:rFonts w:ascii="Times New Roman" w:hAnsi="Times New Roman" w:cs="Times New Roman"/>
          <w:sz w:val="24"/>
          <w:szCs w:val="24"/>
          <w:lang w:eastAsia="en-US"/>
        </w:rPr>
        <w:t xml:space="preserve"> Решение ГЭК оформляется протоколом, который подписывается председателем ГЭК, в случае его отсутствия заместителем ГЭК и секретарем ГЭК и хранится в архиве образовательной организации.</w:t>
      </w:r>
    </w:p>
    <w:p w14:paraId="36F47AC3" w14:textId="19E3BA8B" w:rsidR="00511359" w:rsidRDefault="00511359" w:rsidP="002B04B8">
      <w:pPr>
        <w:ind w:firstLine="709"/>
        <w:jc w:val="both"/>
        <w:rPr>
          <w:rFonts w:ascii="Times New Roman" w:hAnsi="Times New Roman" w:cs="Times New Roman"/>
          <w:b/>
          <w:sz w:val="24"/>
          <w:szCs w:val="24"/>
          <w:lang w:eastAsia="en-US"/>
        </w:rPr>
      </w:pPr>
    </w:p>
    <w:p w14:paraId="058044AB" w14:textId="10054E94" w:rsidR="00C5190E" w:rsidRPr="00C5190E" w:rsidRDefault="00C5190E" w:rsidP="00C5190E">
      <w:pPr>
        <w:ind w:firstLine="720"/>
        <w:rPr>
          <w:rFonts w:ascii="Times New Roman" w:hAnsi="Times New Roman" w:cs="Times New Roman"/>
          <w:b/>
          <w:sz w:val="24"/>
          <w:szCs w:val="24"/>
          <w:lang w:eastAsia="en-US"/>
        </w:rPr>
      </w:pPr>
      <w:r>
        <w:rPr>
          <w:rFonts w:ascii="Times New Roman" w:hAnsi="Times New Roman" w:cs="Times New Roman"/>
          <w:b/>
          <w:sz w:val="24"/>
          <w:szCs w:val="24"/>
          <w:lang w:eastAsia="en-US"/>
        </w:rPr>
        <w:t>7</w:t>
      </w:r>
      <w:r w:rsidRPr="00C5190E">
        <w:rPr>
          <w:rFonts w:ascii="Times New Roman" w:hAnsi="Times New Roman" w:cs="Times New Roman"/>
          <w:b/>
          <w:sz w:val="24"/>
          <w:szCs w:val="24"/>
          <w:lang w:eastAsia="en-US"/>
        </w:rPr>
        <w:t>. ПОРЯДОК ПОДАЧИ И РАССМОТРЕНИЯ АПЕЛЛЯЦИЙ</w:t>
      </w:r>
    </w:p>
    <w:p w14:paraId="24D701E7" w14:textId="77777777" w:rsidR="00C5190E" w:rsidRPr="00C5190E" w:rsidRDefault="00C5190E" w:rsidP="00C5190E">
      <w:pPr>
        <w:jc w:val="both"/>
        <w:rPr>
          <w:rFonts w:ascii="Times New Roman" w:hAnsi="Times New Roman" w:cs="Times New Roman"/>
          <w:sz w:val="20"/>
          <w:szCs w:val="20"/>
          <w:lang w:eastAsia="en-US"/>
        </w:rPr>
      </w:pPr>
    </w:p>
    <w:p w14:paraId="6770D415" w14:textId="577499D6" w:rsidR="00C5190E" w:rsidRPr="00C5190E" w:rsidRDefault="00C5190E" w:rsidP="00C5190E">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7</w:t>
      </w:r>
      <w:r w:rsidRPr="00C5190E">
        <w:rPr>
          <w:rFonts w:ascii="Times New Roman" w:hAnsi="Times New Roman" w:cs="Times New Roman"/>
          <w:sz w:val="24"/>
          <w:szCs w:val="24"/>
          <w:lang w:eastAsia="en-US"/>
        </w:rPr>
        <w:t xml:space="preserve">.1. По результатам государственной аттестации выпускник, участвовавший в ГИА, имеет право подать в апелляционную комиссию письменное апелляционное заявление о </w:t>
      </w:r>
      <w:r w:rsidRPr="00C5190E">
        <w:rPr>
          <w:rFonts w:ascii="Times New Roman" w:hAnsi="Times New Roman" w:cs="Times New Roman"/>
          <w:sz w:val="24"/>
          <w:szCs w:val="24"/>
          <w:lang w:eastAsia="en-US"/>
        </w:rPr>
        <w:lastRenderedPageBreak/>
        <w:t>нарушении, по его мнению, установленного порядка проведения государственной итоговой аттестации и (или) несогласии с ее результатами (далее – апелляция).</w:t>
      </w:r>
    </w:p>
    <w:p w14:paraId="00C31A2F" w14:textId="4E2E0ED4" w:rsidR="00C5190E" w:rsidRPr="00C5190E" w:rsidRDefault="00303FFE" w:rsidP="00C5190E">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7</w:t>
      </w:r>
      <w:r w:rsidR="00C5190E" w:rsidRPr="00C5190E">
        <w:rPr>
          <w:rFonts w:ascii="Times New Roman" w:hAnsi="Times New Roman" w:cs="Times New Roman"/>
          <w:sz w:val="24"/>
          <w:szCs w:val="24"/>
          <w:lang w:eastAsia="en-US"/>
        </w:rPr>
        <w:t xml:space="preserve">.2. Апелляция подается лично выпускником или родителями (законными представителями) несовершеннолетнего выпускника в апелляционную комиссию </w:t>
      </w:r>
      <w:r w:rsidR="00C5190E">
        <w:rPr>
          <w:rFonts w:ascii="Times New Roman" w:hAnsi="Times New Roman" w:cs="Times New Roman"/>
          <w:sz w:val="24"/>
          <w:szCs w:val="24"/>
          <w:lang w:eastAsia="en-US"/>
        </w:rPr>
        <w:t>ПОО</w:t>
      </w:r>
      <w:r w:rsidR="00C5190E" w:rsidRPr="00C5190E">
        <w:rPr>
          <w:rFonts w:ascii="Times New Roman" w:hAnsi="Times New Roman" w:cs="Times New Roman"/>
          <w:sz w:val="24"/>
          <w:szCs w:val="24"/>
          <w:lang w:eastAsia="en-US"/>
        </w:rPr>
        <w:t>.</w:t>
      </w:r>
    </w:p>
    <w:p w14:paraId="66A47CC2" w14:textId="6E4D679E" w:rsidR="00C5190E" w:rsidRPr="00C5190E" w:rsidRDefault="00303FFE" w:rsidP="00C5190E">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7</w:t>
      </w:r>
      <w:r w:rsidR="00C5190E" w:rsidRPr="00C5190E">
        <w:rPr>
          <w:rFonts w:ascii="Times New Roman" w:hAnsi="Times New Roman" w:cs="Times New Roman"/>
          <w:sz w:val="24"/>
          <w:szCs w:val="24"/>
          <w:lang w:eastAsia="en-US"/>
        </w:rPr>
        <w:t xml:space="preserve">.3. Апелляция о нарушении </w:t>
      </w:r>
      <w:r w:rsidR="00C5190E">
        <w:rPr>
          <w:rFonts w:ascii="Times New Roman" w:hAnsi="Times New Roman" w:cs="Times New Roman"/>
          <w:sz w:val="24"/>
          <w:szCs w:val="24"/>
          <w:lang w:eastAsia="en-US"/>
        </w:rPr>
        <w:t>П</w:t>
      </w:r>
      <w:r w:rsidR="00C5190E" w:rsidRPr="00C5190E">
        <w:rPr>
          <w:rFonts w:ascii="Times New Roman" w:hAnsi="Times New Roman" w:cs="Times New Roman"/>
          <w:sz w:val="24"/>
          <w:szCs w:val="24"/>
          <w:lang w:eastAsia="en-US"/>
        </w:rPr>
        <w:t>орядка ГИА подается непосредственно в день проведения государственной итоговой аттестации</w:t>
      </w:r>
      <w:r w:rsidR="00C5190E">
        <w:rPr>
          <w:rFonts w:ascii="Times New Roman" w:hAnsi="Times New Roman" w:cs="Times New Roman"/>
          <w:sz w:val="24"/>
          <w:szCs w:val="24"/>
          <w:lang w:eastAsia="en-US"/>
        </w:rPr>
        <w:t>, в т.ч. до выхода из ЦПДЭ.</w:t>
      </w:r>
    </w:p>
    <w:p w14:paraId="417C7A04" w14:textId="7DFEEB6A" w:rsidR="00C5190E" w:rsidRPr="00C5190E" w:rsidRDefault="00303FFE" w:rsidP="00C5190E">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7</w:t>
      </w:r>
      <w:r w:rsidR="00C5190E" w:rsidRPr="00C5190E">
        <w:rPr>
          <w:rFonts w:ascii="Times New Roman" w:hAnsi="Times New Roman" w:cs="Times New Roman"/>
          <w:sz w:val="24"/>
          <w:szCs w:val="24"/>
          <w:lang w:eastAsia="en-US"/>
        </w:rPr>
        <w:t>.4. Апелляция о несогласии с результатами ГИА выдается не позднее следующего рабочего дня после объявления результатов ГИА.</w:t>
      </w:r>
    </w:p>
    <w:p w14:paraId="424E1D46" w14:textId="356742F7" w:rsidR="00C5190E" w:rsidRPr="00C5190E" w:rsidRDefault="00303FFE" w:rsidP="00C5190E">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7</w:t>
      </w:r>
      <w:r w:rsidR="00C5190E" w:rsidRPr="00C5190E">
        <w:rPr>
          <w:rFonts w:ascii="Times New Roman" w:hAnsi="Times New Roman" w:cs="Times New Roman"/>
          <w:sz w:val="24"/>
          <w:szCs w:val="24"/>
          <w:lang w:eastAsia="en-US"/>
        </w:rPr>
        <w:t>.5. Апелляция рассматривается апелляционной комиссией не позднее трех рабочих дней с момента ее поступления.</w:t>
      </w:r>
    </w:p>
    <w:p w14:paraId="495E9009" w14:textId="4785141F" w:rsidR="00C5190E" w:rsidRPr="00C5190E" w:rsidRDefault="00303FFE" w:rsidP="00C5190E">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7</w:t>
      </w:r>
      <w:r w:rsidR="00C5190E" w:rsidRPr="00C5190E">
        <w:rPr>
          <w:rFonts w:ascii="Times New Roman" w:hAnsi="Times New Roman" w:cs="Times New Roman"/>
          <w:sz w:val="24"/>
          <w:szCs w:val="24"/>
          <w:lang w:eastAsia="en-US"/>
        </w:rPr>
        <w:t>.6. Апелляция рассматривается на заседании апелляционной комиссии с участием не менее двух третей ее состава. На заседание апелляционной комиссии приглашается председатель соответствующей ГЭК и главный эксперт. Выпускник, подавший апелляцию, имеет право присутствовать при рассмотрении апелляции. С несовершеннолетним выпускником имеет право присутствовать один из родителей (законных представителей). Указанные лица должны иметь при себе документы, удостоверяющие личность.</w:t>
      </w:r>
    </w:p>
    <w:p w14:paraId="690F5BAD" w14:textId="5BE8753B" w:rsidR="00C5190E" w:rsidRPr="00C5190E" w:rsidRDefault="00303FFE" w:rsidP="00C5190E">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7</w:t>
      </w:r>
      <w:r w:rsidR="00C5190E" w:rsidRPr="00C5190E">
        <w:rPr>
          <w:rFonts w:ascii="Times New Roman" w:hAnsi="Times New Roman" w:cs="Times New Roman"/>
          <w:sz w:val="24"/>
          <w:szCs w:val="24"/>
          <w:lang w:eastAsia="en-US"/>
        </w:rPr>
        <w:t>.7. Рассмотрение апелляции не является пересдачей ГИА.</w:t>
      </w:r>
    </w:p>
    <w:p w14:paraId="0D3CD983" w14:textId="3C8B1FF5" w:rsidR="00C5190E" w:rsidRPr="00C5190E" w:rsidRDefault="00303FFE" w:rsidP="00C5190E">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7</w:t>
      </w:r>
      <w:r w:rsidR="00C5190E" w:rsidRPr="00C5190E">
        <w:rPr>
          <w:rFonts w:ascii="Times New Roman" w:hAnsi="Times New Roman" w:cs="Times New Roman"/>
          <w:sz w:val="24"/>
          <w:szCs w:val="24"/>
          <w:lang w:eastAsia="en-US"/>
        </w:rPr>
        <w:t>.8. При рассмотрении апелляции о нарушении порядка проведения ГИА апелляционная комиссия устанавливает достоверность изложенных в ней сведений и выносит одно из решений:</w:t>
      </w:r>
    </w:p>
    <w:p w14:paraId="72712C03" w14:textId="77777777" w:rsidR="00C5190E" w:rsidRPr="00C5190E" w:rsidRDefault="00C5190E" w:rsidP="00C5190E">
      <w:pPr>
        <w:jc w:val="both"/>
        <w:rPr>
          <w:rFonts w:ascii="Times New Roman" w:hAnsi="Times New Roman" w:cs="Times New Roman"/>
          <w:sz w:val="24"/>
          <w:szCs w:val="24"/>
          <w:lang w:eastAsia="en-US"/>
        </w:rPr>
      </w:pPr>
      <w:r w:rsidRPr="00C5190E">
        <w:rPr>
          <w:rFonts w:ascii="Times New Roman" w:hAnsi="Times New Roman" w:cs="Times New Roman"/>
          <w:sz w:val="24"/>
          <w:szCs w:val="24"/>
          <w:lang w:eastAsia="en-US"/>
        </w:rPr>
        <w:t>- об отклонении апелляции, если изложенные в ней сведения о нарушениях порядка проведения ГИА выпускника не подтвердились и/или не повлияли на результат государственной итоговой аттестации;</w:t>
      </w:r>
    </w:p>
    <w:p w14:paraId="7AB25C7B" w14:textId="77777777" w:rsidR="00C5190E" w:rsidRPr="00C5190E" w:rsidRDefault="00C5190E" w:rsidP="00C5190E">
      <w:pPr>
        <w:jc w:val="both"/>
        <w:rPr>
          <w:rFonts w:ascii="Times New Roman" w:hAnsi="Times New Roman" w:cs="Times New Roman"/>
          <w:sz w:val="24"/>
          <w:szCs w:val="24"/>
          <w:lang w:eastAsia="en-US"/>
        </w:rPr>
      </w:pPr>
      <w:r w:rsidRPr="00C5190E">
        <w:rPr>
          <w:rFonts w:ascii="Times New Roman" w:hAnsi="Times New Roman" w:cs="Times New Roman"/>
          <w:sz w:val="24"/>
          <w:szCs w:val="24"/>
          <w:lang w:eastAsia="en-US"/>
        </w:rPr>
        <w:t>- об удовлетворении апелляции, если изложенные в ней сведения о допущенных нарушениях порядка проведения ГИА выпускника подтвердились и повлияли на результат ГИА.</w:t>
      </w:r>
    </w:p>
    <w:p w14:paraId="49037B47" w14:textId="35DB2C18" w:rsidR="00C5190E" w:rsidRPr="00C5190E" w:rsidRDefault="00303FFE" w:rsidP="00C5190E">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7</w:t>
      </w:r>
      <w:r w:rsidR="00C5190E" w:rsidRPr="00C5190E">
        <w:rPr>
          <w:rFonts w:ascii="Times New Roman" w:hAnsi="Times New Roman" w:cs="Times New Roman"/>
          <w:sz w:val="24"/>
          <w:szCs w:val="24"/>
          <w:lang w:eastAsia="en-US"/>
        </w:rPr>
        <w:t>.9. В последнем случае результат проведения ГИА подлежит аннулированию, в связи с чем протокол о рассмотрении апелляции не позднее следующего рабочего дня передается в ГЭК для реализации решения комиссии. Выпускнику предоставляется возможность пройти ГИА в дополнительные сроки, установленные техникумом.</w:t>
      </w:r>
    </w:p>
    <w:p w14:paraId="1C3B9834" w14:textId="4A185DF8" w:rsidR="00C5190E" w:rsidRPr="00C5190E" w:rsidRDefault="00303FFE" w:rsidP="00C5190E">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7</w:t>
      </w:r>
      <w:r w:rsidR="00C5190E" w:rsidRPr="00C5190E">
        <w:rPr>
          <w:rFonts w:ascii="Times New Roman" w:hAnsi="Times New Roman" w:cs="Times New Roman"/>
          <w:sz w:val="24"/>
          <w:szCs w:val="24"/>
          <w:lang w:eastAsia="en-US"/>
        </w:rPr>
        <w:t>.10. Для рассмотрения апелляции о несогласии с результатами ГИА, полученными при защите дипломной работы, секретарь ГЭК не позднее следующего рабочего дня с момента поступления апелляции направляет в апелляционную комиссию выпускную квалификационную работу, протокол заседания ГЭК и заключение председателя государственной экзаменационной комиссии о соблюдении процедурных вопросов при защите подавшего апелляцию выпускника.</w:t>
      </w:r>
    </w:p>
    <w:p w14:paraId="10EC472C" w14:textId="787D5D20" w:rsidR="00C5190E" w:rsidRPr="00C5190E" w:rsidRDefault="00303FFE" w:rsidP="00C5190E">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7</w:t>
      </w:r>
      <w:r w:rsidR="00C5190E" w:rsidRPr="00C5190E">
        <w:rPr>
          <w:rFonts w:ascii="Times New Roman" w:hAnsi="Times New Roman" w:cs="Times New Roman"/>
          <w:sz w:val="24"/>
          <w:szCs w:val="24"/>
          <w:lang w:eastAsia="en-US"/>
        </w:rPr>
        <w:t xml:space="preserve">.11. 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 </w:t>
      </w:r>
    </w:p>
    <w:p w14:paraId="53732AC4" w14:textId="77777777" w:rsidR="00C5190E" w:rsidRPr="00C5190E" w:rsidRDefault="00C5190E" w:rsidP="00C5190E">
      <w:pPr>
        <w:jc w:val="both"/>
        <w:rPr>
          <w:rFonts w:ascii="Times New Roman" w:hAnsi="Times New Roman" w:cs="Times New Roman"/>
          <w:sz w:val="24"/>
          <w:szCs w:val="24"/>
          <w:lang w:eastAsia="en-US"/>
        </w:rPr>
      </w:pPr>
      <w:r w:rsidRPr="00C5190E">
        <w:rPr>
          <w:rFonts w:ascii="Times New Roman" w:hAnsi="Times New Roman" w:cs="Times New Roman"/>
          <w:sz w:val="24"/>
          <w:szCs w:val="24"/>
          <w:lang w:eastAsia="en-US"/>
        </w:rPr>
        <w:t>Решение апелляционной комиссии не позднее следующего рабочего дня передается в ГЭК. Решение апелляционной комиссии является основанием для аннулирования ранее выставленных результатов ГИА выпускника и выставления новых.</w:t>
      </w:r>
    </w:p>
    <w:p w14:paraId="1F5A65E5" w14:textId="216EC8A9" w:rsidR="00C5190E" w:rsidRPr="00C5190E" w:rsidRDefault="00303FFE" w:rsidP="00C5190E">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7</w:t>
      </w:r>
      <w:r w:rsidR="00C5190E" w:rsidRPr="00C5190E">
        <w:rPr>
          <w:rFonts w:ascii="Times New Roman" w:hAnsi="Times New Roman" w:cs="Times New Roman"/>
          <w:sz w:val="24"/>
          <w:szCs w:val="24"/>
          <w:lang w:eastAsia="en-US"/>
        </w:rPr>
        <w:t>.12. 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w:t>
      </w:r>
    </w:p>
    <w:p w14:paraId="2D571C08" w14:textId="5F48E9E3" w:rsidR="00C5190E" w:rsidRPr="00C5190E" w:rsidRDefault="00303FFE" w:rsidP="00C5190E">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7</w:t>
      </w:r>
      <w:r w:rsidR="00C5190E" w:rsidRPr="00C5190E">
        <w:rPr>
          <w:rFonts w:ascii="Times New Roman" w:hAnsi="Times New Roman" w:cs="Times New Roman"/>
          <w:sz w:val="24"/>
          <w:szCs w:val="24"/>
          <w:lang w:eastAsia="en-US"/>
        </w:rPr>
        <w:t>.13. Решение апелляционной комиссии доводится до сведения подавшего апелляцию выпускника (под роспись) в течение трех рабочих дней со дня заседания апелляционной комиссии.</w:t>
      </w:r>
    </w:p>
    <w:p w14:paraId="529583A0" w14:textId="6F452BBE" w:rsidR="00C5190E" w:rsidRPr="00C5190E" w:rsidRDefault="00303FFE" w:rsidP="00C5190E">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7</w:t>
      </w:r>
      <w:r w:rsidR="00C5190E" w:rsidRPr="00C5190E">
        <w:rPr>
          <w:rFonts w:ascii="Times New Roman" w:hAnsi="Times New Roman" w:cs="Times New Roman"/>
          <w:sz w:val="24"/>
          <w:szCs w:val="24"/>
          <w:lang w:eastAsia="en-US"/>
        </w:rPr>
        <w:t>.14. Решение апелляционной комиссии является окончательным и пересмотру не подлежит.</w:t>
      </w:r>
    </w:p>
    <w:p w14:paraId="67BCCED9" w14:textId="20A9632B" w:rsidR="00C5190E" w:rsidRPr="00C5190E" w:rsidRDefault="00303FFE" w:rsidP="00C5190E">
      <w:pPr>
        <w:tabs>
          <w:tab w:val="left" w:pos="4020"/>
        </w:tabs>
        <w:spacing w:after="200"/>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7</w:t>
      </w:r>
      <w:r w:rsidR="00C5190E" w:rsidRPr="00C5190E">
        <w:rPr>
          <w:rFonts w:ascii="Times New Roman" w:hAnsi="Times New Roman" w:cs="Times New Roman"/>
          <w:sz w:val="24"/>
          <w:szCs w:val="24"/>
          <w:lang w:eastAsia="en-US"/>
        </w:rPr>
        <w:t>.15. Решение апелляционной комиссии оформляется протоколом, который подписывается председателем и секретарем апелляционной комиссии и хранится в архиве техникума.</w:t>
      </w:r>
    </w:p>
    <w:p w14:paraId="4305B855" w14:textId="38CCDBD7" w:rsidR="00C5190E" w:rsidRPr="00C5190E" w:rsidRDefault="00303FFE" w:rsidP="00C5190E">
      <w:pPr>
        <w:ind w:left="993" w:hanging="284"/>
        <w:rPr>
          <w:rFonts w:ascii="Times New Roman" w:hAnsi="Times New Roman" w:cs="Times New Roman"/>
          <w:b/>
          <w:sz w:val="24"/>
          <w:szCs w:val="24"/>
          <w:lang w:eastAsia="en-US"/>
        </w:rPr>
      </w:pPr>
      <w:r>
        <w:rPr>
          <w:rFonts w:ascii="Times New Roman" w:hAnsi="Times New Roman" w:cs="Times New Roman"/>
          <w:b/>
          <w:sz w:val="24"/>
          <w:szCs w:val="24"/>
          <w:lang w:eastAsia="en-US"/>
        </w:rPr>
        <w:lastRenderedPageBreak/>
        <w:t>8</w:t>
      </w:r>
      <w:r w:rsidR="00C5190E" w:rsidRPr="00C5190E">
        <w:rPr>
          <w:rFonts w:ascii="Times New Roman" w:hAnsi="Times New Roman" w:cs="Times New Roman"/>
          <w:b/>
          <w:sz w:val="24"/>
          <w:szCs w:val="24"/>
          <w:lang w:eastAsia="en-US"/>
        </w:rPr>
        <w:t xml:space="preserve">.  ПОРЯДОК ПОВТОРНОГО ПРОХОЖДЕНИЯ </w:t>
      </w:r>
      <w:r w:rsidR="002E4030">
        <w:rPr>
          <w:rFonts w:ascii="Times New Roman" w:hAnsi="Times New Roman" w:cs="Times New Roman"/>
          <w:b/>
          <w:sz w:val="24"/>
          <w:szCs w:val="24"/>
          <w:lang w:eastAsia="en-US"/>
        </w:rPr>
        <w:t>ГИА</w:t>
      </w:r>
    </w:p>
    <w:p w14:paraId="4D7D77A2" w14:textId="77777777" w:rsidR="00C5190E" w:rsidRPr="00C5190E" w:rsidRDefault="00C5190E" w:rsidP="00C5190E">
      <w:pPr>
        <w:jc w:val="both"/>
        <w:rPr>
          <w:rFonts w:ascii="Times New Roman" w:hAnsi="Times New Roman" w:cs="Times New Roman"/>
          <w:b/>
          <w:sz w:val="24"/>
          <w:szCs w:val="24"/>
          <w:lang w:eastAsia="en-US"/>
        </w:rPr>
      </w:pPr>
    </w:p>
    <w:p w14:paraId="61636B20" w14:textId="0458D115" w:rsidR="00C5190E" w:rsidRPr="00A55F1A" w:rsidRDefault="00C5190E" w:rsidP="00A55F1A">
      <w:pPr>
        <w:pStyle w:val="a5"/>
        <w:widowControl w:val="0"/>
        <w:numPr>
          <w:ilvl w:val="1"/>
          <w:numId w:val="9"/>
        </w:numPr>
        <w:tabs>
          <w:tab w:val="left" w:pos="426"/>
          <w:tab w:val="left" w:pos="709"/>
        </w:tabs>
        <w:ind w:left="0" w:right="20" w:firstLine="709"/>
        <w:jc w:val="both"/>
        <w:rPr>
          <w:rFonts w:ascii="Times New Roman" w:hAnsi="Times New Roman" w:cs="Times New Roman"/>
          <w:spacing w:val="-2"/>
          <w:sz w:val="24"/>
          <w:szCs w:val="24"/>
          <w:lang w:eastAsia="en-US"/>
        </w:rPr>
      </w:pPr>
      <w:r w:rsidRPr="00A55F1A">
        <w:rPr>
          <w:rFonts w:ascii="Times New Roman" w:hAnsi="Times New Roman" w:cs="Times New Roman"/>
          <w:spacing w:val="-2"/>
          <w:sz w:val="24"/>
          <w:szCs w:val="24"/>
          <w:lang w:eastAsia="en-US"/>
        </w:rPr>
        <w:t xml:space="preserve">Выпускникам, не прошедшим ГИА по уважительной причине, в том числе не явившимся для прохождения ГИА по уважительной причине (далее – выпускники, не прошедшие ГИА по уважительной причине), предоставляется возможность пройти ГИА без отчисления из </w:t>
      </w:r>
      <w:r w:rsidR="00303FFE" w:rsidRPr="00A55F1A">
        <w:rPr>
          <w:rFonts w:ascii="Times New Roman" w:hAnsi="Times New Roman" w:cs="Times New Roman"/>
          <w:spacing w:val="-2"/>
          <w:sz w:val="24"/>
          <w:szCs w:val="24"/>
          <w:lang w:eastAsia="en-US"/>
        </w:rPr>
        <w:t>ПОО</w:t>
      </w:r>
      <w:r w:rsidRPr="00A55F1A">
        <w:rPr>
          <w:rFonts w:ascii="Times New Roman" w:hAnsi="Times New Roman" w:cs="Times New Roman"/>
          <w:spacing w:val="-2"/>
          <w:sz w:val="24"/>
          <w:szCs w:val="24"/>
          <w:lang w:eastAsia="en-US"/>
        </w:rPr>
        <w:t>.</w:t>
      </w:r>
    </w:p>
    <w:p w14:paraId="5863AF37" w14:textId="4E9E3CA7" w:rsidR="00C5190E" w:rsidRPr="00A55F1A" w:rsidRDefault="00C5190E" w:rsidP="00A55F1A">
      <w:pPr>
        <w:pStyle w:val="a5"/>
        <w:widowControl w:val="0"/>
        <w:numPr>
          <w:ilvl w:val="1"/>
          <w:numId w:val="9"/>
        </w:numPr>
        <w:tabs>
          <w:tab w:val="left" w:pos="426"/>
          <w:tab w:val="left" w:pos="709"/>
        </w:tabs>
        <w:ind w:left="0" w:right="20" w:firstLine="709"/>
        <w:jc w:val="both"/>
        <w:rPr>
          <w:rFonts w:ascii="Times New Roman" w:hAnsi="Times New Roman" w:cs="Times New Roman"/>
          <w:spacing w:val="-2"/>
          <w:sz w:val="24"/>
          <w:szCs w:val="24"/>
          <w:lang w:eastAsia="en-US"/>
        </w:rPr>
      </w:pPr>
      <w:r w:rsidRPr="00A55F1A">
        <w:rPr>
          <w:rFonts w:ascii="Times New Roman" w:hAnsi="Times New Roman" w:cs="Times New Roman"/>
          <w:spacing w:val="-2"/>
          <w:sz w:val="24"/>
          <w:szCs w:val="24"/>
          <w:lang w:eastAsia="en-US"/>
        </w:rPr>
        <w:t xml:space="preserve">Дополнительные заседания ГЭК организуются в установленные </w:t>
      </w:r>
      <w:r w:rsidR="00303FFE" w:rsidRPr="00A55F1A">
        <w:rPr>
          <w:rFonts w:ascii="Times New Roman" w:hAnsi="Times New Roman" w:cs="Times New Roman"/>
          <w:spacing w:val="-2"/>
          <w:sz w:val="24"/>
          <w:szCs w:val="24"/>
          <w:lang w:eastAsia="en-US"/>
        </w:rPr>
        <w:t>ПОО</w:t>
      </w:r>
      <w:r w:rsidRPr="00A55F1A">
        <w:rPr>
          <w:rFonts w:ascii="Times New Roman" w:hAnsi="Times New Roman" w:cs="Times New Roman"/>
          <w:spacing w:val="-2"/>
          <w:sz w:val="24"/>
          <w:szCs w:val="24"/>
          <w:lang w:eastAsia="en-US"/>
        </w:rPr>
        <w:t xml:space="preserve"> сроки, но не позднее четырех месяцев после подачи заявления выпускником, не прошедшим ГИА по уважительной причине.</w:t>
      </w:r>
    </w:p>
    <w:p w14:paraId="22AE6C5A" w14:textId="74FB2C8F" w:rsidR="00C5190E" w:rsidRPr="00C5190E" w:rsidRDefault="00C5190E" w:rsidP="00A55F1A">
      <w:pPr>
        <w:widowControl w:val="0"/>
        <w:numPr>
          <w:ilvl w:val="1"/>
          <w:numId w:val="9"/>
        </w:numPr>
        <w:tabs>
          <w:tab w:val="left" w:pos="426"/>
          <w:tab w:val="left" w:pos="1134"/>
        </w:tabs>
        <w:ind w:left="0" w:right="20" w:firstLine="709"/>
        <w:jc w:val="both"/>
        <w:rPr>
          <w:rFonts w:ascii="Times New Roman" w:hAnsi="Times New Roman" w:cs="Times New Roman"/>
          <w:spacing w:val="-2"/>
          <w:sz w:val="24"/>
          <w:szCs w:val="24"/>
          <w:lang w:eastAsia="en-US"/>
        </w:rPr>
      </w:pPr>
      <w:r w:rsidRPr="00C5190E">
        <w:rPr>
          <w:rFonts w:ascii="Times New Roman" w:hAnsi="Times New Roman" w:cs="Times New Roman"/>
          <w:spacing w:val="-2"/>
          <w:sz w:val="24"/>
          <w:szCs w:val="24"/>
          <w:lang w:eastAsia="en-US"/>
        </w:rPr>
        <w:t>Выпускники, не прошедшие ГИА по неуважительной причине, в том числе не явившиеся для прохождения ГИА без уважительных причин (далее – выпускники, не прошедшие ГИА по неуважительной причине), и выпускники, получившие на ГИА неудовлетворительные результаты, могут быть допущены образовательной организацией для повторного участия в ГИА не более двух раз.</w:t>
      </w:r>
    </w:p>
    <w:p w14:paraId="6D2EC818" w14:textId="5FC26F37" w:rsidR="00C5190E" w:rsidRPr="00303FFE" w:rsidRDefault="00303FFE" w:rsidP="00303FFE">
      <w:pPr>
        <w:pStyle w:val="a5"/>
        <w:widowControl w:val="0"/>
        <w:numPr>
          <w:ilvl w:val="1"/>
          <w:numId w:val="8"/>
        </w:numPr>
        <w:tabs>
          <w:tab w:val="left" w:pos="426"/>
          <w:tab w:val="left" w:pos="709"/>
          <w:tab w:val="left" w:pos="1134"/>
        </w:tabs>
        <w:ind w:left="0" w:right="20" w:firstLine="709"/>
        <w:jc w:val="both"/>
        <w:rPr>
          <w:rFonts w:ascii="Times New Roman" w:hAnsi="Times New Roman" w:cs="Times New Roman"/>
          <w:spacing w:val="-2"/>
          <w:sz w:val="24"/>
          <w:szCs w:val="24"/>
          <w:lang w:eastAsia="en-US"/>
        </w:rPr>
      </w:pPr>
      <w:r w:rsidRPr="00303FFE">
        <w:rPr>
          <w:rFonts w:ascii="Times New Roman" w:hAnsi="Times New Roman" w:cs="Times New Roman"/>
          <w:spacing w:val="-2"/>
          <w:sz w:val="24"/>
          <w:szCs w:val="24"/>
          <w:lang w:eastAsia="en-US"/>
        </w:rPr>
        <w:t>В</w:t>
      </w:r>
      <w:r w:rsidR="00C5190E" w:rsidRPr="00303FFE">
        <w:rPr>
          <w:rFonts w:ascii="Times New Roman" w:hAnsi="Times New Roman" w:cs="Times New Roman"/>
          <w:spacing w:val="-2"/>
          <w:sz w:val="24"/>
          <w:szCs w:val="24"/>
          <w:lang w:eastAsia="en-US"/>
        </w:rPr>
        <w:t>ыпускники, не прошедшие ГИА по неуважительной причине, и выпускники, получившие на ГИА неудовлетворительные результаты, отчисляются из образовательной организации и проходят ГИА не ранее чем через шесть месяцев после прохождения ГИА впервые.</w:t>
      </w:r>
    </w:p>
    <w:p w14:paraId="60478535" w14:textId="608C9235" w:rsidR="00C5190E" w:rsidRPr="00303FFE" w:rsidRDefault="00C5190E" w:rsidP="00303FFE">
      <w:pPr>
        <w:pStyle w:val="a5"/>
        <w:widowControl w:val="0"/>
        <w:numPr>
          <w:ilvl w:val="1"/>
          <w:numId w:val="8"/>
        </w:numPr>
        <w:tabs>
          <w:tab w:val="left" w:pos="426"/>
          <w:tab w:val="left" w:pos="1134"/>
        </w:tabs>
        <w:spacing w:after="200"/>
        <w:ind w:left="0" w:right="20" w:firstLine="709"/>
        <w:jc w:val="both"/>
        <w:rPr>
          <w:rFonts w:ascii="Times New Roman" w:hAnsi="Times New Roman" w:cs="Times New Roman"/>
          <w:spacing w:val="-2"/>
          <w:sz w:val="24"/>
          <w:szCs w:val="24"/>
          <w:lang w:eastAsia="en-US"/>
        </w:rPr>
      </w:pPr>
      <w:r w:rsidRPr="00303FFE">
        <w:rPr>
          <w:rFonts w:ascii="Times New Roman" w:hAnsi="Times New Roman" w:cs="Times New Roman"/>
          <w:spacing w:val="-2"/>
          <w:sz w:val="24"/>
          <w:szCs w:val="24"/>
          <w:lang w:eastAsia="en-US"/>
        </w:rPr>
        <w:t>Для прохождения ГИА выпускники, не прошедшие ГИА по неуважительной причине, и выпускники, получившие на ГИА неудовлетворительные результаты, восстанавливаются в образовательной организации на период времени, установленный образовательной организацией самостоятельно,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w:t>
      </w:r>
    </w:p>
    <w:p w14:paraId="32CE2469" w14:textId="77777777" w:rsidR="00C5190E" w:rsidRPr="00C5190E" w:rsidRDefault="00C5190E" w:rsidP="00303FFE">
      <w:pPr>
        <w:rPr>
          <w:rFonts w:ascii="Times New Roman" w:hAnsi="Times New Roman" w:cs="Times New Roman"/>
          <w:b/>
          <w:sz w:val="24"/>
          <w:szCs w:val="24"/>
          <w:lang w:eastAsia="en-US"/>
        </w:rPr>
      </w:pPr>
    </w:p>
    <w:p w14:paraId="2957A80A" w14:textId="77777777" w:rsidR="00C5190E" w:rsidRPr="00C5190E" w:rsidRDefault="00C5190E" w:rsidP="00303FFE">
      <w:pPr>
        <w:rPr>
          <w:rFonts w:ascii="Times New Roman" w:hAnsi="Times New Roman" w:cs="Times New Roman"/>
          <w:b/>
          <w:sz w:val="24"/>
          <w:szCs w:val="24"/>
          <w:lang w:eastAsia="en-US"/>
        </w:rPr>
      </w:pPr>
    </w:p>
    <w:p w14:paraId="507827D5" w14:textId="77777777" w:rsidR="00C5190E" w:rsidRDefault="00C5190E" w:rsidP="002B04B8">
      <w:pPr>
        <w:ind w:firstLine="709"/>
        <w:jc w:val="both"/>
        <w:rPr>
          <w:rFonts w:ascii="Times New Roman" w:hAnsi="Times New Roman" w:cs="Times New Roman"/>
          <w:b/>
          <w:sz w:val="24"/>
          <w:szCs w:val="24"/>
          <w:lang w:eastAsia="en-US"/>
        </w:rPr>
      </w:pPr>
    </w:p>
    <w:p w14:paraId="6240D775" w14:textId="77777777" w:rsidR="00511359" w:rsidRPr="002B04B8" w:rsidRDefault="00511359" w:rsidP="002B04B8">
      <w:pPr>
        <w:ind w:firstLine="709"/>
        <w:jc w:val="both"/>
        <w:rPr>
          <w:rFonts w:ascii="Times New Roman" w:hAnsi="Times New Roman" w:cs="Times New Roman"/>
          <w:b/>
          <w:sz w:val="24"/>
          <w:szCs w:val="24"/>
          <w:lang w:eastAsia="en-US"/>
        </w:rPr>
      </w:pPr>
    </w:p>
    <w:p w14:paraId="6DDE02A1" w14:textId="77777777" w:rsidR="0080200B" w:rsidRDefault="0080200B">
      <w:pPr>
        <w:pBdr>
          <w:top w:val="nil"/>
          <w:left w:val="nil"/>
          <w:bottom w:val="nil"/>
          <w:right w:val="nil"/>
          <w:between w:val="nil"/>
        </w:pBdr>
        <w:ind w:firstLine="680"/>
        <w:jc w:val="both"/>
        <w:rPr>
          <w:rFonts w:ascii="Times New Roman" w:eastAsia="Times New Roman" w:hAnsi="Times New Roman" w:cs="Times New Roman"/>
          <w:sz w:val="24"/>
          <w:szCs w:val="24"/>
        </w:rPr>
      </w:pPr>
    </w:p>
    <w:sectPr w:rsidR="0080200B">
      <w:pgSz w:w="11907" w:h="16840"/>
      <w:pgMar w:top="1134" w:right="567" w:bottom="1134" w:left="1701" w:header="567"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4A3EB" w14:textId="77777777" w:rsidR="004546CD" w:rsidRDefault="004546CD">
      <w:r>
        <w:separator/>
      </w:r>
    </w:p>
  </w:endnote>
  <w:endnote w:type="continuationSeparator" w:id="0">
    <w:p w14:paraId="447F2713" w14:textId="77777777" w:rsidR="004546CD" w:rsidRDefault="00454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altName w:val="Microsoft JhengHei"/>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_¬в_¬р_¬µ?_¬р_¬У???_¬р_¬У?_¬"/>
    <w:panose1 w:val="02030600000101010101"/>
    <w:charset w:val="81"/>
    <w:family w:val="auto"/>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panose1 w:val="02030600000101010101"/>
    <w:charset w:val="81"/>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4BD95" w14:textId="77777777" w:rsidR="004546CD" w:rsidRDefault="004546CD">
      <w:r>
        <w:separator/>
      </w:r>
    </w:p>
  </w:footnote>
  <w:footnote w:type="continuationSeparator" w:id="0">
    <w:p w14:paraId="38A65646" w14:textId="77777777" w:rsidR="004546CD" w:rsidRDefault="004546C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A2FE3"/>
    <w:multiLevelType w:val="multilevel"/>
    <w:tmpl w:val="CCD0E982"/>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7051BE7"/>
    <w:multiLevelType w:val="multilevel"/>
    <w:tmpl w:val="41409D48"/>
    <w:lvl w:ilvl="0">
      <w:start w:val="1"/>
      <w:numFmt w:val="decimal"/>
      <w:lvlText w:val="%1."/>
      <w:lvlJc w:val="left"/>
      <w:pPr>
        <w:ind w:left="564" w:hanging="56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F21AEF"/>
    <w:multiLevelType w:val="multilevel"/>
    <w:tmpl w:val="DC52C49A"/>
    <w:lvl w:ilvl="0">
      <w:start w:val="6"/>
      <w:numFmt w:val="decimal"/>
      <w:lvlText w:val="%1"/>
      <w:lvlJc w:val="left"/>
      <w:pPr>
        <w:ind w:left="360" w:hanging="360"/>
      </w:pPr>
      <w:rPr>
        <w:rFonts w:hint="default"/>
      </w:rPr>
    </w:lvl>
    <w:lvl w:ilvl="1">
      <w:start w:val="2"/>
      <w:numFmt w:val="decimal"/>
      <w:lvlText w:val="%1.%2"/>
      <w:lvlJc w:val="left"/>
      <w:pPr>
        <w:ind w:left="380" w:hanging="3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940" w:hanging="1800"/>
      </w:pPr>
      <w:rPr>
        <w:rFonts w:hint="default"/>
      </w:rPr>
    </w:lvl>
    <w:lvl w:ilvl="8">
      <w:start w:val="1"/>
      <w:numFmt w:val="decimal"/>
      <w:lvlText w:val="%1.%2.%3.%4.%5.%6.%7.%8.%9"/>
      <w:lvlJc w:val="left"/>
      <w:pPr>
        <w:ind w:left="1960" w:hanging="1800"/>
      </w:pPr>
      <w:rPr>
        <w:rFonts w:hint="default"/>
      </w:rPr>
    </w:lvl>
  </w:abstractNum>
  <w:abstractNum w:abstractNumId="3" w15:restartNumberingAfterBreak="0">
    <w:nsid w:val="2F976F3B"/>
    <w:multiLevelType w:val="hybridMultilevel"/>
    <w:tmpl w:val="8200B53A"/>
    <w:lvl w:ilvl="0" w:tplc="28082AEE">
      <w:start w:val="1"/>
      <w:numFmt w:val="decimal"/>
      <w:lvlText w:val="%1."/>
      <w:lvlJc w:val="left"/>
      <w:pPr>
        <w:ind w:left="720" w:hanging="360"/>
      </w:pPr>
      <w:rPr>
        <w:rFonts w:ascii="Times New Roman" w:hAnsi="Times New Roman" w:cs="Times New Roman" w:hint="default"/>
        <w:b/>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1302220"/>
    <w:multiLevelType w:val="multilevel"/>
    <w:tmpl w:val="A37669CA"/>
    <w:lvl w:ilvl="0">
      <w:start w:val="8"/>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463A7115"/>
    <w:multiLevelType w:val="multilevel"/>
    <w:tmpl w:val="F35490A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72869B7"/>
    <w:multiLevelType w:val="multilevel"/>
    <w:tmpl w:val="D02E19A8"/>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BE828A8"/>
    <w:multiLevelType w:val="multilevel"/>
    <w:tmpl w:val="E10E547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5936FA"/>
    <w:multiLevelType w:val="multilevel"/>
    <w:tmpl w:val="82F21B4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71CC744F"/>
    <w:multiLevelType w:val="hybridMultilevel"/>
    <w:tmpl w:val="7AEC2218"/>
    <w:lvl w:ilvl="0" w:tplc="666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7"/>
  </w:num>
  <w:num w:numId="4">
    <w:abstractNumId w:val="5"/>
  </w:num>
  <w:num w:numId="5">
    <w:abstractNumId w:val="6"/>
  </w:num>
  <w:num w:numId="6">
    <w:abstractNumId w:val="2"/>
  </w:num>
  <w:num w:numId="7">
    <w:abstractNumId w:val="0"/>
  </w:num>
  <w:num w:numId="8">
    <w:abstractNumId w:val="4"/>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00B"/>
    <w:rsid w:val="0001439F"/>
    <w:rsid w:val="001129DD"/>
    <w:rsid w:val="0014337C"/>
    <w:rsid w:val="00190C74"/>
    <w:rsid w:val="001B6A00"/>
    <w:rsid w:val="00221DD8"/>
    <w:rsid w:val="0025172A"/>
    <w:rsid w:val="002B04B8"/>
    <w:rsid w:val="002E4030"/>
    <w:rsid w:val="002F3EF9"/>
    <w:rsid w:val="003024A3"/>
    <w:rsid w:val="00303FFE"/>
    <w:rsid w:val="003C6372"/>
    <w:rsid w:val="003D3E17"/>
    <w:rsid w:val="003F7CE1"/>
    <w:rsid w:val="004546CD"/>
    <w:rsid w:val="00495117"/>
    <w:rsid w:val="004A50B5"/>
    <w:rsid w:val="004F798A"/>
    <w:rsid w:val="00511359"/>
    <w:rsid w:val="005263B4"/>
    <w:rsid w:val="005E61D1"/>
    <w:rsid w:val="00607CD2"/>
    <w:rsid w:val="00627854"/>
    <w:rsid w:val="00674CAF"/>
    <w:rsid w:val="00700EAE"/>
    <w:rsid w:val="007456B5"/>
    <w:rsid w:val="00764EB4"/>
    <w:rsid w:val="007C382A"/>
    <w:rsid w:val="0080200B"/>
    <w:rsid w:val="008864B0"/>
    <w:rsid w:val="008B1DAB"/>
    <w:rsid w:val="008C221E"/>
    <w:rsid w:val="00923C15"/>
    <w:rsid w:val="00981AAA"/>
    <w:rsid w:val="00987658"/>
    <w:rsid w:val="009A3816"/>
    <w:rsid w:val="009C7796"/>
    <w:rsid w:val="00A136C3"/>
    <w:rsid w:val="00A320C6"/>
    <w:rsid w:val="00A3292C"/>
    <w:rsid w:val="00A55F1A"/>
    <w:rsid w:val="00B17960"/>
    <w:rsid w:val="00B42024"/>
    <w:rsid w:val="00B44928"/>
    <w:rsid w:val="00BC464A"/>
    <w:rsid w:val="00C005B9"/>
    <w:rsid w:val="00C01D8F"/>
    <w:rsid w:val="00C5190E"/>
    <w:rsid w:val="00CB066B"/>
    <w:rsid w:val="00CE5618"/>
    <w:rsid w:val="00D73BDA"/>
    <w:rsid w:val="00E45E40"/>
    <w:rsid w:val="00E84C12"/>
    <w:rsid w:val="00EA1E35"/>
    <w:rsid w:val="00F1066A"/>
    <w:rsid w:val="00F17B2C"/>
    <w:rsid w:val="00F25B3E"/>
    <w:rsid w:val="00F63E64"/>
    <w:rsid w:val="00F86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2DE0"/>
  <w15:docId w15:val="{94091D83-7E25-4234-A0D3-AADCE207D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1F6"/>
  </w:style>
  <w:style w:type="paragraph" w:styleId="1">
    <w:name w:val="heading 1"/>
    <w:basedOn w:val="a"/>
    <w:link w:val="10"/>
    <w:uiPriority w:val="9"/>
    <w:qFormat/>
    <w:rsid w:val="00ED6170"/>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
    <w:semiHidden/>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
    <w:semiHidden/>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21"/>
    <w:uiPriority w:val="10"/>
    <w:qFormat/>
    <w:rsid w:val="00064407"/>
    <w:pPr>
      <w:spacing w:after="120" w:line="276" w:lineRule="auto"/>
      <w:ind w:firstLine="709"/>
      <w:outlineLvl w:val="0"/>
    </w:pPr>
    <w:rPr>
      <w:rFonts w:ascii="Segoe UI" w:eastAsia="Segoe UI" w:hAnsi="Segoe UI" w:cs="Segoe UI"/>
      <w:kern w:val="28"/>
      <w:sz w:val="24"/>
      <w:szCs w:val="24"/>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a4">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Абзац списка,Этапы,Содержание. 2 уровень,List Paragraph"/>
    <w:basedOn w:val="a"/>
    <w:link w:val="a6"/>
    <w:uiPriority w:val="34"/>
    <w:qFormat/>
    <w:rsid w:val="00851896"/>
    <w:pPr>
      <w:ind w:left="720"/>
      <w:contextualSpacing/>
    </w:pPr>
  </w:style>
  <w:style w:type="table" w:customStyle="1" w:styleId="11">
    <w:name w:val="Сетка таблицы1"/>
    <w:basedOn w:val="a1"/>
    <w:next w:val="a4"/>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unhideWhenUsed/>
    <w:rsid w:val="00286EA2"/>
    <w:rPr>
      <w:sz w:val="16"/>
      <w:szCs w:val="16"/>
    </w:rPr>
  </w:style>
  <w:style w:type="paragraph" w:styleId="a8">
    <w:name w:val="annotation text"/>
    <w:basedOn w:val="a"/>
    <w:link w:val="a9"/>
    <w:uiPriority w:val="99"/>
    <w:unhideWhenUsed/>
    <w:rsid w:val="00286EA2"/>
    <w:rPr>
      <w:sz w:val="20"/>
      <w:szCs w:val="20"/>
    </w:rPr>
  </w:style>
  <w:style w:type="character" w:customStyle="1" w:styleId="a9">
    <w:name w:val="Текст примечания Знак"/>
    <w:basedOn w:val="a0"/>
    <w:link w:val="a8"/>
    <w:uiPriority w:val="99"/>
    <w:rsid w:val="00286EA2"/>
    <w:rPr>
      <w:sz w:val="20"/>
      <w:szCs w:val="20"/>
    </w:rPr>
  </w:style>
  <w:style w:type="paragraph" w:styleId="aa">
    <w:name w:val="annotation subject"/>
    <w:basedOn w:val="a8"/>
    <w:next w:val="a8"/>
    <w:link w:val="ab"/>
    <w:uiPriority w:val="99"/>
    <w:unhideWhenUsed/>
    <w:rsid w:val="00286EA2"/>
    <w:rPr>
      <w:b/>
      <w:bCs/>
    </w:rPr>
  </w:style>
  <w:style w:type="character" w:customStyle="1" w:styleId="ab">
    <w:name w:val="Тема примечания Знак"/>
    <w:basedOn w:val="a9"/>
    <w:link w:val="aa"/>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0D6D2B"/>
  </w:style>
  <w:style w:type="paragraph" w:styleId="ad">
    <w:name w:val="header"/>
    <w:basedOn w:val="a"/>
    <w:link w:val="ae"/>
    <w:uiPriority w:val="99"/>
    <w:unhideWhenUsed/>
    <w:rsid w:val="00A858FE"/>
    <w:pPr>
      <w:tabs>
        <w:tab w:val="center" w:pos="4677"/>
        <w:tab w:val="right" w:pos="9355"/>
      </w:tabs>
    </w:pPr>
  </w:style>
  <w:style w:type="character" w:customStyle="1" w:styleId="ae">
    <w:name w:val="Верхний колонтитул Знак"/>
    <w:basedOn w:val="a0"/>
    <w:link w:val="ad"/>
    <w:uiPriority w:val="99"/>
    <w:rsid w:val="00A858FE"/>
  </w:style>
  <w:style w:type="paragraph" w:styleId="af">
    <w:name w:val="footer"/>
    <w:aliases w:val="Нижний колонтитул Знак Знак Знак,Нижний колонтитул1,Нижний колонтитул Знак Знак"/>
    <w:basedOn w:val="a"/>
    <w:link w:val="af0"/>
    <w:uiPriority w:val="99"/>
    <w:unhideWhenUsed/>
    <w:rsid w:val="00A858FE"/>
    <w:pPr>
      <w:tabs>
        <w:tab w:val="center" w:pos="4677"/>
        <w:tab w:val="right" w:pos="9355"/>
      </w:tabs>
    </w:pPr>
  </w:style>
  <w:style w:type="character" w:customStyle="1" w:styleId="af0">
    <w:name w:val="Нижний колонтитул Знак"/>
    <w:aliases w:val="Нижний колонтитул Знак Знак Знак Знак,Нижний колонтитул1 Знак,Нижний колонтитул Знак Знак Знак1"/>
    <w:basedOn w:val="a0"/>
    <w:link w:val="af"/>
    <w:uiPriority w:val="99"/>
    <w:rsid w:val="00A858FE"/>
  </w:style>
  <w:style w:type="character" w:styleId="af1">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6">
    <w:name w:val="Абзац списка Знак"/>
    <w:aliases w:val="!Абзац списка Знак,Этапы Знак,Содержание. 2 уровень Знак,List Paragraph Знак"/>
    <w:link w:val="a5"/>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r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3"/>
    <w:uiPriority w:val="99"/>
    <w:qFormat/>
    <w:rsid w:val="00943A3D"/>
    <w:rPr>
      <w:rFonts w:ascii="Times New Roman" w:eastAsia="Times New Roman" w:hAnsi="Times New Roman" w:cs="Times New Roman"/>
      <w:sz w:val="20"/>
      <w:szCs w:val="20"/>
      <w:lang w:val="x-none" w:eastAsia="x-none"/>
    </w:rPr>
  </w:style>
  <w:style w:type="character" w:customStyle="1" w:styleId="a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2"/>
    <w:uiPriority w:val="99"/>
    <w:qFormat/>
    <w:rsid w:val="00943A3D"/>
    <w:rPr>
      <w:rFonts w:ascii="Times New Roman" w:eastAsia="Times New Roman" w:hAnsi="Times New Roman" w:cs="Times New Roman"/>
      <w:sz w:val="20"/>
      <w:szCs w:val="20"/>
      <w:lang w:val="x-none" w:eastAsia="x-none"/>
    </w:rPr>
  </w:style>
  <w:style w:type="character" w:styleId="af4">
    <w:name w:val="footnote reference"/>
    <w:aliases w:val="Знак сноски-FN,Ciae niinee-FN,AЗнак сноски зел"/>
    <w:link w:val="13"/>
    <w:rsid w:val="00943A3D"/>
    <w:rPr>
      <w:rFonts w:cs="Times New Roman"/>
      <w:vertAlign w:val="superscript"/>
    </w:rPr>
  </w:style>
  <w:style w:type="paragraph" w:styleId="af5">
    <w:name w:val="Body Text"/>
    <w:basedOn w:val="a"/>
    <w:link w:val="af6"/>
    <w:unhideWhenUsed/>
    <w:qFormat/>
    <w:rsid w:val="00F31A64"/>
    <w:pPr>
      <w:widowControl w:val="0"/>
      <w:snapToGrid w:val="0"/>
      <w:spacing w:before="120" w:after="120"/>
      <w:jc w:val="both"/>
    </w:pPr>
    <w:rPr>
      <w:rFonts w:ascii="Times New Roman" w:eastAsia="Times New Roman" w:hAnsi="Times New Roman" w:cs="Times New Roman"/>
      <w:sz w:val="24"/>
      <w:szCs w:val="20"/>
    </w:rPr>
  </w:style>
  <w:style w:type="character" w:customStyle="1" w:styleId="af6">
    <w:name w:val="Основной текст Знак"/>
    <w:basedOn w:val="a0"/>
    <w:link w:val="af5"/>
    <w:rsid w:val="00F31A64"/>
    <w:rPr>
      <w:rFonts w:ascii="Times New Roman" w:eastAsia="Times New Roman" w:hAnsi="Times New Roman" w:cs="Times New Roman"/>
      <w:sz w:val="24"/>
      <w:szCs w:val="20"/>
      <w:lang w:eastAsia="ru-RU"/>
    </w:rPr>
  </w:style>
  <w:style w:type="paragraph" w:styleId="af7">
    <w:name w:val="Balloon Text"/>
    <w:basedOn w:val="a"/>
    <w:link w:val="af8"/>
    <w:uiPriority w:val="99"/>
    <w:unhideWhenUsed/>
    <w:rsid w:val="00395A9E"/>
    <w:rPr>
      <w:rFonts w:ascii="Segoe UI" w:hAnsi="Segoe UI" w:cs="Segoe UI"/>
      <w:sz w:val="18"/>
      <w:szCs w:val="18"/>
    </w:rPr>
  </w:style>
  <w:style w:type="character" w:customStyle="1" w:styleId="af8">
    <w:name w:val="Текст выноски Знак"/>
    <w:basedOn w:val="a0"/>
    <w:link w:val="af7"/>
    <w:uiPriority w:val="99"/>
    <w:rsid w:val="00395A9E"/>
    <w:rPr>
      <w:rFonts w:ascii="Segoe UI" w:hAnsi="Segoe UI" w:cs="Segoe UI"/>
      <w:sz w:val="18"/>
      <w:szCs w:val="18"/>
    </w:rPr>
  </w:style>
  <w:style w:type="character" w:customStyle="1" w:styleId="10">
    <w:name w:val="Заголовок 1 Знак"/>
    <w:basedOn w:val="a0"/>
    <w:link w:val="1"/>
    <w:rsid w:val="00ED6170"/>
    <w:rPr>
      <w:rFonts w:ascii="Times New Roman" w:eastAsia="Times New Roman" w:hAnsi="Times New Roman" w:cs="Times New Roman"/>
      <w:b/>
      <w:bCs/>
      <w:kern w:val="36"/>
      <w:sz w:val="48"/>
      <w:szCs w:val="48"/>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9">
    <w:name w:val="Subtitle"/>
    <w:basedOn w:val="a"/>
    <w:next w:val="a"/>
    <w:link w:val="afa"/>
    <w:uiPriority w:val="11"/>
    <w:qFormat/>
    <w:pPr>
      <w:pBdr>
        <w:top w:val="nil"/>
        <w:left w:val="nil"/>
        <w:bottom w:val="nil"/>
        <w:right w:val="nil"/>
        <w:between w:val="nil"/>
      </w:pBdr>
      <w:spacing w:after="160" w:line="259" w:lineRule="auto"/>
    </w:pPr>
    <w:rPr>
      <w:color w:val="5A5A5A"/>
    </w:rPr>
  </w:style>
  <w:style w:type="character" w:customStyle="1" w:styleId="afa">
    <w:name w:val="Подзаголовок Знак"/>
    <w:basedOn w:val="a0"/>
    <w:link w:val="af9"/>
    <w:uiPriority w:val="11"/>
    <w:rsid w:val="00433CDF"/>
    <w:rPr>
      <w:rFonts w:eastAsiaTheme="minorEastAsia"/>
      <w:color w:val="5A5A5A" w:themeColor="text1" w:themeTint="A5"/>
      <w:spacing w:val="15"/>
    </w:rPr>
  </w:style>
  <w:style w:type="character" w:styleId="afb">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A77FF8"/>
    <w:pPr>
      <w:tabs>
        <w:tab w:val="right" w:leader="dot" w:pos="9345"/>
      </w:tabs>
      <w:spacing w:after="10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2">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0">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0">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c">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rPr>
  </w:style>
  <w:style w:type="paragraph" w:styleId="afd">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rPr>
  </w:style>
  <w:style w:type="paragraph" w:styleId="22">
    <w:name w:val="toc 2"/>
    <w:basedOn w:val="a"/>
    <w:next w:val="a"/>
    <w:autoRedefine/>
    <w:uiPriority w:val="39"/>
    <w:unhideWhenUsed/>
    <w:rsid w:val="00DE1FCA"/>
    <w:pPr>
      <w:spacing w:before="120"/>
      <w:ind w:left="240"/>
    </w:pPr>
    <w:rPr>
      <w:rFonts w:eastAsia="Times New Roman"/>
      <w:i/>
      <w:iCs/>
      <w:sz w:val="20"/>
      <w:szCs w:val="20"/>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rPr>
  </w:style>
  <w:style w:type="paragraph" w:styleId="41">
    <w:name w:val="toc 4"/>
    <w:basedOn w:val="a"/>
    <w:next w:val="a"/>
    <w:autoRedefine/>
    <w:unhideWhenUsed/>
    <w:rsid w:val="00DE1FCA"/>
    <w:pPr>
      <w:ind w:left="720"/>
    </w:pPr>
    <w:rPr>
      <w:rFonts w:eastAsia="Times New Roman"/>
      <w:sz w:val="20"/>
      <w:szCs w:val="20"/>
    </w:rPr>
  </w:style>
  <w:style w:type="paragraph" w:styleId="50">
    <w:name w:val="toc 5"/>
    <w:basedOn w:val="a"/>
    <w:next w:val="a"/>
    <w:autoRedefine/>
    <w:unhideWhenUsed/>
    <w:rsid w:val="00DE1FCA"/>
    <w:pPr>
      <w:ind w:left="960"/>
    </w:pPr>
    <w:rPr>
      <w:rFonts w:eastAsia="Times New Roman"/>
      <w:sz w:val="20"/>
      <w:szCs w:val="20"/>
    </w:rPr>
  </w:style>
  <w:style w:type="paragraph" w:styleId="60">
    <w:name w:val="toc 6"/>
    <w:basedOn w:val="a"/>
    <w:next w:val="a"/>
    <w:autoRedefine/>
    <w:unhideWhenUsed/>
    <w:rsid w:val="00DE1FCA"/>
    <w:pPr>
      <w:ind w:left="1200"/>
    </w:pPr>
    <w:rPr>
      <w:rFonts w:eastAsia="Times New Roman"/>
      <w:sz w:val="20"/>
      <w:szCs w:val="20"/>
    </w:rPr>
  </w:style>
  <w:style w:type="paragraph" w:styleId="7">
    <w:name w:val="toc 7"/>
    <w:basedOn w:val="a"/>
    <w:next w:val="a"/>
    <w:autoRedefine/>
    <w:unhideWhenUsed/>
    <w:rsid w:val="00DE1FCA"/>
    <w:pPr>
      <w:ind w:left="1440"/>
    </w:pPr>
    <w:rPr>
      <w:rFonts w:eastAsia="Times New Roman"/>
      <w:sz w:val="20"/>
      <w:szCs w:val="20"/>
    </w:rPr>
  </w:style>
  <w:style w:type="paragraph" w:styleId="8">
    <w:name w:val="toc 8"/>
    <w:basedOn w:val="a"/>
    <w:next w:val="a"/>
    <w:autoRedefine/>
    <w:unhideWhenUsed/>
    <w:rsid w:val="00DE1FCA"/>
    <w:pPr>
      <w:ind w:left="1680"/>
    </w:pPr>
    <w:rPr>
      <w:rFonts w:eastAsia="Times New Roman"/>
      <w:sz w:val="20"/>
      <w:szCs w:val="20"/>
    </w:rPr>
  </w:style>
  <w:style w:type="paragraph" w:styleId="9">
    <w:name w:val="toc 9"/>
    <w:basedOn w:val="a"/>
    <w:next w:val="a"/>
    <w:autoRedefine/>
    <w:unhideWhenUsed/>
    <w:rsid w:val="00DE1FCA"/>
    <w:pPr>
      <w:ind w:left="1920"/>
    </w:pPr>
    <w:rPr>
      <w:rFonts w:eastAsia="Times New Roman"/>
      <w:sz w:val="20"/>
      <w:szCs w:val="20"/>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e">
    <w:name w:val="endnote text"/>
    <w:basedOn w:val="a"/>
    <w:link w:val="aff"/>
    <w:uiPriority w:val="99"/>
    <w:semiHidden/>
    <w:unhideWhenUsed/>
    <w:rsid w:val="00DE1FCA"/>
    <w:rPr>
      <w:rFonts w:eastAsia="Times New Roman" w:cs="Times New Roman"/>
      <w:sz w:val="20"/>
      <w:szCs w:val="20"/>
      <w:lang w:val="x-none" w:eastAsia="x-none"/>
    </w:rPr>
  </w:style>
  <w:style w:type="character" w:customStyle="1" w:styleId="aff">
    <w:name w:val="Текст концевой сноски Знак"/>
    <w:basedOn w:val="a0"/>
    <w:link w:val="afe"/>
    <w:uiPriority w:val="99"/>
    <w:semiHidden/>
    <w:rsid w:val="00DE1FCA"/>
    <w:rPr>
      <w:rFonts w:ascii="Calibri" w:eastAsia="Times New Roman" w:hAnsi="Calibri" w:cs="Times New Roman"/>
      <w:sz w:val="20"/>
      <w:szCs w:val="20"/>
      <w:lang w:val="x-none" w:eastAsia="x-none"/>
    </w:rPr>
  </w:style>
  <w:style w:type="paragraph" w:styleId="23">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4">
    <w:name w:val="Body Text 2"/>
    <w:basedOn w:val="a"/>
    <w:link w:val="25"/>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5">
    <w:name w:val="Основной текст 2 Знак"/>
    <w:basedOn w:val="a0"/>
    <w:link w:val="24"/>
    <w:rsid w:val="00DE1FCA"/>
    <w:rPr>
      <w:rFonts w:ascii="Times New Roman" w:eastAsia="Times New Roman" w:hAnsi="Times New Roman" w:cs="Times New Roman"/>
      <w:sz w:val="24"/>
      <w:szCs w:val="24"/>
      <w:lang w:val="x-none" w:eastAsia="x-none"/>
    </w:rPr>
  </w:style>
  <w:style w:type="paragraph" w:styleId="26">
    <w:name w:val="Body Text Indent 2"/>
    <w:basedOn w:val="a"/>
    <w:link w:val="27"/>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7">
    <w:name w:val="Основной текст с отступом 2 Знак"/>
    <w:basedOn w:val="a0"/>
    <w:link w:val="26"/>
    <w:rsid w:val="00DE1FCA"/>
    <w:rPr>
      <w:rFonts w:ascii="Times New Roman" w:eastAsia="Times New Roman" w:hAnsi="Times New Roman" w:cs="Times New Roman"/>
      <w:sz w:val="24"/>
      <w:szCs w:val="24"/>
      <w:lang w:val="x-none" w:eastAsia="x-none"/>
    </w:rPr>
  </w:style>
  <w:style w:type="paragraph" w:customStyle="1" w:styleId="aff0">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rPr>
  </w:style>
  <w:style w:type="paragraph" w:customStyle="1" w:styleId="aff1">
    <w:name w:val="Внимание: криминал!!"/>
    <w:basedOn w:val="aff0"/>
    <w:next w:val="a"/>
    <w:uiPriority w:val="99"/>
    <w:rsid w:val="00DE1FCA"/>
  </w:style>
  <w:style w:type="paragraph" w:customStyle="1" w:styleId="aff2">
    <w:name w:val="Внимание: недобросовестность!"/>
    <w:basedOn w:val="aff0"/>
    <w:next w:val="a"/>
    <w:uiPriority w:val="99"/>
    <w:rsid w:val="00DE1FCA"/>
  </w:style>
  <w:style w:type="paragraph" w:customStyle="1" w:styleId="aff3">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rPr>
  </w:style>
  <w:style w:type="paragraph" w:customStyle="1" w:styleId="aff4">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rPr>
  </w:style>
  <w:style w:type="paragraph" w:customStyle="1" w:styleId="19">
    <w:name w:val="Заголовок1"/>
    <w:basedOn w:val="aff4"/>
    <w:next w:val="a"/>
    <w:uiPriority w:val="99"/>
    <w:rsid w:val="00DE1FCA"/>
    <w:pPr>
      <w:shd w:val="clear" w:color="auto" w:fill="ECE9D8"/>
    </w:pPr>
    <w:rPr>
      <w:b/>
      <w:bCs/>
      <w:color w:val="0058A9"/>
    </w:rPr>
  </w:style>
  <w:style w:type="paragraph" w:customStyle="1" w:styleId="aff5">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rPr>
  </w:style>
  <w:style w:type="paragraph" w:customStyle="1" w:styleId="aff6">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7">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rPr>
  </w:style>
  <w:style w:type="paragraph" w:customStyle="1" w:styleId="aff8">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rPr>
  </w:style>
  <w:style w:type="paragraph" w:customStyle="1" w:styleId="aff9">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a">
    <w:name w:val="Заголовок ЭР (правое окно)"/>
    <w:basedOn w:val="aff9"/>
    <w:next w:val="a"/>
    <w:uiPriority w:val="99"/>
    <w:rsid w:val="00DE1FCA"/>
    <w:pPr>
      <w:spacing w:after="0"/>
      <w:jc w:val="left"/>
    </w:pPr>
  </w:style>
  <w:style w:type="paragraph" w:customStyle="1" w:styleId="affb">
    <w:name w:val="Интерактивный заголовок"/>
    <w:basedOn w:val="19"/>
    <w:next w:val="a"/>
    <w:uiPriority w:val="99"/>
    <w:rsid w:val="00DE1FCA"/>
    <w:rPr>
      <w:u w:val="single"/>
    </w:rPr>
  </w:style>
  <w:style w:type="paragraph" w:customStyle="1" w:styleId="affc">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rPr>
  </w:style>
  <w:style w:type="paragraph" w:customStyle="1" w:styleId="affd">
    <w:name w:val="Информация об изменениях"/>
    <w:basedOn w:val="affc"/>
    <w:next w:val="a"/>
    <w:uiPriority w:val="99"/>
    <w:rsid w:val="00DE1FCA"/>
    <w:pPr>
      <w:shd w:val="clear" w:color="auto" w:fill="EAEFED"/>
      <w:spacing w:before="180"/>
      <w:ind w:left="360" w:right="360" w:firstLine="0"/>
    </w:pPr>
  </w:style>
  <w:style w:type="paragraph" w:customStyle="1" w:styleId="affe">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rPr>
  </w:style>
  <w:style w:type="paragraph" w:customStyle="1" w:styleId="afff">
    <w:name w:val="Комментарий"/>
    <w:basedOn w:val="affe"/>
    <w:next w:val="a"/>
    <w:uiPriority w:val="99"/>
    <w:rsid w:val="00DE1FCA"/>
    <w:pPr>
      <w:shd w:val="clear" w:color="auto" w:fill="F0F0F0"/>
      <w:spacing w:before="75"/>
      <w:ind w:right="0"/>
      <w:jc w:val="both"/>
    </w:pPr>
    <w:rPr>
      <w:color w:val="353842"/>
    </w:rPr>
  </w:style>
  <w:style w:type="paragraph" w:customStyle="1" w:styleId="afff0">
    <w:name w:val="Информация об изменениях документа"/>
    <w:basedOn w:val="afff"/>
    <w:next w:val="a"/>
    <w:uiPriority w:val="99"/>
    <w:rsid w:val="00DE1FCA"/>
    <w:rPr>
      <w:i/>
      <w:iCs/>
    </w:rPr>
  </w:style>
  <w:style w:type="paragraph" w:customStyle="1" w:styleId="afff1">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rPr>
  </w:style>
  <w:style w:type="paragraph" w:customStyle="1" w:styleId="afff2">
    <w:name w:val="Колонтитул (левый)"/>
    <w:basedOn w:val="afff1"/>
    <w:next w:val="a"/>
    <w:uiPriority w:val="99"/>
    <w:rsid w:val="00DE1FCA"/>
    <w:rPr>
      <w:sz w:val="14"/>
      <w:szCs w:val="14"/>
    </w:rPr>
  </w:style>
  <w:style w:type="paragraph" w:customStyle="1" w:styleId="afff3">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rPr>
  </w:style>
  <w:style w:type="paragraph" w:customStyle="1" w:styleId="afff4">
    <w:name w:val="Колонтитул (правый)"/>
    <w:basedOn w:val="afff3"/>
    <w:next w:val="a"/>
    <w:uiPriority w:val="99"/>
    <w:rsid w:val="00DE1FCA"/>
    <w:rPr>
      <w:sz w:val="14"/>
      <w:szCs w:val="14"/>
    </w:rPr>
  </w:style>
  <w:style w:type="paragraph" w:customStyle="1" w:styleId="afff5">
    <w:name w:val="Комментарий пользователя"/>
    <w:basedOn w:val="afff"/>
    <w:next w:val="a"/>
    <w:uiPriority w:val="99"/>
    <w:rsid w:val="00DE1FCA"/>
    <w:pPr>
      <w:shd w:val="clear" w:color="auto" w:fill="FFDFE0"/>
      <w:jc w:val="left"/>
    </w:pPr>
  </w:style>
  <w:style w:type="paragraph" w:customStyle="1" w:styleId="afff6">
    <w:name w:val="Куда обратиться?"/>
    <w:basedOn w:val="aff0"/>
    <w:next w:val="a"/>
    <w:uiPriority w:val="99"/>
    <w:rsid w:val="00DE1FCA"/>
  </w:style>
  <w:style w:type="paragraph" w:customStyle="1" w:styleId="afff7">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rPr>
  </w:style>
  <w:style w:type="paragraph" w:customStyle="1" w:styleId="afff8">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rPr>
  </w:style>
  <w:style w:type="paragraph" w:customStyle="1" w:styleId="afff9">
    <w:name w:val="Необходимые документы"/>
    <w:basedOn w:val="aff0"/>
    <w:next w:val="a"/>
    <w:uiPriority w:val="99"/>
    <w:rsid w:val="00DE1FCA"/>
    <w:pPr>
      <w:ind w:firstLine="118"/>
    </w:pPr>
  </w:style>
  <w:style w:type="paragraph" w:customStyle="1" w:styleId="afffa">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rPr>
  </w:style>
  <w:style w:type="paragraph" w:customStyle="1" w:styleId="afffb">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rPr>
  </w:style>
  <w:style w:type="paragraph" w:customStyle="1" w:styleId="afffc">
    <w:name w:val="Оглавление"/>
    <w:basedOn w:val="afffb"/>
    <w:next w:val="a"/>
    <w:uiPriority w:val="99"/>
    <w:rsid w:val="00DE1FCA"/>
    <w:pPr>
      <w:ind w:left="140"/>
    </w:pPr>
  </w:style>
  <w:style w:type="paragraph" w:customStyle="1" w:styleId="afffd">
    <w:name w:val="Переменная часть"/>
    <w:basedOn w:val="aff4"/>
    <w:next w:val="a"/>
    <w:uiPriority w:val="99"/>
    <w:rsid w:val="00DE1FCA"/>
    <w:rPr>
      <w:sz w:val="18"/>
      <w:szCs w:val="18"/>
    </w:rPr>
  </w:style>
  <w:style w:type="paragraph" w:customStyle="1" w:styleId="afffe">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f">
    <w:name w:val="Подзаголовок для информации об изменениях"/>
    <w:basedOn w:val="affc"/>
    <w:next w:val="a"/>
    <w:uiPriority w:val="99"/>
    <w:rsid w:val="00DE1FCA"/>
    <w:rPr>
      <w:b/>
      <w:bCs/>
    </w:rPr>
  </w:style>
  <w:style w:type="paragraph" w:customStyle="1" w:styleId="affff0">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rPr>
  </w:style>
  <w:style w:type="paragraph" w:customStyle="1" w:styleId="affff1">
    <w:name w:val="Постоянная часть"/>
    <w:basedOn w:val="aff4"/>
    <w:next w:val="a"/>
    <w:uiPriority w:val="99"/>
    <w:rsid w:val="00DE1FCA"/>
    <w:rPr>
      <w:sz w:val="20"/>
      <w:szCs w:val="20"/>
    </w:rPr>
  </w:style>
  <w:style w:type="paragraph" w:customStyle="1" w:styleId="affff2">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rPr>
  </w:style>
  <w:style w:type="paragraph" w:customStyle="1" w:styleId="affff3">
    <w:name w:val="Пример."/>
    <w:basedOn w:val="aff0"/>
    <w:next w:val="a"/>
    <w:uiPriority w:val="99"/>
    <w:rsid w:val="00DE1FCA"/>
  </w:style>
  <w:style w:type="paragraph" w:customStyle="1" w:styleId="affff4">
    <w:name w:val="Примечание."/>
    <w:basedOn w:val="aff0"/>
    <w:next w:val="a"/>
    <w:uiPriority w:val="99"/>
    <w:rsid w:val="00DE1FCA"/>
  </w:style>
  <w:style w:type="paragraph" w:customStyle="1" w:styleId="affff5">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rPr>
  </w:style>
  <w:style w:type="paragraph" w:customStyle="1" w:styleId="affff6">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rPr>
  </w:style>
  <w:style w:type="paragraph" w:customStyle="1" w:styleId="affff7">
    <w:name w:val="Текст в таблице"/>
    <w:basedOn w:val="afffa"/>
    <w:next w:val="a"/>
    <w:uiPriority w:val="99"/>
    <w:rsid w:val="00DE1FCA"/>
    <w:pPr>
      <w:ind w:firstLine="500"/>
    </w:pPr>
  </w:style>
  <w:style w:type="paragraph" w:customStyle="1" w:styleId="affff8">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rPr>
  </w:style>
  <w:style w:type="paragraph" w:customStyle="1" w:styleId="affff9">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rPr>
  </w:style>
  <w:style w:type="paragraph" w:customStyle="1" w:styleId="affffa">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rPr>
  </w:style>
  <w:style w:type="paragraph" w:customStyle="1" w:styleId="affffb">
    <w:name w:val="Центрированный (таблица)"/>
    <w:basedOn w:val="afffa"/>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rPr>
  </w:style>
  <w:style w:type="character" w:styleId="affffc">
    <w:name w:val="page number"/>
    <w:unhideWhenUsed/>
    <w:rsid w:val="00DE1FCA"/>
    <w:rPr>
      <w:rFonts w:ascii="Times New Roman" w:hAnsi="Times New Roman" w:cs="Times New Roman" w:hint="default"/>
    </w:rPr>
  </w:style>
  <w:style w:type="character" w:styleId="affffd">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e">
    <w:name w:val="Цветовое выделение"/>
    <w:uiPriority w:val="99"/>
    <w:rsid w:val="00DE1FCA"/>
    <w:rPr>
      <w:b/>
      <w:bCs w:val="0"/>
      <w:color w:val="26282F"/>
    </w:rPr>
  </w:style>
  <w:style w:type="character" w:customStyle="1" w:styleId="afffff">
    <w:name w:val="Гипертекстовая ссылка"/>
    <w:uiPriority w:val="99"/>
    <w:rsid w:val="00DE1FCA"/>
    <w:rPr>
      <w:b/>
      <w:bCs w:val="0"/>
      <w:color w:val="106BBE"/>
    </w:rPr>
  </w:style>
  <w:style w:type="character" w:customStyle="1" w:styleId="afffff0">
    <w:name w:val="Активная гипертекстовая ссылка"/>
    <w:uiPriority w:val="99"/>
    <w:rsid w:val="00DE1FCA"/>
    <w:rPr>
      <w:b/>
      <w:bCs w:val="0"/>
      <w:color w:val="106BBE"/>
      <w:u w:val="single"/>
    </w:rPr>
  </w:style>
  <w:style w:type="character" w:customStyle="1" w:styleId="afffff1">
    <w:name w:val="Выделение для Базового Поиска"/>
    <w:uiPriority w:val="99"/>
    <w:rsid w:val="00DE1FCA"/>
    <w:rPr>
      <w:b/>
      <w:bCs w:val="0"/>
      <w:color w:val="0058A9"/>
    </w:rPr>
  </w:style>
  <w:style w:type="character" w:customStyle="1" w:styleId="afffff2">
    <w:name w:val="Выделение для Базового Поиска (курсив)"/>
    <w:uiPriority w:val="99"/>
    <w:rsid w:val="00DE1FCA"/>
    <w:rPr>
      <w:b/>
      <w:bCs w:val="0"/>
      <w:i/>
      <w:iCs w:val="0"/>
      <w:color w:val="0058A9"/>
    </w:rPr>
  </w:style>
  <w:style w:type="character" w:customStyle="1" w:styleId="afffff3">
    <w:name w:val="Заголовок своего сообщения"/>
    <w:uiPriority w:val="99"/>
    <w:rsid w:val="00DE1FCA"/>
    <w:rPr>
      <w:b/>
      <w:bCs w:val="0"/>
      <w:color w:val="26282F"/>
    </w:rPr>
  </w:style>
  <w:style w:type="character" w:customStyle="1" w:styleId="afffff4">
    <w:name w:val="Заголовок чужого сообщения"/>
    <w:uiPriority w:val="99"/>
    <w:rsid w:val="00DE1FCA"/>
    <w:rPr>
      <w:b/>
      <w:bCs w:val="0"/>
      <w:color w:val="FF0000"/>
    </w:rPr>
  </w:style>
  <w:style w:type="character" w:customStyle="1" w:styleId="afffff5">
    <w:name w:val="Найденные слова"/>
    <w:uiPriority w:val="99"/>
    <w:rsid w:val="00DE1FCA"/>
    <w:rPr>
      <w:b/>
      <w:bCs w:val="0"/>
      <w:color w:val="26282F"/>
      <w:shd w:val="clear" w:color="auto" w:fill="FFF580"/>
    </w:rPr>
  </w:style>
  <w:style w:type="character" w:customStyle="1" w:styleId="afffff6">
    <w:name w:val="Не вступил в силу"/>
    <w:uiPriority w:val="99"/>
    <w:rsid w:val="00DE1FCA"/>
    <w:rPr>
      <w:b/>
      <w:bCs w:val="0"/>
      <w:color w:val="000000"/>
      <w:shd w:val="clear" w:color="auto" w:fill="D8EDE8"/>
    </w:rPr>
  </w:style>
  <w:style w:type="character" w:customStyle="1" w:styleId="afffff7">
    <w:name w:val="Опечатки"/>
    <w:uiPriority w:val="99"/>
    <w:rsid w:val="00DE1FCA"/>
    <w:rPr>
      <w:color w:val="FF0000"/>
    </w:rPr>
  </w:style>
  <w:style w:type="character" w:customStyle="1" w:styleId="afffff8">
    <w:name w:val="Продолжение ссылки"/>
    <w:uiPriority w:val="99"/>
    <w:rsid w:val="00DE1FCA"/>
  </w:style>
  <w:style w:type="character" w:customStyle="1" w:styleId="afffff9">
    <w:name w:val="Сравнение редакций"/>
    <w:uiPriority w:val="99"/>
    <w:rsid w:val="00DE1FCA"/>
    <w:rPr>
      <w:b/>
      <w:bCs w:val="0"/>
      <w:color w:val="26282F"/>
    </w:rPr>
  </w:style>
  <w:style w:type="character" w:customStyle="1" w:styleId="afffffa">
    <w:name w:val="Сравнение редакций. Добавленный фрагмент"/>
    <w:uiPriority w:val="99"/>
    <w:rsid w:val="00DE1FCA"/>
    <w:rPr>
      <w:color w:val="000000"/>
      <w:shd w:val="clear" w:color="auto" w:fill="C1D7FF"/>
    </w:rPr>
  </w:style>
  <w:style w:type="character" w:customStyle="1" w:styleId="afffffb">
    <w:name w:val="Сравнение редакций. Удаленный фрагмент"/>
    <w:uiPriority w:val="99"/>
    <w:rsid w:val="00DE1FCA"/>
    <w:rPr>
      <w:color w:val="000000"/>
      <w:shd w:val="clear" w:color="auto" w:fill="C4C413"/>
    </w:rPr>
  </w:style>
  <w:style w:type="character" w:customStyle="1" w:styleId="afffffc">
    <w:name w:val="Ссылка на утративший силу документ"/>
    <w:uiPriority w:val="99"/>
    <w:rsid w:val="00DE1FCA"/>
    <w:rPr>
      <w:b/>
      <w:bCs w:val="0"/>
      <w:color w:val="749232"/>
    </w:rPr>
  </w:style>
  <w:style w:type="character" w:customStyle="1" w:styleId="afffffd">
    <w:name w:val="Утратил силу"/>
    <w:uiPriority w:val="99"/>
    <w:rsid w:val="00DE1FCA"/>
    <w:rPr>
      <w:b/>
      <w:bCs w:val="0"/>
      <w:strike/>
      <w:color w:val="666600"/>
    </w:rPr>
  </w:style>
  <w:style w:type="character" w:customStyle="1" w:styleId="afffffe">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8">
    <w:name w:val="Сетка таблицы2"/>
    <w:basedOn w:val="a1"/>
    <w:next w:val="a4"/>
    <w:uiPriority w:val="39"/>
    <w:rsid w:val="00DE1FCA"/>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rPr>
  </w:style>
  <w:style w:type="table" w:customStyle="1" w:styleId="TableNormal13">
    <w:name w:val="Table Normal13"/>
    <w:uiPriority w:val="2"/>
    <w:semiHidden/>
    <w:qFormat/>
    <w:rsid w:val="00DE1FCA"/>
    <w:pPr>
      <w:widowControl w:val="0"/>
      <w:autoSpaceDE w:val="0"/>
      <w:autoSpaceDN w:val="0"/>
    </w:pPr>
    <w:rPr>
      <w:rFonts w:cs="Times New Roman"/>
      <w:lang w:val="en-US"/>
    </w:rPr>
    <w:tblPr>
      <w:tblCellMar>
        <w:top w:w="0" w:type="dxa"/>
        <w:left w:w="0" w:type="dxa"/>
        <w:bottom w:w="0" w:type="dxa"/>
        <w:right w:w="0" w:type="dxa"/>
      </w:tblCellMar>
    </w:tblPr>
  </w:style>
  <w:style w:type="character" w:styleId="affffff">
    <w:name w:val="Strong"/>
    <w:uiPriority w:val="22"/>
    <w:qFormat/>
    <w:rsid w:val="00064407"/>
    <w:rPr>
      <w:b/>
      <w:bCs/>
    </w:rPr>
  </w:style>
  <w:style w:type="character" w:styleId="affffff0">
    <w:name w:val="Subtle Emphasis"/>
    <w:uiPriority w:val="19"/>
    <w:qFormat/>
    <w:rsid w:val="00064407"/>
    <w:rPr>
      <w:i/>
      <w:iCs/>
      <w:color w:val="404040"/>
    </w:rPr>
  </w:style>
  <w:style w:type="paragraph" w:styleId="affffff1">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064407"/>
    <w:rPr>
      <w:rFonts w:ascii="Verdana" w:eastAsia="Segoe UI" w:hAnsi="Verdana" w:cs="Segoe UI"/>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1">
    <w:name w:val="Заголовок Знак2"/>
    <w:link w:val="a3"/>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rPr>
  </w:style>
  <w:style w:type="table" w:customStyle="1" w:styleId="32">
    <w:name w:val="Таблица простая 32"/>
    <w:basedOn w:val="a1"/>
    <w:uiPriority w:val="43"/>
    <w:rsid w:val="00064407"/>
    <w:rPr>
      <w:rFonts w:eastAsia="Times New Roman"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eastAsia="Times New Roman" w:cs="Times New Roman"/>
    </w:rPr>
  </w:style>
  <w:style w:type="paragraph" w:customStyle="1" w:styleId="1d">
    <w:name w:val="Обычный (веб)1"/>
    <w:basedOn w:val="a"/>
    <w:next w:val="afd"/>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4"/>
    <w:uiPriority w:val="39"/>
    <w:rsid w:val="00064407"/>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4"/>
    <w:uiPriority w:val="39"/>
    <w:rsid w:val="0006440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064407"/>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9"/>
    <w:link w:val="115"/>
    <w:qFormat/>
    <w:rsid w:val="00064407"/>
    <w:pPr>
      <w:spacing w:after="60" w:line="276" w:lineRule="auto"/>
      <w:ind w:firstLine="709"/>
      <w:jc w:val="both"/>
      <w:outlineLvl w:val="1"/>
    </w:pPr>
    <w:rPr>
      <w:rFonts w:ascii="Times New Roman" w:eastAsia="Segoe UI" w:hAnsi="Times New Roman" w:cs="Times New Roman"/>
      <w:sz w:val="24"/>
      <w:szCs w:val="24"/>
    </w:rPr>
  </w:style>
  <w:style w:type="character" w:customStyle="1" w:styleId="1f0">
    <w:name w:val="Раздел 1 Знак"/>
    <w:basedOn w:val="10"/>
    <w:link w:val="1f"/>
    <w:rsid w:val="00064407"/>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a"/>
    <w:link w:val="114"/>
    <w:rsid w:val="0006440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rPr>
  </w:style>
  <w:style w:type="table" w:customStyle="1" w:styleId="43">
    <w:name w:val="Сетка таблицы4"/>
    <w:basedOn w:val="a1"/>
    <w:next w:val="a4"/>
    <w:uiPriority w:val="39"/>
    <w:rsid w:val="0051713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4"/>
    <w:rsid w:val="005D7117"/>
    <w:rPr>
      <w:rFonts w:cs="Times New Roman"/>
      <w:vertAlign w:val="superscript"/>
    </w:rPr>
  </w:style>
  <w:style w:type="paragraph" w:customStyle="1" w:styleId="formattext">
    <w:name w:val="formattext"/>
    <w:basedOn w:val="a"/>
    <w:rsid w:val="002168EA"/>
    <w:pPr>
      <w:spacing w:before="100" w:beforeAutospacing="1" w:after="100" w:afterAutospacing="1"/>
    </w:pPr>
    <w:rPr>
      <w:rFonts w:ascii="Times New Roman" w:eastAsia="Times New Roman" w:hAnsi="Times New Roman" w:cs="Times New Roman"/>
      <w:sz w:val="24"/>
      <w:szCs w:val="24"/>
    </w:rPr>
  </w:style>
  <w:style w:type="table" w:customStyle="1" w:styleId="affffff5">
    <w:basedOn w:val="TableNormal2"/>
    <w:tblPr>
      <w:tblStyleRowBandSize w:val="1"/>
      <w:tblStyleColBandSize w:val="1"/>
      <w:tblCellMar>
        <w:left w:w="5" w:type="dxa"/>
        <w:right w:w="5" w:type="dxa"/>
      </w:tblCellMar>
    </w:tblPr>
  </w:style>
  <w:style w:type="table" w:customStyle="1" w:styleId="affffff6">
    <w:basedOn w:val="TableNormal2"/>
    <w:tblPr>
      <w:tblStyleRowBandSize w:val="1"/>
      <w:tblStyleColBandSize w:val="1"/>
      <w:tblCellMar>
        <w:left w:w="5" w:type="dxa"/>
        <w:right w:w="5" w:type="dxa"/>
      </w:tblCellMar>
    </w:tblPr>
  </w:style>
  <w:style w:type="table" w:customStyle="1" w:styleId="affffff7">
    <w:basedOn w:val="TableNormal2"/>
    <w:tblPr>
      <w:tblStyleRowBandSize w:val="1"/>
      <w:tblStyleColBandSize w:val="1"/>
      <w:tblCellMar>
        <w:left w:w="5" w:type="dxa"/>
        <w:right w:w="5" w:type="dxa"/>
      </w:tblCellMar>
    </w:tblPr>
  </w:style>
  <w:style w:type="table" w:customStyle="1" w:styleId="affffff8">
    <w:basedOn w:val="TableNormal2"/>
    <w:tblPr>
      <w:tblStyleRowBandSize w:val="1"/>
      <w:tblStyleColBandSize w:val="1"/>
      <w:tblCellMar>
        <w:left w:w="5" w:type="dxa"/>
        <w:right w:w="5" w:type="dxa"/>
      </w:tblCellMar>
    </w:tblPr>
  </w:style>
  <w:style w:type="table" w:customStyle="1" w:styleId="affffff9">
    <w:basedOn w:val="TableNormal2"/>
    <w:tblPr>
      <w:tblStyleRowBandSize w:val="1"/>
      <w:tblStyleColBandSize w:val="1"/>
      <w:tblCellMar>
        <w:left w:w="5" w:type="dxa"/>
        <w:right w:w="5" w:type="dxa"/>
      </w:tblCellMar>
    </w:tblPr>
  </w:style>
  <w:style w:type="table" w:customStyle="1" w:styleId="affffffa">
    <w:basedOn w:val="TableNormal2"/>
    <w:tblPr>
      <w:tblStyleRowBandSize w:val="1"/>
      <w:tblStyleColBandSize w:val="1"/>
      <w:tblCellMar>
        <w:left w:w="5" w:type="dxa"/>
        <w:right w:w="5" w:type="dxa"/>
      </w:tblCellMar>
    </w:tblPr>
  </w:style>
  <w:style w:type="paragraph" w:styleId="affffffb">
    <w:name w:val="List"/>
    <w:basedOn w:val="a"/>
    <w:uiPriority w:val="99"/>
    <w:semiHidden/>
    <w:unhideWhenUsed/>
    <w:rsid w:val="003D3E17"/>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OKj8hfotYTiuqIJcTu0+zVCrbA==">CgMxLjAyDmguOHQwZTBldmp6NzJ3Mg5oLmNxbGQyZ2xlYzE2NTIJaC4zMGowemxsMgloLjFmb2I5dGUyCWguM3pueXNoNzIJaC4yZXQ5MnAwOAByITF5U1E5LWJJeXFUZ3RUUEZjWm96S1l5a2ZHdmhiUTJxRg==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13</Pages>
  <Words>5146</Words>
  <Characters>29335</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Metodist</cp:lastModifiedBy>
  <cp:revision>47</cp:revision>
  <dcterms:created xsi:type="dcterms:W3CDTF">2024-03-04T11:39:00Z</dcterms:created>
  <dcterms:modified xsi:type="dcterms:W3CDTF">2026-05-07T09:37:00Z</dcterms:modified>
</cp:coreProperties>
</file>